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A" w:rsidRDefault="00E2650A" w:rsidP="005B2A07">
      <w:pPr>
        <w:pStyle w:val="a3"/>
        <w:spacing w:before="0" w:beforeAutospacing="0" w:after="0"/>
        <w:jc w:val="center"/>
      </w:pPr>
      <w:r>
        <w:rPr>
          <w:noProof/>
        </w:rPr>
        <w:drawing>
          <wp:inline distT="0" distB="0" distL="0" distR="0">
            <wp:extent cx="1460500" cy="126936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60500" cy="1269365"/>
                    </a:xfrm>
                    <a:prstGeom prst="rect">
                      <a:avLst/>
                    </a:prstGeom>
                    <a:noFill/>
                    <a:ln w="9525">
                      <a:noFill/>
                      <a:miter lim="800000"/>
                      <a:headEnd/>
                      <a:tailEnd/>
                    </a:ln>
                  </pic:spPr>
                </pic:pic>
              </a:graphicData>
            </a:graphic>
          </wp:inline>
        </w:drawing>
      </w:r>
    </w:p>
    <w:p w:rsidR="00083A6E" w:rsidRDefault="00083A6E" w:rsidP="005B2A07">
      <w:pPr>
        <w:pStyle w:val="a3"/>
        <w:spacing w:before="0" w:beforeAutospacing="0" w:after="0"/>
        <w:jc w:val="center"/>
      </w:pPr>
    </w:p>
    <w:p w:rsidR="00E2650A" w:rsidRDefault="00E2650A" w:rsidP="005B2A07">
      <w:pPr>
        <w:spacing w:after="0" w:line="240" w:lineRule="auto"/>
        <w:jc w:val="center"/>
        <w:rPr>
          <w:rFonts w:ascii="Times New Roman" w:hAnsi="Times New Roman" w:cs="Times New Roman"/>
          <w:b/>
          <w:bCs/>
          <w:position w:val="1"/>
          <w:sz w:val="42"/>
          <w:szCs w:val="42"/>
        </w:rPr>
      </w:pPr>
      <w:r w:rsidRPr="00083A6E">
        <w:rPr>
          <w:rFonts w:ascii="Times New Roman" w:hAnsi="Times New Roman" w:cs="Times New Roman"/>
          <w:b/>
          <w:bCs/>
          <w:position w:val="1"/>
          <w:sz w:val="42"/>
          <w:szCs w:val="42"/>
        </w:rPr>
        <w:t>ПРЕДСТАВИТЕЛЬНОЕ СОБРАНИЕ</w:t>
      </w:r>
    </w:p>
    <w:p w:rsidR="005B2A07" w:rsidRPr="00083A6E" w:rsidRDefault="005B2A07" w:rsidP="005B2A07">
      <w:pPr>
        <w:spacing w:after="0" w:line="240" w:lineRule="auto"/>
        <w:jc w:val="center"/>
        <w:rPr>
          <w:rFonts w:ascii="Times New Roman" w:hAnsi="Times New Roman" w:cs="Times New Roman"/>
          <w:position w:val="1"/>
        </w:rPr>
      </w:pPr>
    </w:p>
    <w:p w:rsidR="00E2650A" w:rsidRDefault="00E2650A" w:rsidP="005B2A07">
      <w:pPr>
        <w:spacing w:after="0" w:line="240" w:lineRule="auto"/>
        <w:jc w:val="center"/>
        <w:rPr>
          <w:rFonts w:ascii="Times New Roman" w:hAnsi="Times New Roman" w:cs="Times New Roman"/>
          <w:b/>
          <w:bCs/>
          <w:sz w:val="32"/>
          <w:szCs w:val="32"/>
        </w:rPr>
      </w:pPr>
      <w:r w:rsidRPr="00083A6E">
        <w:rPr>
          <w:rFonts w:ascii="Times New Roman" w:hAnsi="Times New Roman" w:cs="Times New Roman"/>
          <w:b/>
          <w:bCs/>
          <w:sz w:val="32"/>
          <w:szCs w:val="32"/>
        </w:rPr>
        <w:t>СОЛНЦЕВСКОГО РАЙОНА КУРСКОЙ ОБЛАСТИ</w:t>
      </w:r>
    </w:p>
    <w:p w:rsidR="005B2A07" w:rsidRPr="00083A6E" w:rsidRDefault="005B2A07" w:rsidP="005B2A07">
      <w:pPr>
        <w:spacing w:after="0" w:line="240" w:lineRule="auto"/>
        <w:jc w:val="center"/>
        <w:rPr>
          <w:rFonts w:ascii="Times New Roman" w:hAnsi="Times New Roman" w:cs="Times New Roman"/>
          <w:b/>
          <w:bCs/>
          <w:sz w:val="32"/>
          <w:szCs w:val="32"/>
        </w:rPr>
      </w:pPr>
    </w:p>
    <w:p w:rsidR="00E2650A" w:rsidRPr="00083A6E" w:rsidRDefault="00E2650A" w:rsidP="005B2A07">
      <w:pPr>
        <w:tabs>
          <w:tab w:val="left" w:leader="underscore" w:pos="2448"/>
        </w:tabs>
        <w:spacing w:after="0" w:line="240" w:lineRule="auto"/>
        <w:jc w:val="center"/>
        <w:rPr>
          <w:rFonts w:ascii="Times New Roman" w:hAnsi="Times New Roman" w:cs="Times New Roman"/>
          <w:b/>
          <w:sz w:val="32"/>
          <w:szCs w:val="32"/>
        </w:rPr>
      </w:pPr>
      <w:r w:rsidRPr="00083A6E">
        <w:rPr>
          <w:rFonts w:ascii="Times New Roman" w:hAnsi="Times New Roman" w:cs="Times New Roman"/>
          <w:b/>
          <w:sz w:val="32"/>
          <w:szCs w:val="32"/>
        </w:rPr>
        <w:t>Р Е Ш Е Н И Е</w:t>
      </w:r>
    </w:p>
    <w:p w:rsidR="005B2A07" w:rsidRDefault="00E2650A" w:rsidP="005B2A07">
      <w:pPr>
        <w:pStyle w:val="a3"/>
        <w:spacing w:before="0" w:beforeAutospacing="0" w:after="0"/>
        <w:rPr>
          <w:sz w:val="28"/>
          <w:szCs w:val="28"/>
          <w:u w:val="single"/>
        </w:rPr>
      </w:pPr>
      <w:r w:rsidRPr="00F211D9">
        <w:rPr>
          <w:u w:val="single"/>
        </w:rPr>
        <w:t xml:space="preserve">от </w:t>
      </w:r>
      <w:r w:rsidR="00FD157A">
        <w:rPr>
          <w:sz w:val="28"/>
          <w:szCs w:val="28"/>
          <w:u w:val="single"/>
        </w:rPr>
        <w:t>2</w:t>
      </w:r>
      <w:r w:rsidR="001321B5">
        <w:rPr>
          <w:sz w:val="28"/>
          <w:szCs w:val="28"/>
          <w:u w:val="single"/>
        </w:rPr>
        <w:t>3</w:t>
      </w:r>
      <w:r>
        <w:rPr>
          <w:sz w:val="28"/>
          <w:szCs w:val="28"/>
          <w:u w:val="single"/>
        </w:rPr>
        <w:t>.</w:t>
      </w:r>
      <w:r w:rsidR="00FD157A">
        <w:rPr>
          <w:sz w:val="28"/>
          <w:szCs w:val="28"/>
          <w:u w:val="single"/>
        </w:rPr>
        <w:t>11</w:t>
      </w:r>
      <w:r w:rsidRPr="00B851A3">
        <w:rPr>
          <w:sz w:val="28"/>
          <w:szCs w:val="28"/>
          <w:u w:val="single"/>
        </w:rPr>
        <w:t>.20</w:t>
      </w:r>
      <w:r w:rsidR="00323470">
        <w:rPr>
          <w:sz w:val="28"/>
          <w:szCs w:val="28"/>
          <w:u w:val="single"/>
        </w:rPr>
        <w:t>2</w:t>
      </w:r>
      <w:r w:rsidR="001321B5">
        <w:rPr>
          <w:sz w:val="28"/>
          <w:szCs w:val="28"/>
          <w:u w:val="single"/>
        </w:rPr>
        <w:t>1</w:t>
      </w:r>
      <w:r>
        <w:rPr>
          <w:sz w:val="28"/>
          <w:szCs w:val="28"/>
          <w:u w:val="single"/>
        </w:rPr>
        <w:t xml:space="preserve"> </w:t>
      </w:r>
      <w:r w:rsidRPr="00B851A3">
        <w:rPr>
          <w:sz w:val="28"/>
          <w:szCs w:val="28"/>
          <w:u w:val="single"/>
        </w:rPr>
        <w:t>г.</w:t>
      </w:r>
      <w:r>
        <w:rPr>
          <w:sz w:val="28"/>
          <w:szCs w:val="28"/>
          <w:u w:val="single"/>
        </w:rPr>
        <w:t xml:space="preserve"> </w:t>
      </w:r>
      <w:r w:rsidRPr="00F211D9">
        <w:rPr>
          <w:sz w:val="28"/>
          <w:szCs w:val="28"/>
          <w:u w:val="single"/>
        </w:rPr>
        <w:t>№</w:t>
      </w:r>
      <w:r w:rsidR="001321B5">
        <w:rPr>
          <w:sz w:val="28"/>
          <w:szCs w:val="28"/>
          <w:u w:val="single"/>
        </w:rPr>
        <w:t xml:space="preserve"> 2</w:t>
      </w:r>
      <w:r w:rsidR="000741E6">
        <w:rPr>
          <w:sz w:val="28"/>
          <w:szCs w:val="28"/>
          <w:u w:val="single"/>
        </w:rPr>
        <w:t>15</w:t>
      </w:r>
      <w:r w:rsidRPr="00F211D9">
        <w:rPr>
          <w:sz w:val="28"/>
          <w:szCs w:val="28"/>
          <w:u w:val="single"/>
        </w:rPr>
        <w:t>/4</w:t>
      </w:r>
    </w:p>
    <w:p w:rsidR="00E2650A" w:rsidRDefault="005B2A07" w:rsidP="005B2A07">
      <w:pPr>
        <w:pStyle w:val="a3"/>
        <w:spacing w:before="0" w:beforeAutospacing="0" w:after="0"/>
        <w:rPr>
          <w:sz w:val="20"/>
          <w:szCs w:val="20"/>
        </w:rPr>
      </w:pPr>
      <w:r>
        <w:rPr>
          <w:sz w:val="20"/>
          <w:szCs w:val="20"/>
        </w:rPr>
        <w:t>Курская</w:t>
      </w:r>
      <w:r w:rsidR="00E2650A" w:rsidRPr="008B4D74">
        <w:rPr>
          <w:sz w:val="20"/>
          <w:szCs w:val="20"/>
        </w:rPr>
        <w:t xml:space="preserve"> область, 306120, пос. Солнцево</w:t>
      </w:r>
    </w:p>
    <w:p w:rsidR="007B2403" w:rsidRDefault="007B2403" w:rsidP="005B2A07">
      <w:pPr>
        <w:spacing w:after="0" w:line="240" w:lineRule="auto"/>
        <w:rPr>
          <w:rFonts w:ascii="Times New Roman" w:hAnsi="Times New Roman" w:cs="Times New Roman"/>
          <w:bCs/>
          <w:sz w:val="28"/>
          <w:szCs w:val="28"/>
        </w:rPr>
      </w:pPr>
    </w:p>
    <w:p w:rsidR="005B2A07" w:rsidRDefault="005B2A07" w:rsidP="005B2A07">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 внесении изменений в решение</w:t>
      </w:r>
    </w:p>
    <w:p w:rsidR="005B2A07" w:rsidRDefault="000741E6" w:rsidP="005B2A07">
      <w:pPr>
        <w:spacing w:after="0" w:line="240" w:lineRule="auto"/>
        <w:rPr>
          <w:rFonts w:ascii="Times New Roman" w:hAnsi="Times New Roman" w:cs="Times New Roman"/>
          <w:sz w:val="28"/>
          <w:szCs w:val="28"/>
          <w:shd w:val="clear" w:color="auto" w:fill="FFFFFF"/>
        </w:rPr>
      </w:pPr>
      <w:r w:rsidRPr="000741E6">
        <w:rPr>
          <w:rFonts w:ascii="Times New Roman" w:hAnsi="Times New Roman" w:cs="Times New Roman"/>
          <w:sz w:val="28"/>
          <w:szCs w:val="28"/>
          <w:shd w:val="clear" w:color="auto" w:fill="FFFFFF"/>
        </w:rPr>
        <w:t>Представительного Собра</w:t>
      </w:r>
      <w:r w:rsidR="005B2A07">
        <w:rPr>
          <w:rFonts w:ascii="Times New Roman" w:hAnsi="Times New Roman" w:cs="Times New Roman"/>
          <w:sz w:val="28"/>
          <w:szCs w:val="28"/>
          <w:shd w:val="clear" w:color="auto" w:fill="FFFFFF"/>
        </w:rPr>
        <w:t>ния</w:t>
      </w:r>
    </w:p>
    <w:p w:rsidR="000741E6" w:rsidRPr="000741E6" w:rsidRDefault="000741E6" w:rsidP="005B2A07">
      <w:pPr>
        <w:spacing w:after="0" w:line="240" w:lineRule="auto"/>
        <w:rPr>
          <w:rFonts w:ascii="Times New Roman" w:hAnsi="Times New Roman" w:cs="Times New Roman"/>
          <w:sz w:val="28"/>
          <w:szCs w:val="28"/>
          <w:shd w:val="clear" w:color="auto" w:fill="FFFFFF"/>
        </w:rPr>
      </w:pPr>
      <w:r w:rsidRPr="000741E6">
        <w:rPr>
          <w:rFonts w:ascii="Times New Roman" w:hAnsi="Times New Roman" w:cs="Times New Roman"/>
          <w:sz w:val="28"/>
          <w:szCs w:val="28"/>
          <w:shd w:val="clear" w:color="auto" w:fill="FFFFFF"/>
        </w:rPr>
        <w:t>Солнцевского района Курской области</w:t>
      </w:r>
    </w:p>
    <w:p w:rsidR="005B2A07" w:rsidRDefault="000741E6" w:rsidP="005B2A07">
      <w:pPr>
        <w:spacing w:after="0" w:line="240" w:lineRule="auto"/>
        <w:rPr>
          <w:rFonts w:ascii="Times New Roman" w:hAnsi="Times New Roman" w:cs="Times New Roman"/>
          <w:sz w:val="28"/>
          <w:szCs w:val="28"/>
          <w:shd w:val="clear" w:color="auto" w:fill="FFFFFF"/>
        </w:rPr>
      </w:pPr>
      <w:r w:rsidRPr="000741E6">
        <w:rPr>
          <w:rFonts w:ascii="Times New Roman" w:hAnsi="Times New Roman" w:cs="Times New Roman"/>
          <w:sz w:val="28"/>
          <w:szCs w:val="28"/>
          <w:shd w:val="clear" w:color="auto" w:fill="FFFFFF"/>
        </w:rPr>
        <w:t>от 06.03.2012</w:t>
      </w:r>
      <w:r w:rsidR="005B2A07">
        <w:rPr>
          <w:rFonts w:ascii="Times New Roman" w:hAnsi="Times New Roman" w:cs="Times New Roman"/>
          <w:sz w:val="28"/>
          <w:szCs w:val="28"/>
          <w:shd w:val="clear" w:color="auto" w:fill="FFFFFF"/>
        </w:rPr>
        <w:t xml:space="preserve"> </w:t>
      </w:r>
      <w:r w:rsidRPr="000741E6">
        <w:rPr>
          <w:rFonts w:ascii="Times New Roman" w:hAnsi="Times New Roman" w:cs="Times New Roman"/>
          <w:sz w:val="28"/>
          <w:szCs w:val="28"/>
          <w:shd w:val="clear" w:color="auto" w:fill="FFFFFF"/>
        </w:rPr>
        <w:t>г. №</w:t>
      </w:r>
      <w:r w:rsidR="005B2A07">
        <w:rPr>
          <w:rFonts w:ascii="Times New Roman" w:hAnsi="Times New Roman" w:cs="Times New Roman"/>
          <w:sz w:val="28"/>
          <w:szCs w:val="28"/>
          <w:shd w:val="clear" w:color="auto" w:fill="FFFFFF"/>
        </w:rPr>
        <w:t xml:space="preserve"> 155/2 «Об утверждении</w:t>
      </w:r>
    </w:p>
    <w:p w:rsidR="005B2A07" w:rsidRDefault="000741E6" w:rsidP="005B2A07">
      <w:pPr>
        <w:spacing w:after="0" w:line="240" w:lineRule="auto"/>
        <w:rPr>
          <w:rFonts w:ascii="Times New Roman" w:hAnsi="Times New Roman" w:cs="Times New Roman"/>
          <w:sz w:val="28"/>
          <w:szCs w:val="28"/>
          <w:shd w:val="clear" w:color="auto" w:fill="FFFFFF"/>
        </w:rPr>
      </w:pPr>
      <w:r w:rsidRPr="000741E6">
        <w:rPr>
          <w:rFonts w:ascii="Times New Roman" w:hAnsi="Times New Roman" w:cs="Times New Roman"/>
          <w:sz w:val="28"/>
          <w:szCs w:val="28"/>
          <w:shd w:val="clear" w:color="auto" w:fill="FFFFFF"/>
        </w:rPr>
        <w:t>П</w:t>
      </w:r>
      <w:r w:rsidR="005B2A07">
        <w:rPr>
          <w:rFonts w:ascii="Times New Roman" w:hAnsi="Times New Roman" w:cs="Times New Roman"/>
          <w:sz w:val="28"/>
          <w:szCs w:val="28"/>
          <w:shd w:val="clear" w:color="auto" w:fill="FFFFFF"/>
        </w:rPr>
        <w:t>оложения о порядке управления и</w:t>
      </w:r>
    </w:p>
    <w:p w:rsidR="005B2A07" w:rsidRDefault="000741E6" w:rsidP="005B2A07">
      <w:pPr>
        <w:spacing w:after="0" w:line="240" w:lineRule="auto"/>
        <w:rPr>
          <w:rFonts w:ascii="Times New Roman" w:hAnsi="Times New Roman" w:cs="Times New Roman"/>
          <w:sz w:val="28"/>
          <w:szCs w:val="28"/>
          <w:shd w:val="clear" w:color="auto" w:fill="FFFFFF"/>
        </w:rPr>
      </w:pPr>
      <w:r w:rsidRPr="000741E6">
        <w:rPr>
          <w:rFonts w:ascii="Times New Roman" w:hAnsi="Times New Roman" w:cs="Times New Roman"/>
          <w:sz w:val="28"/>
          <w:szCs w:val="28"/>
          <w:shd w:val="clear" w:color="auto" w:fill="FFFFFF"/>
        </w:rPr>
        <w:t>распор</w:t>
      </w:r>
      <w:r w:rsidR="005B2A07">
        <w:rPr>
          <w:rFonts w:ascii="Times New Roman" w:hAnsi="Times New Roman" w:cs="Times New Roman"/>
          <w:sz w:val="28"/>
          <w:szCs w:val="28"/>
          <w:shd w:val="clear" w:color="auto" w:fill="FFFFFF"/>
        </w:rPr>
        <w:t>яжения муниципальным имуществом</w:t>
      </w:r>
    </w:p>
    <w:p w:rsidR="005B2A07" w:rsidRDefault="000741E6" w:rsidP="005B2A07">
      <w:pPr>
        <w:spacing w:after="0" w:line="240" w:lineRule="auto"/>
        <w:rPr>
          <w:rFonts w:ascii="Times New Roman" w:hAnsi="Times New Roman" w:cs="Times New Roman"/>
          <w:sz w:val="28"/>
          <w:szCs w:val="28"/>
          <w:shd w:val="clear" w:color="auto" w:fill="FFFFFF"/>
        </w:rPr>
      </w:pPr>
      <w:r w:rsidRPr="000741E6">
        <w:rPr>
          <w:rFonts w:ascii="Times New Roman" w:hAnsi="Times New Roman" w:cs="Times New Roman"/>
          <w:sz w:val="28"/>
          <w:szCs w:val="28"/>
          <w:shd w:val="clear" w:color="auto" w:fill="FFFFFF"/>
        </w:rPr>
        <w:t>муниципаль</w:t>
      </w:r>
      <w:r w:rsidR="005B2A07">
        <w:rPr>
          <w:rFonts w:ascii="Times New Roman" w:hAnsi="Times New Roman" w:cs="Times New Roman"/>
          <w:sz w:val="28"/>
          <w:szCs w:val="28"/>
          <w:shd w:val="clear" w:color="auto" w:fill="FFFFFF"/>
        </w:rPr>
        <w:t>ного района «Солнцевский район»</w:t>
      </w:r>
    </w:p>
    <w:p w:rsidR="000741E6" w:rsidRDefault="000741E6" w:rsidP="005B2A07">
      <w:pPr>
        <w:spacing w:after="0" w:line="240" w:lineRule="auto"/>
        <w:rPr>
          <w:rFonts w:ascii="Times New Roman" w:hAnsi="Times New Roman" w:cs="Times New Roman"/>
          <w:sz w:val="28"/>
          <w:szCs w:val="28"/>
          <w:shd w:val="clear" w:color="auto" w:fill="FFFFFF"/>
        </w:rPr>
      </w:pPr>
      <w:r w:rsidRPr="000741E6">
        <w:rPr>
          <w:rFonts w:ascii="Times New Roman" w:hAnsi="Times New Roman" w:cs="Times New Roman"/>
          <w:sz w:val="28"/>
          <w:szCs w:val="28"/>
          <w:shd w:val="clear" w:color="auto" w:fill="FFFFFF"/>
        </w:rPr>
        <w:t>Курской области»</w:t>
      </w:r>
    </w:p>
    <w:p w:rsidR="00C661A6" w:rsidRDefault="00C661A6" w:rsidP="005B2A07">
      <w:pPr>
        <w:spacing w:after="0" w:line="240" w:lineRule="auto"/>
        <w:rPr>
          <w:rFonts w:ascii="Times New Roman" w:hAnsi="Times New Roman" w:cs="Times New Roman"/>
          <w:sz w:val="28"/>
          <w:szCs w:val="28"/>
        </w:rPr>
      </w:pPr>
    </w:p>
    <w:p w:rsidR="000741E6" w:rsidRPr="000741E6" w:rsidRDefault="000741E6" w:rsidP="005B2A07">
      <w:pPr>
        <w:spacing w:after="0" w:line="240" w:lineRule="auto"/>
        <w:ind w:firstLine="709"/>
        <w:jc w:val="both"/>
        <w:rPr>
          <w:rFonts w:ascii="Times New Roman" w:hAnsi="Times New Roman" w:cs="Times New Roman"/>
          <w:sz w:val="28"/>
          <w:szCs w:val="28"/>
        </w:rPr>
      </w:pPr>
      <w:r w:rsidRPr="000741E6">
        <w:rPr>
          <w:rFonts w:ascii="Times New Roman" w:hAnsi="Times New Roman" w:cs="Times New Roman"/>
          <w:sz w:val="28"/>
          <w:szCs w:val="28"/>
        </w:rPr>
        <w:t xml:space="preserve">В соответствии с </w:t>
      </w:r>
      <w:hyperlink r:id="rId8" w:history="1">
        <w:r w:rsidRPr="000741E6">
          <w:rPr>
            <w:rStyle w:val="a8"/>
            <w:rFonts w:ascii="Times New Roman" w:hAnsi="Times New Roman" w:cs="Times New Roman"/>
            <w:color w:val="auto"/>
            <w:sz w:val="28"/>
            <w:szCs w:val="28"/>
          </w:rPr>
          <w:t>Гражданским кодексом</w:t>
        </w:r>
      </w:hyperlink>
      <w:r w:rsidRPr="000741E6">
        <w:rPr>
          <w:rFonts w:ascii="Times New Roman" w:hAnsi="Times New Roman" w:cs="Times New Roman"/>
          <w:sz w:val="28"/>
          <w:szCs w:val="28"/>
        </w:rPr>
        <w:t xml:space="preserve"> Российской Федерации, </w:t>
      </w:r>
      <w:hyperlink r:id="rId9" w:history="1">
        <w:r w:rsidRPr="000741E6">
          <w:rPr>
            <w:rStyle w:val="a8"/>
            <w:rFonts w:ascii="Times New Roman" w:hAnsi="Times New Roman" w:cs="Times New Roman"/>
            <w:color w:val="auto"/>
            <w:sz w:val="28"/>
            <w:szCs w:val="28"/>
          </w:rPr>
          <w:t>Федеральным законом</w:t>
        </w:r>
      </w:hyperlink>
      <w:r w:rsidR="005B2A07">
        <w:rPr>
          <w:rFonts w:ascii="Times New Roman" w:hAnsi="Times New Roman" w:cs="Times New Roman"/>
          <w:sz w:val="28"/>
          <w:szCs w:val="28"/>
        </w:rPr>
        <w:t xml:space="preserve"> от 06.10.2003 № 131-ФЗ «</w:t>
      </w:r>
      <w:r w:rsidRPr="000741E6">
        <w:rPr>
          <w:rFonts w:ascii="Times New Roman" w:hAnsi="Times New Roman" w:cs="Times New Roman"/>
          <w:sz w:val="28"/>
          <w:szCs w:val="28"/>
        </w:rPr>
        <w:t>Об общих принципах организ</w:t>
      </w:r>
      <w:r w:rsidR="005B2A07">
        <w:rPr>
          <w:rFonts w:ascii="Times New Roman" w:hAnsi="Times New Roman" w:cs="Times New Roman"/>
          <w:sz w:val="28"/>
          <w:szCs w:val="28"/>
        </w:rPr>
        <w:t>ации местного самоуправления в Российской Федерации»</w:t>
      </w:r>
      <w:r w:rsidRPr="000741E6">
        <w:rPr>
          <w:rFonts w:ascii="Times New Roman" w:hAnsi="Times New Roman" w:cs="Times New Roman"/>
          <w:sz w:val="28"/>
          <w:szCs w:val="28"/>
        </w:rPr>
        <w:t xml:space="preserve">, </w:t>
      </w:r>
      <w:r w:rsidRPr="000741E6">
        <w:rPr>
          <w:rFonts w:ascii="Times New Roman" w:eastAsia="Arial" w:hAnsi="Times New Roman" w:cs="Times New Roman"/>
          <w:sz w:val="28"/>
          <w:szCs w:val="28"/>
        </w:rPr>
        <w:t>Федеральным законом от 26.07.2006 г.</w:t>
      </w:r>
      <w:r w:rsidR="005B2A07">
        <w:rPr>
          <w:rFonts w:ascii="Times New Roman" w:eastAsia="Arial" w:hAnsi="Times New Roman" w:cs="Times New Roman"/>
          <w:sz w:val="28"/>
          <w:szCs w:val="28"/>
        </w:rPr>
        <w:t xml:space="preserve"> </w:t>
      </w:r>
      <w:r w:rsidRPr="000741E6">
        <w:rPr>
          <w:rFonts w:ascii="Times New Roman" w:eastAsia="Arial" w:hAnsi="Times New Roman" w:cs="Times New Roman"/>
          <w:sz w:val="28"/>
          <w:szCs w:val="28"/>
        </w:rPr>
        <w:t>№</w:t>
      </w:r>
      <w:r w:rsidR="005B2A07">
        <w:rPr>
          <w:rFonts w:ascii="Times New Roman" w:eastAsia="Arial" w:hAnsi="Times New Roman" w:cs="Times New Roman"/>
          <w:sz w:val="28"/>
          <w:szCs w:val="28"/>
        </w:rPr>
        <w:t xml:space="preserve"> </w:t>
      </w:r>
      <w:r w:rsidRPr="000741E6">
        <w:rPr>
          <w:rFonts w:ascii="Times New Roman" w:eastAsia="Arial" w:hAnsi="Times New Roman" w:cs="Times New Roman"/>
          <w:sz w:val="28"/>
          <w:szCs w:val="28"/>
        </w:rPr>
        <w:t xml:space="preserve">135-ФЗ «О защите конкуренции», </w:t>
      </w:r>
      <w:hyperlink r:id="rId10" w:history="1">
        <w:r w:rsidRPr="000741E6">
          <w:rPr>
            <w:rStyle w:val="a8"/>
            <w:rFonts w:ascii="Times New Roman" w:hAnsi="Times New Roman" w:cs="Times New Roman"/>
            <w:color w:val="auto"/>
            <w:sz w:val="28"/>
            <w:szCs w:val="28"/>
          </w:rPr>
          <w:t>Федеральным законом</w:t>
        </w:r>
      </w:hyperlink>
      <w:r w:rsidR="005B2A07">
        <w:rPr>
          <w:rFonts w:ascii="Times New Roman" w:hAnsi="Times New Roman" w:cs="Times New Roman"/>
          <w:sz w:val="28"/>
          <w:szCs w:val="28"/>
        </w:rPr>
        <w:t xml:space="preserve"> от 12.01.1996 № 7-ФЗ «О некоммерческих организациях»</w:t>
      </w:r>
      <w:r w:rsidRPr="000741E6">
        <w:rPr>
          <w:rFonts w:ascii="Times New Roman" w:hAnsi="Times New Roman" w:cs="Times New Roman"/>
          <w:sz w:val="28"/>
          <w:szCs w:val="28"/>
        </w:rPr>
        <w:t xml:space="preserve">, </w:t>
      </w:r>
      <w:hyperlink r:id="rId11" w:history="1">
        <w:r w:rsidRPr="000741E6">
          <w:rPr>
            <w:rStyle w:val="a8"/>
            <w:rFonts w:ascii="Times New Roman" w:hAnsi="Times New Roman" w:cs="Times New Roman"/>
            <w:color w:val="auto"/>
            <w:sz w:val="28"/>
            <w:szCs w:val="28"/>
          </w:rPr>
          <w:t>Федеральным законом</w:t>
        </w:r>
      </w:hyperlink>
      <w:r w:rsidR="005B2A07">
        <w:rPr>
          <w:rFonts w:ascii="Times New Roman" w:hAnsi="Times New Roman" w:cs="Times New Roman"/>
          <w:sz w:val="28"/>
          <w:szCs w:val="28"/>
        </w:rPr>
        <w:t xml:space="preserve"> от 03.11.2006 № 174-ФЗ «</w:t>
      </w:r>
      <w:r w:rsidRPr="000741E6">
        <w:rPr>
          <w:rFonts w:ascii="Times New Roman" w:hAnsi="Times New Roman" w:cs="Times New Roman"/>
          <w:sz w:val="28"/>
          <w:szCs w:val="28"/>
        </w:rPr>
        <w:t xml:space="preserve">Об автономных </w:t>
      </w:r>
      <w:r w:rsidR="005B2A07">
        <w:rPr>
          <w:rFonts w:ascii="Times New Roman" w:hAnsi="Times New Roman" w:cs="Times New Roman"/>
          <w:sz w:val="28"/>
          <w:szCs w:val="28"/>
        </w:rPr>
        <w:t>учреждениях»</w:t>
      </w:r>
      <w:r w:rsidRPr="000741E6">
        <w:rPr>
          <w:rFonts w:ascii="Times New Roman" w:hAnsi="Times New Roman" w:cs="Times New Roman"/>
          <w:sz w:val="28"/>
          <w:szCs w:val="28"/>
        </w:rPr>
        <w:t xml:space="preserve">, </w:t>
      </w:r>
      <w:hyperlink r:id="rId12" w:history="1">
        <w:r w:rsidRPr="000741E6">
          <w:rPr>
            <w:rStyle w:val="a8"/>
            <w:rFonts w:ascii="Times New Roman" w:hAnsi="Times New Roman" w:cs="Times New Roman"/>
            <w:color w:val="auto"/>
            <w:sz w:val="28"/>
            <w:szCs w:val="28"/>
          </w:rPr>
          <w:t>Федеральным законом</w:t>
        </w:r>
      </w:hyperlink>
      <w:r w:rsidR="005B2A07">
        <w:rPr>
          <w:rFonts w:ascii="Times New Roman" w:hAnsi="Times New Roman" w:cs="Times New Roman"/>
          <w:sz w:val="28"/>
          <w:szCs w:val="28"/>
        </w:rPr>
        <w:t xml:space="preserve"> от 08.05.2010 № 83-ФЗ «</w:t>
      </w:r>
      <w:r w:rsidRPr="000741E6">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w:t>
      </w:r>
      <w:r w:rsidR="005B2A07">
        <w:rPr>
          <w:rFonts w:ascii="Times New Roman" w:hAnsi="Times New Roman" w:cs="Times New Roman"/>
          <w:sz w:val="28"/>
          <w:szCs w:val="28"/>
        </w:rPr>
        <w:t>дений»</w:t>
      </w:r>
      <w:r w:rsidRPr="000741E6">
        <w:rPr>
          <w:rFonts w:ascii="Times New Roman" w:hAnsi="Times New Roman" w:cs="Times New Roman"/>
          <w:sz w:val="28"/>
          <w:szCs w:val="28"/>
        </w:rPr>
        <w:t xml:space="preserve">, </w:t>
      </w:r>
      <w:hyperlink r:id="rId13" w:history="1">
        <w:r w:rsidRPr="000741E6">
          <w:rPr>
            <w:rStyle w:val="a8"/>
            <w:rFonts w:ascii="Times New Roman" w:hAnsi="Times New Roman" w:cs="Times New Roman"/>
            <w:color w:val="auto"/>
            <w:sz w:val="28"/>
            <w:szCs w:val="28"/>
          </w:rPr>
          <w:t>Уставом</w:t>
        </w:r>
      </w:hyperlink>
      <w:r w:rsidRPr="000741E6">
        <w:rPr>
          <w:rFonts w:ascii="Times New Roman" w:hAnsi="Times New Roman" w:cs="Times New Roman"/>
          <w:sz w:val="28"/>
          <w:szCs w:val="28"/>
        </w:rPr>
        <w:t xml:space="preserve"> муниципальн</w:t>
      </w:r>
      <w:r w:rsidR="005B2A07">
        <w:rPr>
          <w:rFonts w:ascii="Times New Roman" w:hAnsi="Times New Roman" w:cs="Times New Roman"/>
          <w:sz w:val="28"/>
          <w:szCs w:val="28"/>
        </w:rPr>
        <w:t xml:space="preserve">ого района «Солнцевский район» Курской области, </w:t>
      </w:r>
      <w:r w:rsidRPr="000741E6">
        <w:rPr>
          <w:rFonts w:ascii="Times New Roman" w:hAnsi="Times New Roman" w:cs="Times New Roman"/>
          <w:sz w:val="28"/>
          <w:szCs w:val="28"/>
        </w:rPr>
        <w:t xml:space="preserve">Представительное Собрание Солнцевского района Курской области </w:t>
      </w:r>
      <w:r w:rsidRPr="000741E6">
        <w:rPr>
          <w:rFonts w:ascii="Times New Roman" w:hAnsi="Times New Roman" w:cs="Times New Roman"/>
          <w:bCs/>
          <w:sz w:val="28"/>
          <w:szCs w:val="28"/>
        </w:rPr>
        <w:t>РЕШИЛО</w:t>
      </w:r>
      <w:r w:rsidRPr="000741E6">
        <w:rPr>
          <w:rFonts w:ascii="Times New Roman" w:hAnsi="Times New Roman" w:cs="Times New Roman"/>
          <w:sz w:val="28"/>
          <w:szCs w:val="28"/>
        </w:rPr>
        <w:t>:</w:t>
      </w:r>
    </w:p>
    <w:p w:rsidR="000741E6" w:rsidRPr="000741E6" w:rsidRDefault="000741E6" w:rsidP="005B2A07">
      <w:pPr>
        <w:spacing w:after="0" w:line="240" w:lineRule="auto"/>
        <w:ind w:firstLine="709"/>
        <w:jc w:val="both"/>
        <w:rPr>
          <w:rFonts w:ascii="Times New Roman" w:hAnsi="Times New Roman" w:cs="Times New Roman"/>
          <w:sz w:val="28"/>
          <w:szCs w:val="28"/>
        </w:rPr>
      </w:pPr>
      <w:r w:rsidRPr="000741E6">
        <w:rPr>
          <w:rFonts w:ascii="Times New Roman" w:hAnsi="Times New Roman" w:cs="Times New Roman"/>
          <w:sz w:val="28"/>
          <w:szCs w:val="28"/>
        </w:rPr>
        <w:t>1. Внести изменения в</w:t>
      </w:r>
      <w:r w:rsidRPr="000741E6">
        <w:rPr>
          <w:rFonts w:ascii="Times New Roman" w:hAnsi="Times New Roman" w:cs="Times New Roman"/>
          <w:sz w:val="28"/>
          <w:szCs w:val="28"/>
          <w:shd w:val="clear" w:color="auto" w:fill="FFFFFF"/>
        </w:rPr>
        <w:t xml:space="preserve"> решение Представительного собрания Солнцевского района Курской от 06.03.2012</w:t>
      </w:r>
      <w:r w:rsidR="005B2A07">
        <w:rPr>
          <w:rFonts w:ascii="Times New Roman" w:hAnsi="Times New Roman" w:cs="Times New Roman"/>
          <w:sz w:val="28"/>
          <w:szCs w:val="28"/>
          <w:shd w:val="clear" w:color="auto" w:fill="FFFFFF"/>
        </w:rPr>
        <w:t xml:space="preserve"> </w:t>
      </w:r>
      <w:r w:rsidRPr="000741E6">
        <w:rPr>
          <w:rFonts w:ascii="Times New Roman" w:hAnsi="Times New Roman" w:cs="Times New Roman"/>
          <w:sz w:val="28"/>
          <w:szCs w:val="28"/>
          <w:shd w:val="clear" w:color="auto" w:fill="FFFFFF"/>
        </w:rPr>
        <w:t>г. №</w:t>
      </w:r>
      <w:r w:rsidR="005B2A07">
        <w:rPr>
          <w:rFonts w:ascii="Times New Roman" w:hAnsi="Times New Roman" w:cs="Times New Roman"/>
          <w:sz w:val="28"/>
          <w:szCs w:val="28"/>
          <w:shd w:val="clear" w:color="auto" w:fill="FFFFFF"/>
        </w:rPr>
        <w:t xml:space="preserve"> </w:t>
      </w:r>
      <w:r w:rsidRPr="000741E6">
        <w:rPr>
          <w:rFonts w:ascii="Times New Roman" w:hAnsi="Times New Roman" w:cs="Times New Roman"/>
          <w:sz w:val="28"/>
          <w:szCs w:val="28"/>
          <w:shd w:val="clear" w:color="auto" w:fill="FFFFFF"/>
        </w:rPr>
        <w:t>155/2 «</w:t>
      </w:r>
      <w:r w:rsidRPr="000741E6">
        <w:rPr>
          <w:rFonts w:ascii="Times New Roman" w:hAnsi="Times New Roman" w:cs="Times New Roman"/>
          <w:bCs/>
          <w:sz w:val="28"/>
          <w:szCs w:val="28"/>
        </w:rPr>
        <w:t>Об утверждении Положения о порядке управления и распоряжения муниципальным имуществом муниципального района «Солнцевский район» Курской области</w:t>
      </w:r>
      <w:r w:rsidRPr="000741E6">
        <w:rPr>
          <w:rFonts w:ascii="Times New Roman" w:hAnsi="Times New Roman" w:cs="Times New Roman"/>
          <w:sz w:val="28"/>
          <w:szCs w:val="28"/>
          <w:shd w:val="clear" w:color="auto" w:fill="FFFFFF"/>
        </w:rPr>
        <w:t>»</w:t>
      </w:r>
      <w:r w:rsidRPr="000741E6">
        <w:rPr>
          <w:rFonts w:ascii="Times New Roman" w:hAnsi="Times New Roman" w:cs="Times New Roman"/>
          <w:sz w:val="28"/>
          <w:szCs w:val="28"/>
        </w:rPr>
        <w:t xml:space="preserve">, изложив приложение к решению </w:t>
      </w:r>
      <w:r w:rsidRPr="000741E6">
        <w:rPr>
          <w:rFonts w:ascii="Times New Roman" w:hAnsi="Times New Roman" w:cs="Times New Roman"/>
          <w:sz w:val="28"/>
          <w:szCs w:val="28"/>
          <w:shd w:val="clear" w:color="auto" w:fill="FFFFFF"/>
        </w:rPr>
        <w:t>Представительного собрания «О внесении изменений в решение Представительного Собрания Солнцевского района Курской области от 06.03.2012</w:t>
      </w:r>
      <w:r w:rsidR="005B2A07">
        <w:rPr>
          <w:rFonts w:ascii="Times New Roman" w:hAnsi="Times New Roman" w:cs="Times New Roman"/>
          <w:sz w:val="28"/>
          <w:szCs w:val="28"/>
          <w:shd w:val="clear" w:color="auto" w:fill="FFFFFF"/>
        </w:rPr>
        <w:t xml:space="preserve"> </w:t>
      </w:r>
      <w:r w:rsidRPr="000741E6">
        <w:rPr>
          <w:rFonts w:ascii="Times New Roman" w:hAnsi="Times New Roman" w:cs="Times New Roman"/>
          <w:sz w:val="28"/>
          <w:szCs w:val="28"/>
          <w:shd w:val="clear" w:color="auto" w:fill="FFFFFF"/>
        </w:rPr>
        <w:t>г. №</w:t>
      </w:r>
      <w:r w:rsidR="005B2A07">
        <w:rPr>
          <w:rFonts w:ascii="Times New Roman" w:hAnsi="Times New Roman" w:cs="Times New Roman"/>
          <w:sz w:val="28"/>
          <w:szCs w:val="28"/>
          <w:shd w:val="clear" w:color="auto" w:fill="FFFFFF"/>
        </w:rPr>
        <w:t xml:space="preserve"> </w:t>
      </w:r>
      <w:r w:rsidRPr="000741E6">
        <w:rPr>
          <w:rFonts w:ascii="Times New Roman" w:hAnsi="Times New Roman" w:cs="Times New Roman"/>
          <w:sz w:val="28"/>
          <w:szCs w:val="28"/>
          <w:shd w:val="clear" w:color="auto" w:fill="FFFFFF"/>
        </w:rPr>
        <w:t>155/2 «</w:t>
      </w:r>
      <w:r w:rsidRPr="000741E6">
        <w:rPr>
          <w:rFonts w:ascii="Times New Roman" w:hAnsi="Times New Roman" w:cs="Times New Roman"/>
          <w:bCs/>
          <w:sz w:val="28"/>
          <w:szCs w:val="28"/>
        </w:rPr>
        <w:t xml:space="preserve">Об утверждении Положения о порядке управления и распоряжения муниципальным </w:t>
      </w:r>
      <w:r w:rsidRPr="000741E6">
        <w:rPr>
          <w:rFonts w:ascii="Times New Roman" w:hAnsi="Times New Roman" w:cs="Times New Roman"/>
          <w:bCs/>
          <w:sz w:val="28"/>
          <w:szCs w:val="28"/>
        </w:rPr>
        <w:lastRenderedPageBreak/>
        <w:t>имуществом муниципального района «Солнцевский район» Курской области</w:t>
      </w:r>
      <w:r w:rsidRPr="000741E6">
        <w:rPr>
          <w:rFonts w:ascii="Times New Roman" w:hAnsi="Times New Roman" w:cs="Times New Roman"/>
          <w:sz w:val="28"/>
          <w:szCs w:val="28"/>
          <w:shd w:val="clear" w:color="auto" w:fill="FFFFFF"/>
        </w:rPr>
        <w:t xml:space="preserve">» </w:t>
      </w:r>
      <w:r w:rsidRPr="000741E6">
        <w:rPr>
          <w:rFonts w:ascii="Times New Roman" w:hAnsi="Times New Roman" w:cs="Times New Roman"/>
          <w:sz w:val="28"/>
          <w:szCs w:val="28"/>
        </w:rPr>
        <w:t>в прила</w:t>
      </w:r>
      <w:r w:rsidR="005B2A07">
        <w:rPr>
          <w:rFonts w:ascii="Times New Roman" w:hAnsi="Times New Roman" w:cs="Times New Roman"/>
          <w:sz w:val="28"/>
          <w:szCs w:val="28"/>
        </w:rPr>
        <w:t>гаемой новой редакции.</w:t>
      </w:r>
    </w:p>
    <w:p w:rsidR="000741E6" w:rsidRPr="000741E6" w:rsidRDefault="000741E6" w:rsidP="005B2A07">
      <w:pPr>
        <w:spacing w:after="0" w:line="240" w:lineRule="auto"/>
        <w:ind w:firstLine="709"/>
        <w:jc w:val="both"/>
        <w:rPr>
          <w:rFonts w:ascii="Times New Roman" w:hAnsi="Times New Roman" w:cs="Times New Roman"/>
          <w:sz w:val="28"/>
          <w:szCs w:val="28"/>
        </w:rPr>
      </w:pPr>
      <w:r w:rsidRPr="000741E6">
        <w:rPr>
          <w:rFonts w:ascii="Times New Roman" w:hAnsi="Times New Roman" w:cs="Times New Roman"/>
          <w:sz w:val="28"/>
          <w:szCs w:val="28"/>
        </w:rPr>
        <w:t>2. Решение вступает в силу со дня его подписания.</w:t>
      </w:r>
    </w:p>
    <w:p w:rsidR="0001027B" w:rsidRDefault="0001027B" w:rsidP="005B2A07">
      <w:pPr>
        <w:spacing w:after="0" w:line="240" w:lineRule="auto"/>
        <w:jc w:val="both"/>
        <w:rPr>
          <w:rFonts w:ascii="Times New Roman" w:hAnsi="Times New Roman" w:cs="Times New Roman"/>
          <w:sz w:val="28"/>
          <w:szCs w:val="28"/>
        </w:rPr>
      </w:pPr>
    </w:p>
    <w:p w:rsidR="005B2A07" w:rsidRPr="000741E6" w:rsidRDefault="005B2A07" w:rsidP="005B2A07">
      <w:pPr>
        <w:spacing w:after="0" w:line="240" w:lineRule="auto"/>
        <w:jc w:val="both"/>
        <w:rPr>
          <w:rFonts w:ascii="Times New Roman" w:hAnsi="Times New Roman" w:cs="Times New Roman"/>
          <w:sz w:val="28"/>
          <w:szCs w:val="28"/>
        </w:rPr>
      </w:pPr>
    </w:p>
    <w:p w:rsidR="004665CE" w:rsidRPr="000D76AA" w:rsidRDefault="004665CE" w:rsidP="005B2A07">
      <w:pPr>
        <w:pStyle w:val="a3"/>
        <w:spacing w:before="0" w:beforeAutospacing="0" w:after="0"/>
        <w:jc w:val="both"/>
        <w:rPr>
          <w:sz w:val="28"/>
          <w:szCs w:val="28"/>
        </w:rPr>
      </w:pPr>
      <w:r w:rsidRPr="000D76AA">
        <w:rPr>
          <w:sz w:val="28"/>
          <w:szCs w:val="28"/>
        </w:rPr>
        <w:t xml:space="preserve">Председатель Представительного Собрания </w:t>
      </w:r>
    </w:p>
    <w:p w:rsidR="004665CE" w:rsidRDefault="004665CE" w:rsidP="005B2A07">
      <w:pPr>
        <w:pStyle w:val="a3"/>
        <w:spacing w:before="0" w:beforeAutospacing="0" w:after="0"/>
        <w:jc w:val="both"/>
        <w:rPr>
          <w:sz w:val="28"/>
          <w:szCs w:val="28"/>
        </w:rPr>
      </w:pPr>
      <w:r w:rsidRPr="000D76AA">
        <w:rPr>
          <w:sz w:val="28"/>
          <w:szCs w:val="28"/>
        </w:rPr>
        <w:t>Солнцевского района Курско</w:t>
      </w:r>
      <w:r w:rsidR="005B2A07">
        <w:rPr>
          <w:sz w:val="28"/>
          <w:szCs w:val="28"/>
        </w:rPr>
        <w:t xml:space="preserve">й области                      </w:t>
      </w:r>
      <w:r w:rsidRPr="000D76AA">
        <w:rPr>
          <w:sz w:val="28"/>
          <w:szCs w:val="28"/>
        </w:rPr>
        <w:t xml:space="preserve">                    А.П.</w:t>
      </w:r>
      <w:r w:rsidR="005B2A07">
        <w:rPr>
          <w:sz w:val="28"/>
          <w:szCs w:val="28"/>
        </w:rPr>
        <w:t xml:space="preserve"> </w:t>
      </w:r>
      <w:r w:rsidRPr="000D76AA">
        <w:rPr>
          <w:sz w:val="28"/>
          <w:szCs w:val="28"/>
        </w:rPr>
        <w:t>Марухач</w:t>
      </w:r>
    </w:p>
    <w:p w:rsidR="000741E6" w:rsidRPr="000D76AA" w:rsidRDefault="000741E6" w:rsidP="005B2A07">
      <w:pPr>
        <w:pStyle w:val="a3"/>
        <w:spacing w:before="0" w:beforeAutospacing="0" w:after="0"/>
        <w:jc w:val="both"/>
        <w:rPr>
          <w:sz w:val="28"/>
          <w:szCs w:val="28"/>
        </w:rPr>
      </w:pPr>
    </w:p>
    <w:p w:rsidR="007B2403" w:rsidRPr="000D76AA" w:rsidRDefault="007B2403" w:rsidP="005B2A07">
      <w:pPr>
        <w:pStyle w:val="a3"/>
        <w:spacing w:before="0" w:beforeAutospacing="0" w:after="0"/>
        <w:jc w:val="both"/>
        <w:rPr>
          <w:sz w:val="28"/>
          <w:szCs w:val="28"/>
        </w:rPr>
      </w:pPr>
    </w:p>
    <w:p w:rsidR="004665CE" w:rsidRPr="000D76AA" w:rsidRDefault="004665CE" w:rsidP="005B2A07">
      <w:pPr>
        <w:pStyle w:val="a3"/>
        <w:spacing w:before="0" w:beforeAutospacing="0" w:after="0"/>
        <w:jc w:val="both"/>
        <w:rPr>
          <w:sz w:val="28"/>
          <w:szCs w:val="28"/>
        </w:rPr>
      </w:pPr>
      <w:r w:rsidRPr="000D76AA">
        <w:rPr>
          <w:sz w:val="28"/>
          <w:szCs w:val="28"/>
        </w:rPr>
        <w:t>Глав</w:t>
      </w:r>
      <w:r w:rsidR="00FD157A" w:rsidRPr="000D76AA">
        <w:rPr>
          <w:sz w:val="28"/>
          <w:szCs w:val="28"/>
        </w:rPr>
        <w:t>а</w:t>
      </w:r>
      <w:r w:rsidRPr="000D76AA">
        <w:rPr>
          <w:sz w:val="28"/>
          <w:szCs w:val="28"/>
        </w:rPr>
        <w:t xml:space="preserve"> Солнцевского района</w:t>
      </w:r>
    </w:p>
    <w:p w:rsidR="00337209" w:rsidRPr="000D76AA" w:rsidRDefault="004665CE" w:rsidP="005B2A07">
      <w:pPr>
        <w:pStyle w:val="a3"/>
        <w:spacing w:before="0" w:beforeAutospacing="0" w:after="0"/>
        <w:jc w:val="both"/>
        <w:rPr>
          <w:sz w:val="28"/>
          <w:szCs w:val="28"/>
        </w:rPr>
      </w:pPr>
      <w:r w:rsidRPr="000D76AA">
        <w:rPr>
          <w:sz w:val="28"/>
          <w:szCs w:val="28"/>
        </w:rPr>
        <w:t xml:space="preserve">Курской области                                                                 </w:t>
      </w:r>
      <w:r w:rsidR="005B2A07">
        <w:rPr>
          <w:sz w:val="28"/>
          <w:szCs w:val="28"/>
        </w:rPr>
        <w:t xml:space="preserve"> </w:t>
      </w:r>
      <w:r w:rsidRPr="000D76AA">
        <w:rPr>
          <w:sz w:val="28"/>
          <w:szCs w:val="28"/>
        </w:rPr>
        <w:t xml:space="preserve">                </w:t>
      </w:r>
      <w:r w:rsidR="00FD157A" w:rsidRPr="000D76AA">
        <w:rPr>
          <w:sz w:val="28"/>
          <w:szCs w:val="28"/>
        </w:rPr>
        <w:t>Г.Д.</w:t>
      </w:r>
      <w:r w:rsidR="005B2A07">
        <w:rPr>
          <w:sz w:val="28"/>
          <w:szCs w:val="28"/>
        </w:rPr>
        <w:t xml:space="preserve"> </w:t>
      </w:r>
      <w:r w:rsidR="00FD157A" w:rsidRPr="000D76AA">
        <w:rPr>
          <w:sz w:val="28"/>
          <w:szCs w:val="28"/>
        </w:rPr>
        <w:t>Енютин</w:t>
      </w:r>
    </w:p>
    <w:p w:rsidR="000D76AA" w:rsidRDefault="000D76AA"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0741E6" w:rsidRDefault="000741E6" w:rsidP="005B2A07">
      <w:pPr>
        <w:pStyle w:val="a3"/>
        <w:spacing w:before="0" w:beforeAutospacing="0" w:after="0"/>
        <w:jc w:val="both"/>
        <w:rPr>
          <w:sz w:val="28"/>
          <w:szCs w:val="28"/>
        </w:rPr>
      </w:pPr>
    </w:p>
    <w:p w:rsidR="005B2A07" w:rsidRDefault="005B2A07" w:rsidP="005B2A07">
      <w:pPr>
        <w:pStyle w:val="a3"/>
        <w:spacing w:before="0" w:beforeAutospacing="0" w:after="0"/>
        <w:jc w:val="both"/>
        <w:rPr>
          <w:sz w:val="28"/>
          <w:szCs w:val="28"/>
        </w:rPr>
      </w:pPr>
    </w:p>
    <w:p w:rsidR="005B2A07" w:rsidRDefault="005B2A07" w:rsidP="005B2A07">
      <w:pPr>
        <w:pStyle w:val="a3"/>
        <w:spacing w:before="0" w:beforeAutospacing="0" w:after="0"/>
        <w:jc w:val="both"/>
        <w:rPr>
          <w:sz w:val="28"/>
          <w:szCs w:val="28"/>
        </w:rPr>
      </w:pPr>
    </w:p>
    <w:p w:rsidR="005B2A07" w:rsidRDefault="005B2A07" w:rsidP="005B2A07">
      <w:pPr>
        <w:pStyle w:val="a3"/>
        <w:spacing w:before="0" w:beforeAutospacing="0" w:after="0"/>
        <w:jc w:val="both"/>
        <w:rPr>
          <w:sz w:val="28"/>
          <w:szCs w:val="28"/>
        </w:rPr>
      </w:pPr>
    </w:p>
    <w:p w:rsidR="005B2A07" w:rsidRDefault="005B2A07" w:rsidP="005B2A07">
      <w:pPr>
        <w:pStyle w:val="a3"/>
        <w:spacing w:before="0" w:beforeAutospacing="0" w:after="0"/>
        <w:jc w:val="both"/>
        <w:rPr>
          <w:sz w:val="28"/>
          <w:szCs w:val="28"/>
        </w:rPr>
      </w:pPr>
    </w:p>
    <w:p w:rsidR="005B2A07" w:rsidRDefault="005B2A07" w:rsidP="005B2A07">
      <w:pPr>
        <w:pStyle w:val="a3"/>
        <w:spacing w:before="0" w:beforeAutospacing="0" w:after="0"/>
        <w:jc w:val="both"/>
        <w:rPr>
          <w:sz w:val="28"/>
          <w:szCs w:val="28"/>
        </w:rPr>
      </w:pPr>
    </w:p>
    <w:p w:rsidR="005B2A07" w:rsidRDefault="005B2A07" w:rsidP="005B2A07">
      <w:pPr>
        <w:pStyle w:val="a3"/>
        <w:spacing w:before="0" w:beforeAutospacing="0" w:after="0"/>
        <w:jc w:val="both"/>
        <w:rPr>
          <w:sz w:val="28"/>
          <w:szCs w:val="28"/>
        </w:rPr>
      </w:pPr>
    </w:p>
    <w:p w:rsidR="005B2A07" w:rsidRDefault="005B2A07" w:rsidP="005B2A07">
      <w:pPr>
        <w:pStyle w:val="a3"/>
        <w:spacing w:before="0" w:beforeAutospacing="0" w:after="0"/>
        <w:jc w:val="both"/>
        <w:rPr>
          <w:sz w:val="28"/>
          <w:szCs w:val="28"/>
        </w:rPr>
      </w:pPr>
    </w:p>
    <w:p w:rsidR="005B2A07" w:rsidRDefault="005B2A07" w:rsidP="005B2A07">
      <w:pPr>
        <w:pStyle w:val="a3"/>
        <w:spacing w:before="0" w:beforeAutospacing="0" w:after="0"/>
        <w:jc w:val="both"/>
        <w:rPr>
          <w:sz w:val="28"/>
          <w:szCs w:val="28"/>
        </w:rPr>
      </w:pPr>
    </w:p>
    <w:p w:rsidR="005B2A07" w:rsidRDefault="005B2A07" w:rsidP="005B2A07">
      <w:pPr>
        <w:pStyle w:val="a3"/>
        <w:spacing w:before="0" w:beforeAutospacing="0" w:after="0"/>
        <w:jc w:val="both"/>
        <w:rPr>
          <w:sz w:val="28"/>
          <w:szCs w:val="28"/>
        </w:rPr>
      </w:pPr>
    </w:p>
    <w:p w:rsidR="005B2A07" w:rsidRDefault="005B2A07" w:rsidP="005B2A07">
      <w:pPr>
        <w:pStyle w:val="a3"/>
        <w:spacing w:before="0" w:beforeAutospacing="0" w:after="0"/>
        <w:jc w:val="both"/>
        <w:rPr>
          <w:sz w:val="28"/>
          <w:szCs w:val="28"/>
        </w:rPr>
      </w:pPr>
    </w:p>
    <w:p w:rsidR="000741E6" w:rsidRPr="005B2A07" w:rsidRDefault="000741E6" w:rsidP="005B2A07">
      <w:pPr>
        <w:spacing w:after="0" w:line="240" w:lineRule="auto"/>
        <w:jc w:val="right"/>
        <w:rPr>
          <w:rFonts w:ascii="Times New Roman" w:hAnsi="Times New Roman" w:cs="Times New Roman"/>
          <w:sz w:val="28"/>
          <w:szCs w:val="28"/>
        </w:rPr>
      </w:pPr>
      <w:r w:rsidRPr="005B2A07">
        <w:rPr>
          <w:rFonts w:ascii="Times New Roman" w:hAnsi="Times New Roman" w:cs="Times New Roman"/>
          <w:sz w:val="28"/>
          <w:szCs w:val="28"/>
        </w:rPr>
        <w:lastRenderedPageBreak/>
        <w:t>Приложение</w:t>
      </w:r>
    </w:p>
    <w:p w:rsidR="000741E6" w:rsidRPr="005B2A07" w:rsidRDefault="000741E6" w:rsidP="005B2A07">
      <w:pPr>
        <w:spacing w:after="0" w:line="240" w:lineRule="auto"/>
        <w:jc w:val="right"/>
        <w:rPr>
          <w:rFonts w:ascii="Times New Roman" w:hAnsi="Times New Roman" w:cs="Times New Roman"/>
          <w:sz w:val="28"/>
          <w:szCs w:val="28"/>
        </w:rPr>
      </w:pPr>
      <w:r w:rsidRPr="005B2A07">
        <w:rPr>
          <w:rFonts w:ascii="Times New Roman" w:hAnsi="Times New Roman" w:cs="Times New Roman"/>
          <w:sz w:val="28"/>
          <w:szCs w:val="28"/>
        </w:rPr>
        <w:t>к решению Представительного Собрания</w:t>
      </w:r>
    </w:p>
    <w:p w:rsidR="005B2A07" w:rsidRPr="005B2A07" w:rsidRDefault="005B2A07" w:rsidP="005B2A07">
      <w:pPr>
        <w:spacing w:after="0" w:line="240" w:lineRule="auto"/>
        <w:jc w:val="right"/>
        <w:rPr>
          <w:rFonts w:ascii="Times New Roman" w:hAnsi="Times New Roman" w:cs="Times New Roman"/>
          <w:sz w:val="28"/>
          <w:szCs w:val="28"/>
        </w:rPr>
      </w:pPr>
      <w:r w:rsidRPr="005B2A07">
        <w:rPr>
          <w:rFonts w:ascii="Times New Roman" w:hAnsi="Times New Roman" w:cs="Times New Roman"/>
          <w:sz w:val="28"/>
          <w:szCs w:val="28"/>
        </w:rPr>
        <w:t>Солнцевского района</w:t>
      </w:r>
    </w:p>
    <w:p w:rsidR="000741E6" w:rsidRPr="005B2A07" w:rsidRDefault="000741E6" w:rsidP="005B2A07">
      <w:pPr>
        <w:spacing w:after="0" w:line="240" w:lineRule="auto"/>
        <w:jc w:val="right"/>
        <w:rPr>
          <w:rFonts w:ascii="Times New Roman" w:hAnsi="Times New Roman" w:cs="Times New Roman"/>
          <w:sz w:val="28"/>
          <w:szCs w:val="28"/>
        </w:rPr>
      </w:pPr>
      <w:r w:rsidRPr="005B2A07">
        <w:rPr>
          <w:rFonts w:ascii="Times New Roman" w:hAnsi="Times New Roman" w:cs="Times New Roman"/>
          <w:sz w:val="28"/>
          <w:szCs w:val="28"/>
        </w:rPr>
        <w:t>Курской области</w:t>
      </w:r>
    </w:p>
    <w:p w:rsidR="000741E6" w:rsidRPr="005B2A07" w:rsidRDefault="000741E6" w:rsidP="005B2A07">
      <w:pPr>
        <w:spacing w:after="0" w:line="240" w:lineRule="auto"/>
        <w:jc w:val="right"/>
        <w:rPr>
          <w:rFonts w:ascii="Times New Roman" w:hAnsi="Times New Roman" w:cs="Times New Roman"/>
          <w:sz w:val="28"/>
          <w:szCs w:val="28"/>
        </w:rPr>
      </w:pPr>
      <w:r w:rsidRPr="005B2A07">
        <w:rPr>
          <w:rFonts w:ascii="Times New Roman" w:hAnsi="Times New Roman" w:cs="Times New Roman"/>
          <w:sz w:val="28"/>
          <w:szCs w:val="28"/>
        </w:rPr>
        <w:t>от 23 ноября 2021</w:t>
      </w:r>
      <w:r w:rsidR="005B2A07" w:rsidRPr="005B2A07">
        <w:rPr>
          <w:rFonts w:ascii="Times New Roman" w:hAnsi="Times New Roman" w:cs="Times New Roman"/>
          <w:sz w:val="28"/>
          <w:szCs w:val="28"/>
        </w:rPr>
        <w:t xml:space="preserve"> </w:t>
      </w:r>
      <w:r w:rsidRPr="005B2A07">
        <w:rPr>
          <w:rFonts w:ascii="Times New Roman" w:hAnsi="Times New Roman" w:cs="Times New Roman"/>
          <w:sz w:val="28"/>
          <w:szCs w:val="28"/>
        </w:rPr>
        <w:t>г. № 215/4</w:t>
      </w:r>
    </w:p>
    <w:p w:rsidR="000741E6" w:rsidRPr="005B2A07" w:rsidRDefault="000741E6" w:rsidP="005B2A07">
      <w:pPr>
        <w:spacing w:after="0" w:line="240" w:lineRule="auto"/>
        <w:jc w:val="right"/>
        <w:rPr>
          <w:rFonts w:ascii="Times New Roman" w:hAnsi="Times New Roman" w:cs="Times New Roman"/>
          <w:sz w:val="28"/>
          <w:szCs w:val="28"/>
        </w:rPr>
      </w:pPr>
    </w:p>
    <w:p w:rsidR="000741E6" w:rsidRDefault="000741E6" w:rsidP="005B2A07">
      <w:pPr>
        <w:spacing w:after="0" w:line="240" w:lineRule="auto"/>
        <w:jc w:val="center"/>
        <w:rPr>
          <w:rFonts w:ascii="Times New Roman" w:hAnsi="Times New Roman" w:cs="Times New Roman"/>
          <w:b/>
          <w:bCs/>
          <w:sz w:val="28"/>
          <w:szCs w:val="28"/>
        </w:rPr>
      </w:pPr>
      <w:r w:rsidRPr="00446D46">
        <w:rPr>
          <w:rFonts w:ascii="Times New Roman" w:hAnsi="Times New Roman" w:cs="Times New Roman"/>
          <w:b/>
          <w:bCs/>
          <w:sz w:val="28"/>
          <w:szCs w:val="28"/>
        </w:rPr>
        <w:t>Положение</w:t>
      </w:r>
      <w:r w:rsidR="005B2A07">
        <w:rPr>
          <w:rFonts w:ascii="Times New Roman" w:hAnsi="Times New Roman" w:cs="Times New Roman"/>
          <w:b/>
          <w:bCs/>
          <w:sz w:val="28"/>
          <w:szCs w:val="28"/>
        </w:rPr>
        <w:t xml:space="preserve"> </w:t>
      </w:r>
      <w:r w:rsidRPr="00446D46">
        <w:rPr>
          <w:rFonts w:ascii="Times New Roman" w:hAnsi="Times New Roman" w:cs="Times New Roman"/>
          <w:b/>
          <w:bCs/>
          <w:sz w:val="28"/>
          <w:szCs w:val="28"/>
        </w:rPr>
        <w:t>о порядке управления и распоряжения муниципальным имуществом муниципального района «Солнцевский район» Курской области</w:t>
      </w:r>
    </w:p>
    <w:p w:rsidR="005B2A07" w:rsidRPr="00446D46" w:rsidRDefault="005B2A07" w:rsidP="005B2A07">
      <w:pPr>
        <w:spacing w:after="0" w:line="240" w:lineRule="auto"/>
        <w:jc w:val="center"/>
        <w:rPr>
          <w:rFonts w:ascii="Times New Roman" w:hAnsi="Times New Roman" w:cs="Times New Roman"/>
          <w:b/>
          <w:bCs/>
          <w:sz w:val="28"/>
          <w:szCs w:val="28"/>
        </w:rPr>
      </w:pPr>
    </w:p>
    <w:p w:rsidR="000741E6" w:rsidRPr="00446D46" w:rsidRDefault="005B2A07" w:rsidP="005B2A07">
      <w:pPr>
        <w:pStyle w:val="11"/>
        <w:numPr>
          <w:ilvl w:val="0"/>
          <w:numId w:val="0"/>
        </w:numPr>
        <w:spacing w:before="0" w:after="0"/>
        <w:rPr>
          <w:color w:val="auto"/>
          <w:sz w:val="28"/>
          <w:szCs w:val="28"/>
        </w:rPr>
      </w:pPr>
      <w:bookmarkStart w:id="0" w:name="sub_1100"/>
      <w:r>
        <w:rPr>
          <w:color w:val="auto"/>
          <w:sz w:val="28"/>
          <w:szCs w:val="28"/>
        </w:rPr>
        <w:t xml:space="preserve">Глава </w:t>
      </w:r>
      <w:r w:rsidR="000741E6" w:rsidRPr="00446D46">
        <w:rPr>
          <w:color w:val="auto"/>
          <w:sz w:val="28"/>
          <w:szCs w:val="28"/>
        </w:rPr>
        <w:t>1. Общие положения</w:t>
      </w:r>
    </w:p>
    <w:bookmarkEnd w:id="0"/>
    <w:p w:rsidR="005B2A07" w:rsidRDefault="005B2A07" w:rsidP="005B2A07">
      <w:pPr>
        <w:pStyle w:val="afff0"/>
        <w:ind w:left="0" w:firstLine="0"/>
        <w:jc w:val="center"/>
        <w:rPr>
          <w:rStyle w:val="afff6"/>
          <w:rFonts w:ascii="Times New Roman" w:hAnsi="Times New Roman" w:cs="Times New Roman"/>
          <w:color w:val="auto"/>
          <w:sz w:val="28"/>
          <w:szCs w:val="28"/>
        </w:rPr>
      </w:pPr>
    </w:p>
    <w:p w:rsidR="000741E6" w:rsidRPr="005B2A07" w:rsidRDefault="005B2A07" w:rsidP="005B2A07">
      <w:pPr>
        <w:pStyle w:val="afff0"/>
        <w:ind w:left="0" w:firstLine="709"/>
        <w:rPr>
          <w:rFonts w:ascii="Times New Roman" w:hAnsi="Times New Roman" w:cs="Times New Roman"/>
          <w:b/>
          <w:bCs/>
          <w:sz w:val="28"/>
          <w:szCs w:val="28"/>
        </w:rPr>
      </w:pPr>
      <w:r>
        <w:rPr>
          <w:rStyle w:val="afff6"/>
          <w:rFonts w:ascii="Times New Roman" w:hAnsi="Times New Roman" w:cs="Times New Roman"/>
          <w:color w:val="auto"/>
          <w:sz w:val="28"/>
          <w:szCs w:val="28"/>
        </w:rPr>
        <w:t xml:space="preserve">Статья </w:t>
      </w:r>
      <w:r w:rsidR="000741E6" w:rsidRPr="00446D46">
        <w:rPr>
          <w:rStyle w:val="afff6"/>
          <w:rFonts w:ascii="Times New Roman" w:hAnsi="Times New Roman" w:cs="Times New Roman"/>
          <w:color w:val="auto"/>
          <w:sz w:val="28"/>
          <w:szCs w:val="28"/>
        </w:rPr>
        <w:t>1.</w:t>
      </w:r>
      <w:r w:rsidR="000741E6" w:rsidRPr="00446D46">
        <w:rPr>
          <w:rFonts w:ascii="Times New Roman" w:hAnsi="Times New Roman" w:cs="Times New Roman"/>
          <w:b/>
          <w:sz w:val="28"/>
          <w:szCs w:val="28"/>
        </w:rPr>
        <w:t xml:space="preserve"> Общие положения</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1" w:name="sub_1110"/>
      <w:bookmarkEnd w:id="1"/>
      <w:r w:rsidRPr="00507C8C">
        <w:rPr>
          <w:rFonts w:ascii="Times New Roman" w:hAnsi="Times New Roman" w:cs="Times New Roman"/>
          <w:sz w:val="28"/>
          <w:szCs w:val="28"/>
        </w:rPr>
        <w:t xml:space="preserve">1. Настоящее Положение о порядке управления и  распоряжения имуществом, находящимся в муниципальной собственности муниципального района «Солнцевский район» Курской области (далее - Положение) разработано в соответствии с </w:t>
      </w:r>
      <w:hyperlink r:id="rId14" w:history="1">
        <w:r w:rsidRPr="00507C8C">
          <w:rPr>
            <w:rStyle w:val="a8"/>
            <w:rFonts w:ascii="Times New Roman" w:hAnsi="Times New Roman" w:cs="Times New Roman"/>
            <w:color w:val="auto"/>
            <w:sz w:val="28"/>
            <w:szCs w:val="28"/>
          </w:rPr>
          <w:t>Конституцией</w:t>
        </w:r>
      </w:hyperlink>
      <w:r w:rsidRPr="00507C8C">
        <w:rPr>
          <w:rFonts w:ascii="Times New Roman" w:hAnsi="Times New Roman" w:cs="Times New Roman"/>
          <w:sz w:val="28"/>
          <w:szCs w:val="28"/>
        </w:rPr>
        <w:t xml:space="preserve"> Российской Федерации, </w:t>
      </w:r>
      <w:hyperlink r:id="rId15" w:history="1">
        <w:r w:rsidRPr="00507C8C">
          <w:rPr>
            <w:rStyle w:val="a8"/>
            <w:rFonts w:ascii="Times New Roman" w:hAnsi="Times New Roman" w:cs="Times New Roman"/>
            <w:color w:val="auto"/>
            <w:sz w:val="28"/>
            <w:szCs w:val="28"/>
          </w:rPr>
          <w:t>Гражданским кодексом</w:t>
        </w:r>
      </w:hyperlink>
      <w:r w:rsidRPr="00507C8C">
        <w:rPr>
          <w:rFonts w:ascii="Times New Roman" w:hAnsi="Times New Roman" w:cs="Times New Roman"/>
          <w:sz w:val="28"/>
          <w:szCs w:val="28"/>
        </w:rPr>
        <w:t xml:space="preserve"> Российской Фе</w:t>
      </w:r>
      <w:r w:rsidR="005B2A07">
        <w:rPr>
          <w:rFonts w:ascii="Times New Roman" w:hAnsi="Times New Roman" w:cs="Times New Roman"/>
          <w:sz w:val="28"/>
          <w:szCs w:val="28"/>
        </w:rPr>
        <w:t>дерации, Федеральными законами «</w:t>
      </w:r>
      <w:hyperlink r:id="rId16" w:history="1">
        <w:r w:rsidRPr="00507C8C">
          <w:rPr>
            <w:rStyle w:val="a8"/>
            <w:rFonts w:ascii="Times New Roman" w:hAnsi="Times New Roman" w:cs="Times New Roman"/>
            <w:color w:val="auto"/>
            <w:sz w:val="28"/>
            <w:szCs w:val="28"/>
          </w:rPr>
          <w:t>Об общих принципах организации местного самоуправления</w:t>
        </w:r>
      </w:hyperlink>
      <w:r w:rsidRPr="00507C8C">
        <w:rPr>
          <w:rFonts w:ascii="Times New Roman" w:hAnsi="Times New Roman" w:cs="Times New Roman"/>
          <w:sz w:val="28"/>
          <w:szCs w:val="28"/>
        </w:rPr>
        <w:t xml:space="preserve"> в Росси</w:t>
      </w:r>
      <w:r w:rsidR="005B2A07">
        <w:rPr>
          <w:rFonts w:ascii="Times New Roman" w:hAnsi="Times New Roman" w:cs="Times New Roman"/>
          <w:sz w:val="28"/>
          <w:szCs w:val="28"/>
        </w:rPr>
        <w:t>йской Федерации»</w:t>
      </w:r>
      <w:r w:rsidRPr="00507C8C">
        <w:rPr>
          <w:rFonts w:ascii="Times New Roman" w:hAnsi="Times New Roman" w:cs="Times New Roman"/>
          <w:sz w:val="28"/>
          <w:szCs w:val="28"/>
        </w:rPr>
        <w:t>,</w:t>
      </w:r>
      <w:r w:rsidRPr="00507C8C">
        <w:rPr>
          <w:rFonts w:ascii="Times New Roman" w:eastAsia="Arial" w:hAnsi="Times New Roman" w:cs="Times New Roman"/>
          <w:sz w:val="28"/>
          <w:szCs w:val="28"/>
        </w:rPr>
        <w:t xml:space="preserve"> «О защите конкуренции»,</w:t>
      </w:r>
      <w:r w:rsidR="005B2A07">
        <w:rPr>
          <w:rFonts w:ascii="Times New Roman" w:hAnsi="Times New Roman" w:cs="Times New Roman"/>
          <w:sz w:val="28"/>
          <w:szCs w:val="28"/>
        </w:rPr>
        <w:t xml:space="preserve"> «</w:t>
      </w:r>
      <w:hyperlink r:id="rId17" w:history="1">
        <w:r w:rsidRPr="00507C8C">
          <w:rPr>
            <w:rStyle w:val="a8"/>
            <w:rFonts w:ascii="Times New Roman" w:hAnsi="Times New Roman" w:cs="Times New Roman"/>
            <w:color w:val="auto"/>
            <w:sz w:val="28"/>
            <w:szCs w:val="28"/>
          </w:rPr>
          <w:t>О приватизации</w:t>
        </w:r>
      </w:hyperlink>
      <w:r w:rsidRPr="00507C8C">
        <w:rPr>
          <w:rFonts w:ascii="Times New Roman" w:hAnsi="Times New Roman" w:cs="Times New Roman"/>
          <w:sz w:val="28"/>
          <w:szCs w:val="28"/>
        </w:rPr>
        <w:t xml:space="preserve"> государствен</w:t>
      </w:r>
      <w:r w:rsidR="005B2A07">
        <w:rPr>
          <w:rFonts w:ascii="Times New Roman" w:hAnsi="Times New Roman" w:cs="Times New Roman"/>
          <w:sz w:val="28"/>
          <w:szCs w:val="28"/>
        </w:rPr>
        <w:t>ного и муниципального имущества»</w:t>
      </w:r>
      <w:r w:rsidRPr="00507C8C">
        <w:rPr>
          <w:rFonts w:ascii="Times New Roman" w:hAnsi="Times New Roman" w:cs="Times New Roman"/>
          <w:sz w:val="28"/>
          <w:szCs w:val="28"/>
        </w:rPr>
        <w:t xml:space="preserve">, а также другими федеральными законами, законами и иными нормативными правовыми актами Курской области, </w:t>
      </w:r>
      <w:hyperlink r:id="rId18" w:history="1">
        <w:r w:rsidRPr="00507C8C">
          <w:rPr>
            <w:rStyle w:val="a8"/>
            <w:rFonts w:ascii="Times New Roman" w:hAnsi="Times New Roman" w:cs="Times New Roman"/>
            <w:color w:val="auto"/>
            <w:sz w:val="28"/>
            <w:szCs w:val="28"/>
          </w:rPr>
          <w:t>Уставом</w:t>
        </w:r>
      </w:hyperlink>
      <w:r w:rsidRPr="00507C8C">
        <w:rPr>
          <w:rFonts w:ascii="Times New Roman" w:hAnsi="Times New Roman" w:cs="Times New Roman"/>
          <w:sz w:val="28"/>
          <w:szCs w:val="28"/>
        </w:rPr>
        <w:t xml:space="preserve"> муниципального района «Солнцевский район» Курской области (далее - Устав района).</w:t>
      </w:r>
    </w:p>
    <w:p w:rsidR="000741E6" w:rsidRPr="00507C8C" w:rsidRDefault="000741E6" w:rsidP="005B2A07">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Положение определяет порядок управления и распоря</w:t>
      </w:r>
      <w:r w:rsidR="005B2A07">
        <w:rPr>
          <w:rFonts w:ascii="Times New Roman" w:hAnsi="Times New Roman" w:cs="Times New Roman"/>
          <w:sz w:val="28"/>
          <w:szCs w:val="28"/>
        </w:rPr>
        <w:t xml:space="preserve">жения муниципальным имуществом </w:t>
      </w:r>
      <w:r w:rsidRPr="00507C8C">
        <w:rPr>
          <w:rFonts w:ascii="Times New Roman" w:hAnsi="Times New Roman" w:cs="Times New Roman"/>
          <w:sz w:val="28"/>
          <w:szCs w:val="28"/>
        </w:rPr>
        <w:t>органами местного самоуправления, муниципальными унитарными предприятиями и муниципальными учреждениями.</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2" w:name="sub_11113"/>
      <w:r w:rsidRPr="00507C8C">
        <w:rPr>
          <w:rFonts w:ascii="Times New Roman" w:hAnsi="Times New Roman" w:cs="Times New Roman"/>
          <w:sz w:val="28"/>
          <w:szCs w:val="28"/>
        </w:rPr>
        <w:t>Действие настоящего Положения не распространяется на отношения по владению, пользованию и распоряжению средствами местного бюджета и внебюджетных фондов муниципального района «Солнцевский район» Курской области, ценными бумагами (за исключением акций), муниципальным жилищным фондом и земельными участками, принадлежащими муниципальному району «Солнцевский район» Курской области. Вопросы владения, пользования и распоряжения указанным имуществом регулируются другими муниципальными правовыми актами муниципального района «Солнцевский район» Курской области.</w:t>
      </w:r>
    </w:p>
    <w:bookmarkEnd w:id="2"/>
    <w:p w:rsidR="000741E6" w:rsidRPr="00507C8C" w:rsidRDefault="000741E6" w:rsidP="005B2A07">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Особенности владения, пользования и распоряжения отдельными видами муниципального имущества регулируются нормативными правовыми актами, принимаемыми Представительным Собранием Солнцевского района Курской области, Администрацией Солн</w:t>
      </w:r>
      <w:r w:rsidR="005B2A07">
        <w:rPr>
          <w:rFonts w:ascii="Times New Roman" w:hAnsi="Times New Roman" w:cs="Times New Roman"/>
          <w:sz w:val="28"/>
          <w:szCs w:val="28"/>
        </w:rPr>
        <w:t>цевского района Курской области</w:t>
      </w:r>
      <w:r w:rsidRPr="00507C8C">
        <w:rPr>
          <w:rFonts w:ascii="Times New Roman" w:hAnsi="Times New Roman" w:cs="Times New Roman"/>
          <w:sz w:val="28"/>
          <w:szCs w:val="28"/>
        </w:rPr>
        <w:t xml:space="preserve"> в пределах их компетенции.</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3" w:name="sub_1112"/>
      <w:r w:rsidRPr="00507C8C">
        <w:rPr>
          <w:rFonts w:ascii="Times New Roman" w:hAnsi="Times New Roman" w:cs="Times New Roman"/>
          <w:sz w:val="28"/>
          <w:szCs w:val="28"/>
        </w:rPr>
        <w:t xml:space="preserve">2. К муниципальной собственности муниципального района «Солнцевский район» Курской области относятся объекты, принадлежащие </w:t>
      </w:r>
      <w:r w:rsidRPr="00507C8C">
        <w:rPr>
          <w:rFonts w:ascii="Times New Roman" w:hAnsi="Times New Roman" w:cs="Times New Roman"/>
          <w:sz w:val="28"/>
          <w:szCs w:val="28"/>
        </w:rPr>
        <w:lastRenderedPageBreak/>
        <w:t>ему на праве собственности после разграничения государственной собственности в соответствии с действующим законодательством, а также переданное и вновь приобретенное имущество за счет средств местного бюджета, а также иные объекты в случаях, предусмотренных законодательством.</w:t>
      </w:r>
    </w:p>
    <w:bookmarkEnd w:id="3"/>
    <w:p w:rsidR="000741E6" w:rsidRPr="00507C8C" w:rsidRDefault="005B2A07" w:rsidP="005B2A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0741E6" w:rsidRPr="00507C8C">
        <w:rPr>
          <w:rFonts w:ascii="Times New Roman" w:hAnsi="Times New Roman" w:cs="Times New Roman"/>
          <w:sz w:val="28"/>
          <w:szCs w:val="28"/>
        </w:rPr>
        <w:t>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(или) учреждениями, в том числе и по безвозмездным сделкам, являются муниципальной собственностью муниципального района «Солнцевский район» Курской области, если иное не предусмотрено действующим законодательством Российской Федерации.</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4" w:name="sub_1113"/>
      <w:r w:rsidRPr="00507C8C">
        <w:rPr>
          <w:rFonts w:ascii="Times New Roman" w:hAnsi="Times New Roman" w:cs="Times New Roman"/>
          <w:sz w:val="28"/>
          <w:szCs w:val="28"/>
        </w:rPr>
        <w:t>3. Субъектом права муниципальной собственности является муниципальный район «Солнцевский район» Курской области (далее – муниципальный район).</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5" w:name="sub_1114"/>
      <w:bookmarkEnd w:id="4"/>
      <w:r w:rsidRPr="00507C8C">
        <w:rPr>
          <w:rFonts w:ascii="Times New Roman" w:hAnsi="Times New Roman" w:cs="Times New Roman"/>
          <w:sz w:val="28"/>
          <w:szCs w:val="28"/>
        </w:rPr>
        <w:t>4. В настоящем Положении термины и определения используются в следующих значениях:</w:t>
      </w:r>
    </w:p>
    <w:bookmarkEnd w:id="5"/>
    <w:p w:rsidR="000741E6" w:rsidRPr="00507C8C" w:rsidRDefault="000741E6" w:rsidP="005B2A07">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xml:space="preserve">- </w:t>
      </w:r>
      <w:r w:rsidRPr="00507C8C">
        <w:rPr>
          <w:rStyle w:val="afff6"/>
          <w:rFonts w:ascii="Times New Roman" w:hAnsi="Times New Roman" w:cs="Times New Roman"/>
          <w:color w:val="auto"/>
          <w:sz w:val="28"/>
          <w:szCs w:val="28"/>
        </w:rPr>
        <w:t>муниципальная собственность</w:t>
      </w:r>
      <w:r w:rsidRPr="00507C8C">
        <w:rPr>
          <w:rFonts w:ascii="Times New Roman" w:hAnsi="Times New Roman" w:cs="Times New Roman"/>
          <w:sz w:val="28"/>
          <w:szCs w:val="28"/>
        </w:rPr>
        <w:t xml:space="preserve"> - имущество (движимые и недвижимые вещи, имущественные права и обязанности), принадлежащее на праве собственности муниципальному району;</w:t>
      </w:r>
    </w:p>
    <w:p w:rsidR="000741E6" w:rsidRPr="00507C8C" w:rsidRDefault="000741E6" w:rsidP="005B2A07">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xml:space="preserve">- </w:t>
      </w:r>
      <w:r w:rsidRPr="00507C8C">
        <w:rPr>
          <w:rStyle w:val="afff6"/>
          <w:rFonts w:ascii="Times New Roman" w:hAnsi="Times New Roman" w:cs="Times New Roman"/>
          <w:color w:val="auto"/>
          <w:sz w:val="28"/>
          <w:szCs w:val="28"/>
        </w:rPr>
        <w:t>муниципальная казна</w:t>
      </w:r>
      <w:r w:rsidRPr="00507C8C">
        <w:rPr>
          <w:rFonts w:ascii="Times New Roman" w:hAnsi="Times New Roman" w:cs="Times New Roman"/>
          <w:sz w:val="28"/>
          <w:szCs w:val="28"/>
        </w:rPr>
        <w:t xml:space="preserve"> - муниципальное имущество, не закрепленное за муниципальными унитарными предприятиями на праве хозяйственного ведения или муниципальными учреждениями, казенными предприятиями, автономными учреждениями на праве оперативного управления;</w:t>
      </w:r>
    </w:p>
    <w:p w:rsidR="000741E6" w:rsidRPr="00507C8C" w:rsidRDefault="000741E6" w:rsidP="005B2A07">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xml:space="preserve">- </w:t>
      </w:r>
      <w:r w:rsidRPr="00507C8C">
        <w:rPr>
          <w:rStyle w:val="afff6"/>
          <w:rFonts w:ascii="Times New Roman" w:hAnsi="Times New Roman" w:cs="Times New Roman"/>
          <w:color w:val="auto"/>
          <w:sz w:val="28"/>
          <w:szCs w:val="28"/>
        </w:rPr>
        <w:t>учет муниципального имущества</w:t>
      </w:r>
      <w:r w:rsidRPr="00507C8C">
        <w:rPr>
          <w:rFonts w:ascii="Times New Roman" w:hAnsi="Times New Roman" w:cs="Times New Roman"/>
          <w:sz w:val="28"/>
          <w:szCs w:val="28"/>
        </w:rPr>
        <w:t xml:space="preserve"> - получение, экспертиза и хранение документов, содержащих сведения о муниципальном имуществе, и внесение указанных сведений в реестр муниципального имущества в объеме, необходимом для осуществления полномочий по управлению и распоряжению муниципальным имуществом;</w:t>
      </w:r>
    </w:p>
    <w:p w:rsidR="000741E6" w:rsidRPr="00507C8C" w:rsidRDefault="000741E6" w:rsidP="005B2A07">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xml:space="preserve">- </w:t>
      </w:r>
      <w:r w:rsidRPr="00507C8C">
        <w:rPr>
          <w:rStyle w:val="afff6"/>
          <w:rFonts w:ascii="Times New Roman" w:hAnsi="Times New Roman" w:cs="Times New Roman"/>
          <w:color w:val="auto"/>
          <w:sz w:val="28"/>
          <w:szCs w:val="28"/>
        </w:rPr>
        <w:t>реестр муниципального имущества</w:t>
      </w:r>
      <w:r w:rsidRPr="00507C8C">
        <w:rPr>
          <w:rFonts w:ascii="Times New Roman" w:hAnsi="Times New Roman" w:cs="Times New Roman"/>
          <w:sz w:val="28"/>
          <w:szCs w:val="28"/>
        </w:rPr>
        <w:t xml:space="preserve">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0741E6" w:rsidRPr="00507C8C" w:rsidRDefault="005B2A07" w:rsidP="005B2A07">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2.</w:t>
      </w:r>
      <w:r w:rsidR="000741E6" w:rsidRPr="00507C8C">
        <w:rPr>
          <w:rFonts w:ascii="Times New Roman" w:hAnsi="Times New Roman" w:cs="Times New Roman"/>
          <w:sz w:val="28"/>
          <w:szCs w:val="28"/>
        </w:rPr>
        <w:t xml:space="preserve"> Состав муниципального имущества и его учет</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6" w:name="sub_1120"/>
      <w:bookmarkEnd w:id="6"/>
      <w:r w:rsidRPr="00507C8C">
        <w:rPr>
          <w:rFonts w:ascii="Times New Roman" w:hAnsi="Times New Roman" w:cs="Times New Roman"/>
          <w:sz w:val="28"/>
          <w:szCs w:val="28"/>
        </w:rPr>
        <w:t>1. В собст</w:t>
      </w:r>
      <w:r w:rsidR="005B2A07">
        <w:rPr>
          <w:rFonts w:ascii="Times New Roman" w:hAnsi="Times New Roman" w:cs="Times New Roman"/>
          <w:sz w:val="28"/>
          <w:szCs w:val="28"/>
        </w:rPr>
        <w:t xml:space="preserve">венности муниципального района </w:t>
      </w:r>
      <w:r w:rsidRPr="00507C8C">
        <w:rPr>
          <w:rFonts w:ascii="Times New Roman" w:hAnsi="Times New Roman" w:cs="Times New Roman"/>
          <w:sz w:val="28"/>
          <w:szCs w:val="28"/>
        </w:rPr>
        <w:t>находится имущество, предназначенное:</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7" w:name="sub_1121"/>
      <w:bookmarkEnd w:id="7"/>
      <w:r w:rsidRPr="00507C8C">
        <w:rPr>
          <w:rFonts w:ascii="Times New Roman" w:hAnsi="Times New Roman" w:cs="Times New Roman"/>
          <w:sz w:val="28"/>
          <w:szCs w:val="28"/>
        </w:rPr>
        <w:t>1) для решения вопросов местного значения муниципального района;</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8" w:name="sub_21"/>
      <w:bookmarkEnd w:id="8"/>
      <w:r w:rsidRPr="00507C8C">
        <w:rPr>
          <w:rFonts w:ascii="Times New Roman" w:hAnsi="Times New Roman" w:cs="Times New Roman"/>
          <w:sz w:val="28"/>
          <w:szCs w:val="28"/>
        </w:rPr>
        <w:t>2) для осуществления отдельных государственных полномочий, переданных органам местного самоуправления муниципального района в случаях, установленных законодательством Российской Федерации;</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9" w:name="sub_22"/>
      <w:bookmarkEnd w:id="9"/>
      <w:r w:rsidRPr="00507C8C">
        <w:rPr>
          <w:rFonts w:ascii="Times New Roman" w:hAnsi="Times New Roman" w:cs="Times New Roman"/>
          <w:sz w:val="28"/>
          <w:szCs w:val="28"/>
        </w:rPr>
        <w:t xml:space="preserve">3) для обеспечения деятельности органов местного самоуправления муниципального района и должностных лиц Администрации Солнцевского района Курской области, муниципальных служащих, работников муниципальных предприятий и учреждений в соответствии с нормативными </w:t>
      </w:r>
      <w:r w:rsidRPr="00507C8C">
        <w:rPr>
          <w:rFonts w:ascii="Times New Roman" w:hAnsi="Times New Roman" w:cs="Times New Roman"/>
          <w:sz w:val="28"/>
          <w:szCs w:val="28"/>
        </w:rPr>
        <w:lastRenderedPageBreak/>
        <w:t>правовыми актами Представительного Собрания Солнцевского района Курской области;</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10" w:name="sub_23"/>
      <w:bookmarkEnd w:id="10"/>
      <w:r w:rsidRPr="00507C8C">
        <w:rPr>
          <w:rFonts w:ascii="Times New Roman" w:hAnsi="Times New Roman" w:cs="Times New Roman"/>
          <w:sz w:val="28"/>
          <w:szCs w:val="28"/>
        </w:rPr>
        <w:t>4) для решения вопросов, прав</w:t>
      </w:r>
      <w:r w:rsidR="005B2A07">
        <w:rPr>
          <w:rFonts w:ascii="Times New Roman" w:hAnsi="Times New Roman" w:cs="Times New Roman"/>
          <w:sz w:val="28"/>
          <w:szCs w:val="28"/>
        </w:rPr>
        <w:t>о решения которых</w:t>
      </w:r>
      <w:r w:rsidRPr="00507C8C">
        <w:rPr>
          <w:rFonts w:ascii="Times New Roman" w:hAnsi="Times New Roman" w:cs="Times New Roman"/>
          <w:sz w:val="28"/>
          <w:szCs w:val="28"/>
        </w:rPr>
        <w:t xml:space="preserve"> предоставлено органам местного самоуправления законодательством Российской Федерации и которые не отнесены к вопросам местного значения.</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11" w:name="sub_24"/>
      <w:bookmarkEnd w:id="11"/>
      <w:r w:rsidRPr="00507C8C">
        <w:rPr>
          <w:rFonts w:ascii="Times New Roman" w:hAnsi="Times New Roman" w:cs="Times New Roman"/>
          <w:sz w:val="28"/>
          <w:szCs w:val="28"/>
        </w:rPr>
        <w:t>2. Муниципальный район может иметь в собственности имущество, находящееся за его пределами.</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12" w:name="sub_1122"/>
      <w:bookmarkEnd w:id="12"/>
      <w:r w:rsidRPr="00507C8C">
        <w:rPr>
          <w:rFonts w:ascii="Times New Roman" w:hAnsi="Times New Roman" w:cs="Times New Roman"/>
          <w:sz w:val="28"/>
          <w:szCs w:val="28"/>
        </w:rPr>
        <w:t>3. В целях учета муниципального имущества и прав на него, контроля за состоянием и использованием, систематизации информации о муниципальном имуществе, оно подлежит обязательной пообъектной регистрации в реестре муниципального имущества.</w:t>
      </w:r>
    </w:p>
    <w:p w:rsidR="000741E6" w:rsidRPr="00507C8C" w:rsidRDefault="000741E6" w:rsidP="005B2A07">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Основаниями для включения имущества в реестр муниципального имущества и исключения муниципального имущества из него являются юридические факты, с которыми связано возникновение, изменение или прекращение права собственности муниципального образования на объект муниципального имущества.</w:t>
      </w:r>
    </w:p>
    <w:p w:rsidR="000741E6" w:rsidRPr="00507C8C" w:rsidRDefault="000741E6" w:rsidP="005B2A07">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Учет (ведение реестра муниципального имущества) муниципального имущества осуществляется управлением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в соответствии с Положением об учете и ведении реестра муниципального имущества муниципальный район» «Солнцевский район» Курской области, утвержденным постановлением Главы Администрации Солнцевского района Курской области от 28.04.2006 г.</w:t>
      </w:r>
      <w:r w:rsidR="005B2A07">
        <w:rPr>
          <w:rFonts w:ascii="Times New Roman" w:hAnsi="Times New Roman" w:cs="Times New Roman"/>
          <w:sz w:val="28"/>
          <w:szCs w:val="28"/>
        </w:rPr>
        <w:t xml:space="preserve"> </w:t>
      </w:r>
      <w:r w:rsidRPr="00507C8C">
        <w:rPr>
          <w:rFonts w:ascii="Times New Roman" w:hAnsi="Times New Roman" w:cs="Times New Roman"/>
          <w:sz w:val="28"/>
          <w:szCs w:val="28"/>
        </w:rPr>
        <w:t>№</w:t>
      </w:r>
      <w:r w:rsidR="005B2A07">
        <w:rPr>
          <w:rFonts w:ascii="Times New Roman" w:hAnsi="Times New Roman" w:cs="Times New Roman"/>
          <w:sz w:val="28"/>
          <w:szCs w:val="28"/>
        </w:rPr>
        <w:t xml:space="preserve"> </w:t>
      </w:r>
      <w:r w:rsidRPr="00507C8C">
        <w:rPr>
          <w:rFonts w:ascii="Times New Roman" w:hAnsi="Times New Roman" w:cs="Times New Roman"/>
          <w:sz w:val="28"/>
          <w:szCs w:val="28"/>
        </w:rPr>
        <w:t>183.</w:t>
      </w:r>
    </w:p>
    <w:p w:rsidR="000741E6" w:rsidRPr="00507C8C" w:rsidRDefault="000741E6" w:rsidP="005B2A07">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В реестре муниципального имущества для каждого объекта имущества указываются:</w:t>
      </w:r>
    </w:p>
    <w:p w:rsidR="000741E6" w:rsidRPr="00507C8C" w:rsidRDefault="000741E6" w:rsidP="005B2A07">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1) основания включения объекта в реестр;</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13" w:name="sub_31"/>
      <w:bookmarkEnd w:id="13"/>
      <w:r w:rsidRPr="00507C8C">
        <w:rPr>
          <w:rFonts w:ascii="Times New Roman" w:hAnsi="Times New Roman" w:cs="Times New Roman"/>
          <w:sz w:val="28"/>
          <w:szCs w:val="28"/>
        </w:rPr>
        <w:t>2) данные, позволяющие идентифицировать объект муниципального имущества (технические, физические, экономические, стоимостные (оценочные) и иные характеристики объекта);</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14" w:name="sub_32"/>
      <w:bookmarkEnd w:id="14"/>
      <w:r w:rsidRPr="00507C8C">
        <w:rPr>
          <w:rFonts w:ascii="Times New Roman" w:hAnsi="Times New Roman" w:cs="Times New Roman"/>
          <w:sz w:val="28"/>
          <w:szCs w:val="28"/>
        </w:rPr>
        <w:t>3) данные, определяющие расположение недвижимого имущества на соответствующем земельном участке либо в составе другого недвижимого имущества;</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15" w:name="sub_33"/>
      <w:bookmarkEnd w:id="15"/>
      <w:r w:rsidRPr="00507C8C">
        <w:rPr>
          <w:rFonts w:ascii="Times New Roman" w:hAnsi="Times New Roman" w:cs="Times New Roman"/>
          <w:sz w:val="28"/>
          <w:szCs w:val="28"/>
        </w:rPr>
        <w:t>4) данные о государственной регистрации прав на объект муниципального имущества либо сделок с ним;</w:t>
      </w:r>
    </w:p>
    <w:p w:rsidR="000741E6" w:rsidRPr="00507C8C" w:rsidRDefault="000741E6" w:rsidP="005B2A07">
      <w:pPr>
        <w:spacing w:after="0" w:line="240" w:lineRule="auto"/>
        <w:ind w:firstLine="709"/>
        <w:jc w:val="both"/>
        <w:rPr>
          <w:rFonts w:ascii="Times New Roman" w:hAnsi="Times New Roman" w:cs="Times New Roman"/>
          <w:sz w:val="28"/>
          <w:szCs w:val="28"/>
        </w:rPr>
      </w:pPr>
      <w:bookmarkStart w:id="16" w:name="sub_34"/>
      <w:bookmarkEnd w:id="16"/>
      <w:r w:rsidRPr="00507C8C">
        <w:rPr>
          <w:rFonts w:ascii="Times New Roman" w:hAnsi="Times New Roman" w:cs="Times New Roman"/>
          <w:sz w:val="28"/>
          <w:szCs w:val="28"/>
        </w:rPr>
        <w:t>5) сведения об обременениях и правах третьих лиц на объект муниципального имущества;</w:t>
      </w:r>
    </w:p>
    <w:p w:rsidR="000741E6" w:rsidRDefault="000741E6" w:rsidP="005B2A07">
      <w:pPr>
        <w:spacing w:after="0" w:line="240" w:lineRule="auto"/>
        <w:ind w:firstLine="709"/>
        <w:jc w:val="both"/>
        <w:rPr>
          <w:rFonts w:ascii="Times New Roman" w:hAnsi="Times New Roman" w:cs="Times New Roman"/>
          <w:sz w:val="28"/>
          <w:szCs w:val="28"/>
        </w:rPr>
      </w:pPr>
      <w:bookmarkStart w:id="17" w:name="sub_35"/>
      <w:bookmarkEnd w:id="17"/>
      <w:r w:rsidRPr="00507C8C">
        <w:rPr>
          <w:rFonts w:ascii="Times New Roman" w:hAnsi="Times New Roman" w:cs="Times New Roman"/>
          <w:sz w:val="28"/>
          <w:szCs w:val="28"/>
        </w:rPr>
        <w:t>6) иные сведения об объекте муниципального имущества.</w:t>
      </w:r>
    </w:p>
    <w:p w:rsidR="005B2A07" w:rsidRPr="00507C8C" w:rsidRDefault="005B2A07" w:rsidP="005B2A07">
      <w:pPr>
        <w:spacing w:after="0" w:line="240" w:lineRule="auto"/>
        <w:jc w:val="center"/>
        <w:rPr>
          <w:rFonts w:ascii="Times New Roman" w:hAnsi="Times New Roman" w:cs="Times New Roman"/>
          <w:sz w:val="28"/>
          <w:szCs w:val="28"/>
        </w:rPr>
      </w:pPr>
    </w:p>
    <w:p w:rsidR="000741E6" w:rsidRPr="00507C8C" w:rsidRDefault="005B2A07" w:rsidP="005B2A07">
      <w:pPr>
        <w:pStyle w:val="11"/>
        <w:numPr>
          <w:ilvl w:val="0"/>
          <w:numId w:val="0"/>
        </w:numPr>
        <w:spacing w:before="0" w:after="0"/>
        <w:rPr>
          <w:color w:val="auto"/>
          <w:sz w:val="28"/>
          <w:szCs w:val="28"/>
        </w:rPr>
      </w:pPr>
      <w:bookmarkStart w:id="18" w:name="sub_1200"/>
      <w:r>
        <w:rPr>
          <w:color w:val="auto"/>
          <w:sz w:val="28"/>
          <w:szCs w:val="28"/>
        </w:rPr>
        <w:t xml:space="preserve">Глава </w:t>
      </w:r>
      <w:r w:rsidR="000741E6" w:rsidRPr="00507C8C">
        <w:rPr>
          <w:color w:val="auto"/>
          <w:sz w:val="28"/>
          <w:szCs w:val="28"/>
        </w:rPr>
        <w:t>2. Полномочия органов местного самоуправления муниципального района по вопросам управления и распоряжения муниципальным имуществом</w:t>
      </w:r>
    </w:p>
    <w:bookmarkEnd w:id="18"/>
    <w:p w:rsidR="000741E6" w:rsidRPr="00507C8C" w:rsidRDefault="000741E6" w:rsidP="005B2A07">
      <w:pPr>
        <w:spacing w:after="0" w:line="240" w:lineRule="auto"/>
        <w:jc w:val="center"/>
        <w:rPr>
          <w:rFonts w:ascii="Times New Roman" w:hAnsi="Times New Roman" w:cs="Times New Roman"/>
          <w:sz w:val="28"/>
          <w:szCs w:val="28"/>
        </w:rPr>
      </w:pPr>
    </w:p>
    <w:p w:rsidR="000741E6"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3.</w:t>
      </w:r>
      <w:r w:rsidR="000741E6" w:rsidRPr="00507C8C">
        <w:rPr>
          <w:rFonts w:ascii="Times New Roman" w:hAnsi="Times New Roman" w:cs="Times New Roman"/>
          <w:sz w:val="28"/>
          <w:szCs w:val="28"/>
        </w:rPr>
        <w:t xml:space="preserve"> Полномочия органов и должностных лиц муниципального </w:t>
      </w:r>
      <w:r w:rsidR="000741E6" w:rsidRPr="00507C8C">
        <w:rPr>
          <w:rFonts w:ascii="Times New Roman" w:hAnsi="Times New Roman" w:cs="Times New Roman"/>
          <w:sz w:val="28"/>
          <w:szCs w:val="28"/>
        </w:rPr>
        <w:lastRenderedPageBreak/>
        <w:t>района по владению, пользованию и распоряжению муниципальным имуществом.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 w:name="sub_1230"/>
      <w:bookmarkEnd w:id="19"/>
      <w:r w:rsidRPr="00507C8C">
        <w:rPr>
          <w:rFonts w:ascii="Times New Roman" w:hAnsi="Times New Roman" w:cs="Times New Roman"/>
          <w:sz w:val="28"/>
          <w:szCs w:val="28"/>
        </w:rPr>
        <w:t>1. Муниципальный район в соответствии с законодательством Российской Федерации и законодательством области самостоятельно и свободно осуществляет правомочия собственника в отношении принадлежащего ему на праве собственности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0" w:name="sub_1231"/>
      <w:bookmarkEnd w:id="20"/>
      <w:r w:rsidRPr="00507C8C">
        <w:rPr>
          <w:rFonts w:ascii="Times New Roman" w:hAnsi="Times New Roman" w:cs="Times New Roman"/>
          <w:sz w:val="28"/>
          <w:szCs w:val="28"/>
        </w:rPr>
        <w:t>В соответствии с действующим законодательством Российской Федерации и Уставом муниципального района владение, пользование и распоряжение муниципальным имуществом осуществляется органами и должностными лицами местного самоуправления муниципального района в рамках их компетенции, установленной муниципальными правовыми актами муниципального района, определяющими их статус.</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 w:name="sub_12312"/>
      <w:bookmarkEnd w:id="21"/>
      <w:r w:rsidRPr="00507C8C">
        <w:rPr>
          <w:rFonts w:ascii="Times New Roman" w:hAnsi="Times New Roman" w:cs="Times New Roman"/>
          <w:sz w:val="28"/>
          <w:szCs w:val="28"/>
        </w:rPr>
        <w:t>2. На территории муниципального района полномочия по владению, пользованию и распоряжению муниципальным имуществом осуществляют:</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2" w:name="sub_1232"/>
      <w:bookmarkEnd w:id="22"/>
      <w:r w:rsidRPr="00507C8C">
        <w:rPr>
          <w:rFonts w:ascii="Times New Roman" w:hAnsi="Times New Roman" w:cs="Times New Roman"/>
          <w:sz w:val="28"/>
          <w:szCs w:val="28"/>
        </w:rPr>
        <w:t>1) Представительное Собрание Солнцевского района Курской области - представительный орган местного самоуправления;</w:t>
      </w:r>
    </w:p>
    <w:p w:rsidR="000741E6" w:rsidRPr="00507C8C" w:rsidRDefault="00ED5673" w:rsidP="00ED5673">
      <w:pPr>
        <w:spacing w:after="0" w:line="240" w:lineRule="auto"/>
        <w:ind w:firstLine="709"/>
        <w:jc w:val="both"/>
        <w:rPr>
          <w:rFonts w:ascii="Times New Roman" w:hAnsi="Times New Roman" w:cs="Times New Roman"/>
          <w:sz w:val="28"/>
          <w:szCs w:val="28"/>
        </w:rPr>
      </w:pPr>
      <w:bookmarkStart w:id="23" w:name="sub_221"/>
      <w:bookmarkEnd w:id="23"/>
      <w:r>
        <w:rPr>
          <w:rFonts w:ascii="Times New Roman" w:hAnsi="Times New Roman" w:cs="Times New Roman"/>
          <w:sz w:val="28"/>
          <w:szCs w:val="28"/>
        </w:rPr>
        <w:t xml:space="preserve">2) </w:t>
      </w:r>
      <w:r w:rsidR="000741E6" w:rsidRPr="00507C8C">
        <w:rPr>
          <w:rFonts w:ascii="Times New Roman" w:hAnsi="Times New Roman" w:cs="Times New Roman"/>
          <w:sz w:val="28"/>
          <w:szCs w:val="28"/>
        </w:rPr>
        <w:t>Глава Солнцевского района Курской области;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4" w:name="sub_222"/>
      <w:bookmarkEnd w:id="24"/>
      <w:r w:rsidRPr="00507C8C">
        <w:rPr>
          <w:rFonts w:ascii="Times New Roman" w:hAnsi="Times New Roman" w:cs="Times New Roman"/>
          <w:sz w:val="28"/>
          <w:szCs w:val="28"/>
        </w:rPr>
        <w:t>3)</w:t>
      </w:r>
      <w:r w:rsidR="00ED5673">
        <w:rPr>
          <w:rFonts w:ascii="Times New Roman" w:hAnsi="Times New Roman" w:cs="Times New Roman"/>
          <w:sz w:val="28"/>
          <w:szCs w:val="28"/>
        </w:rPr>
        <w:t xml:space="preserve"> </w:t>
      </w:r>
      <w:r w:rsidRPr="00507C8C">
        <w:rPr>
          <w:rFonts w:ascii="Times New Roman" w:hAnsi="Times New Roman" w:cs="Times New Roman"/>
          <w:sz w:val="28"/>
          <w:szCs w:val="28"/>
        </w:rPr>
        <w:t>Администрация Солнцевского района Курской области - исполнительно-распорядительный орган муниципального района.</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4.</w:t>
      </w:r>
      <w:r w:rsidR="000741E6" w:rsidRPr="00507C8C">
        <w:rPr>
          <w:rFonts w:ascii="Times New Roman" w:hAnsi="Times New Roman" w:cs="Times New Roman"/>
          <w:sz w:val="28"/>
          <w:szCs w:val="28"/>
        </w:rPr>
        <w:t xml:space="preserve"> Компетенция Представительного Собрания Солнцевского района Курской области в сфере управления и распоряжения муниципальным имуществом.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 w:name="sub_1240"/>
      <w:bookmarkEnd w:id="25"/>
      <w:r w:rsidRPr="00507C8C">
        <w:rPr>
          <w:rFonts w:ascii="Times New Roman" w:hAnsi="Times New Roman" w:cs="Times New Roman"/>
          <w:sz w:val="28"/>
          <w:szCs w:val="28"/>
        </w:rPr>
        <w:t>1. Представительное Собрание Солнцевского района Курской области (далее – Представительное Собрание):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6" w:name="sub_1241"/>
      <w:bookmarkEnd w:id="26"/>
      <w:r w:rsidRPr="00507C8C">
        <w:rPr>
          <w:rFonts w:ascii="Times New Roman" w:hAnsi="Times New Roman" w:cs="Times New Roman"/>
          <w:sz w:val="28"/>
          <w:szCs w:val="28"/>
        </w:rPr>
        <w:t>1) определяет порядок управления и распоряжения имуществом, находящимся в муниципальной собственности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7" w:name="sub_12411"/>
      <w:bookmarkEnd w:id="27"/>
      <w:r w:rsidRPr="00507C8C">
        <w:rPr>
          <w:rFonts w:ascii="Times New Roman" w:hAnsi="Times New Roman" w:cs="Times New Roman"/>
          <w:sz w:val="28"/>
          <w:szCs w:val="28"/>
        </w:rPr>
        <w:t>2) определяет порядок принятия решений о создании, реорганизации и ликвидации муниципальных предприятий;</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8" w:name="sub_12422"/>
      <w:bookmarkEnd w:id="28"/>
      <w:r w:rsidRPr="00507C8C">
        <w:rPr>
          <w:rFonts w:ascii="Times New Roman" w:hAnsi="Times New Roman" w:cs="Times New Roman"/>
          <w:sz w:val="28"/>
          <w:szCs w:val="28"/>
        </w:rPr>
        <w:t>3) определяет порядок и условия приватизации имущества, находящегося в муниципальной собственности;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9" w:name="sub_12423"/>
      <w:bookmarkEnd w:id="29"/>
      <w:r w:rsidRPr="00507C8C">
        <w:rPr>
          <w:rFonts w:ascii="Times New Roman" w:hAnsi="Times New Roman" w:cs="Times New Roman"/>
          <w:sz w:val="28"/>
          <w:szCs w:val="28"/>
        </w:rPr>
        <w:t>4) принимает иные нормативные правовые а</w:t>
      </w:r>
      <w:r w:rsidR="00ED5673">
        <w:rPr>
          <w:rFonts w:ascii="Times New Roman" w:hAnsi="Times New Roman" w:cs="Times New Roman"/>
          <w:sz w:val="28"/>
          <w:szCs w:val="28"/>
        </w:rPr>
        <w:t xml:space="preserve">кты Представительного Собрания </w:t>
      </w:r>
      <w:r w:rsidRPr="00507C8C">
        <w:rPr>
          <w:rFonts w:ascii="Times New Roman" w:hAnsi="Times New Roman" w:cs="Times New Roman"/>
          <w:sz w:val="28"/>
          <w:szCs w:val="28"/>
        </w:rPr>
        <w:t>в сфере владения, пользования и распоряжения муниципальным имуществом;</w:t>
      </w:r>
      <w:bookmarkStart w:id="30" w:name="sub_12424"/>
      <w:bookmarkEnd w:id="30"/>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31" w:name="sub_12427"/>
      <w:bookmarkStart w:id="32" w:name="sub_12425"/>
      <w:r w:rsidRPr="00507C8C">
        <w:rPr>
          <w:rFonts w:ascii="Times New Roman" w:hAnsi="Times New Roman" w:cs="Times New Roman"/>
          <w:sz w:val="28"/>
          <w:szCs w:val="28"/>
        </w:rPr>
        <w:t>5</w:t>
      </w:r>
      <w:bookmarkEnd w:id="31"/>
      <w:bookmarkEnd w:id="32"/>
      <w:r w:rsidRPr="00507C8C">
        <w:rPr>
          <w:rFonts w:ascii="Times New Roman" w:hAnsi="Times New Roman" w:cs="Times New Roman"/>
          <w:sz w:val="28"/>
          <w:szCs w:val="28"/>
        </w:rPr>
        <w:t>) утверждает программу приватизации муниципального имущества муниципального района на очередной год;</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33" w:name="sub_12428"/>
      <w:bookmarkEnd w:id="33"/>
      <w:r w:rsidRPr="00507C8C">
        <w:rPr>
          <w:rFonts w:ascii="Times New Roman" w:hAnsi="Times New Roman" w:cs="Times New Roman"/>
          <w:sz w:val="28"/>
          <w:szCs w:val="28"/>
        </w:rPr>
        <w:t>9) принимает решения о передаче объектов муниципальной собственности в федеральную собственность, собственность Курской области, а также в собственность иных муниципальных образований</w:t>
      </w:r>
      <w:bookmarkStart w:id="34" w:name="sub_12429"/>
      <w:bookmarkEnd w:id="34"/>
      <w:r w:rsidRPr="00507C8C">
        <w:rPr>
          <w:rFonts w:ascii="Times New Roman" w:hAnsi="Times New Roman" w:cs="Times New Roman"/>
          <w:sz w:val="28"/>
          <w:szCs w:val="28"/>
        </w:rPr>
        <w:t>;</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10) принимает решения о передаче объектов муниципальной собственности в безвозмездное пользование, доверительное управление, концессию, кроме муниципальных учреждений и органов местного самоуправления, имущество которых находится в собственности муниципального района «Солнцевский район» Курской области или муниципальных образований (поселений) Солнцевского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35" w:name="sub_12430"/>
      <w:bookmarkEnd w:id="35"/>
      <w:r w:rsidRPr="00507C8C">
        <w:rPr>
          <w:rFonts w:ascii="Times New Roman" w:hAnsi="Times New Roman" w:cs="Times New Roman"/>
          <w:sz w:val="28"/>
          <w:szCs w:val="28"/>
        </w:rPr>
        <w:lastRenderedPageBreak/>
        <w:t>11) осуществляет иные полномочия, предусмотренные федеральными законами, законами Курской области, Уставом муниципального района, настоящим Положением и муниципальными правовыми актами муниципального района.</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5.</w:t>
      </w:r>
      <w:r w:rsidR="000741E6" w:rsidRPr="00507C8C">
        <w:rPr>
          <w:rFonts w:ascii="Times New Roman" w:hAnsi="Times New Roman" w:cs="Times New Roman"/>
          <w:sz w:val="28"/>
          <w:szCs w:val="28"/>
        </w:rPr>
        <w:t xml:space="preserve"> Полномочия Главы муниципального района в сфере управления муниципальной собственностью.</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36" w:name="sub_1250"/>
      <w:bookmarkEnd w:id="36"/>
      <w:r w:rsidRPr="00507C8C">
        <w:rPr>
          <w:rFonts w:ascii="Times New Roman" w:hAnsi="Times New Roman" w:cs="Times New Roman"/>
          <w:sz w:val="28"/>
          <w:szCs w:val="28"/>
        </w:rPr>
        <w:t>1. Глава муниципального района «Солнцевский район» Курской области (далее - глава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37" w:name="sub_1251"/>
      <w:bookmarkEnd w:id="37"/>
      <w:r w:rsidRPr="00507C8C">
        <w:rPr>
          <w:rFonts w:ascii="Times New Roman" w:hAnsi="Times New Roman" w:cs="Times New Roman"/>
          <w:sz w:val="28"/>
          <w:szCs w:val="28"/>
        </w:rPr>
        <w:t>1) подписывает от имени муниципального образования договоры и иные документы, связанные с приобретением имущества в муниципальную собственность и распоряжением муниципальным имуществом;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38" w:name="sub_12511"/>
      <w:bookmarkEnd w:id="38"/>
      <w:r w:rsidRPr="00507C8C">
        <w:rPr>
          <w:rFonts w:ascii="Times New Roman" w:hAnsi="Times New Roman" w:cs="Times New Roman"/>
          <w:sz w:val="28"/>
          <w:szCs w:val="28"/>
        </w:rPr>
        <w:t>2) издает в пределах своих полномочий правовые акты администрации муниципального района в сфере управления муниципальной собственностью;</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39" w:name="sub_12522"/>
      <w:bookmarkEnd w:id="39"/>
      <w:r w:rsidRPr="00507C8C">
        <w:rPr>
          <w:rFonts w:ascii="Times New Roman" w:hAnsi="Times New Roman" w:cs="Times New Roman"/>
          <w:sz w:val="28"/>
          <w:szCs w:val="28"/>
        </w:rPr>
        <w:t>3) осуществляет иные полномочия, предусмотренные федеральным законодательством, законами Курской области и иными нормативно-правовыми актами области, Уставом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4) принимает постановления о передаче муниципального имущества в безвозмездное пользование муниципальным учреждениям и предприятиям, имущество которых находится в собст</w:t>
      </w:r>
      <w:r w:rsidR="00ED5673">
        <w:rPr>
          <w:rFonts w:ascii="Times New Roman" w:hAnsi="Times New Roman" w:cs="Times New Roman"/>
          <w:sz w:val="28"/>
          <w:szCs w:val="28"/>
        </w:rPr>
        <w:t xml:space="preserve">венности муниципального района </w:t>
      </w:r>
      <w:r w:rsidRPr="00507C8C">
        <w:rPr>
          <w:rFonts w:ascii="Times New Roman" w:hAnsi="Times New Roman" w:cs="Times New Roman"/>
          <w:sz w:val="28"/>
          <w:szCs w:val="28"/>
        </w:rPr>
        <w:t>или муниципальных образований (поселений) Солнцевского района.</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6.</w:t>
      </w:r>
      <w:r w:rsidR="000741E6" w:rsidRPr="00507C8C">
        <w:rPr>
          <w:rFonts w:ascii="Times New Roman" w:hAnsi="Times New Roman" w:cs="Times New Roman"/>
          <w:sz w:val="28"/>
          <w:szCs w:val="28"/>
        </w:rPr>
        <w:t xml:space="preserve"> Полномочия Администрации Солнцевского района Курской области в сфере управления муниципальной собственностью.</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40" w:name="sub_1260"/>
      <w:bookmarkEnd w:id="40"/>
      <w:r w:rsidRPr="00507C8C">
        <w:rPr>
          <w:rFonts w:ascii="Times New Roman" w:hAnsi="Times New Roman" w:cs="Times New Roman"/>
          <w:sz w:val="28"/>
          <w:szCs w:val="28"/>
        </w:rPr>
        <w:t>1. Администрация Солнцевского района Курской области (далее - администрация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41" w:name="sub_1261"/>
      <w:bookmarkEnd w:id="41"/>
      <w:r w:rsidRPr="00507C8C">
        <w:rPr>
          <w:rFonts w:ascii="Times New Roman" w:hAnsi="Times New Roman" w:cs="Times New Roman"/>
          <w:sz w:val="28"/>
          <w:szCs w:val="28"/>
        </w:rPr>
        <w:t>1) осуществляет управление муниципальным имуществом, решение вопросов создания, приобретения, использования, аренды, заключения иных сделок в отношении объектов муниципального имущества, принятие решений об отчуждении объектов муниципальной собственности в соответствии с порядком и условиями, установленными Представительным Собранием Солнцевского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42" w:name="sub_12611"/>
      <w:bookmarkEnd w:id="42"/>
      <w:r w:rsidRPr="00507C8C">
        <w:rPr>
          <w:rFonts w:ascii="Times New Roman" w:hAnsi="Times New Roman" w:cs="Times New Roman"/>
          <w:sz w:val="28"/>
          <w:szCs w:val="28"/>
        </w:rPr>
        <w:t>2) утверждает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43" w:name="sub_12612"/>
      <w:bookmarkEnd w:id="43"/>
      <w:r w:rsidRPr="00507C8C">
        <w:rPr>
          <w:rFonts w:ascii="Times New Roman" w:hAnsi="Times New Roman" w:cs="Times New Roman"/>
          <w:sz w:val="28"/>
          <w:szCs w:val="28"/>
        </w:rPr>
        <w:t>3) принимает решение о создании, реорганизации и ликвидации муниципальных учреждений; определяет цели, условия и порядок деятельности муниципальных учреждений, утверждает их уставы в порядке, установленном администрацией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44" w:name="sub_12613"/>
      <w:bookmarkEnd w:id="44"/>
      <w:r w:rsidRPr="00507C8C">
        <w:rPr>
          <w:rFonts w:ascii="Times New Roman" w:hAnsi="Times New Roman" w:cs="Times New Roman"/>
          <w:sz w:val="28"/>
          <w:szCs w:val="28"/>
        </w:rPr>
        <w:t>4) в установленном порядке вносит на утверждение Предста</w:t>
      </w:r>
      <w:r w:rsidR="00ED5673">
        <w:rPr>
          <w:rFonts w:ascii="Times New Roman" w:hAnsi="Times New Roman" w:cs="Times New Roman"/>
          <w:sz w:val="28"/>
          <w:szCs w:val="28"/>
        </w:rPr>
        <w:t xml:space="preserve">вительного Собрания </w:t>
      </w:r>
      <w:r w:rsidRPr="00507C8C">
        <w:rPr>
          <w:rFonts w:ascii="Times New Roman" w:hAnsi="Times New Roman" w:cs="Times New Roman"/>
          <w:sz w:val="28"/>
          <w:szCs w:val="28"/>
        </w:rPr>
        <w:t>проект программы приватизации муниципального имущества, организует её выполнение;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45" w:name="sub_12614"/>
      <w:bookmarkEnd w:id="45"/>
      <w:r w:rsidRPr="00507C8C">
        <w:rPr>
          <w:rFonts w:ascii="Times New Roman" w:hAnsi="Times New Roman" w:cs="Times New Roman"/>
          <w:sz w:val="28"/>
          <w:szCs w:val="28"/>
        </w:rPr>
        <w:t>5) осуществляет управление муниципальными паями, долями, пакетами акций хозяйственных товариществ и обществ;</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46" w:name="sub_12615"/>
      <w:bookmarkEnd w:id="46"/>
      <w:r w:rsidRPr="00507C8C">
        <w:rPr>
          <w:rFonts w:ascii="Times New Roman" w:hAnsi="Times New Roman" w:cs="Times New Roman"/>
          <w:sz w:val="28"/>
          <w:szCs w:val="28"/>
        </w:rPr>
        <w:lastRenderedPageBreak/>
        <w:t>6) определяет условия договоров, связанные с распоряжением муниципальным имуществом;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47" w:name="sub_12616"/>
      <w:bookmarkEnd w:id="47"/>
      <w:r w:rsidRPr="00507C8C">
        <w:rPr>
          <w:rFonts w:ascii="Times New Roman" w:hAnsi="Times New Roman" w:cs="Times New Roman"/>
          <w:sz w:val="28"/>
          <w:szCs w:val="28"/>
        </w:rPr>
        <w:t>7) организует ведение учета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48" w:name="sub_12617"/>
      <w:bookmarkEnd w:id="48"/>
      <w:r w:rsidRPr="00507C8C">
        <w:rPr>
          <w:rFonts w:ascii="Times New Roman" w:hAnsi="Times New Roman" w:cs="Times New Roman"/>
          <w:sz w:val="28"/>
          <w:szCs w:val="28"/>
        </w:rPr>
        <w:t>8) осуществляет контроль за использованием по назначению и сохранностью принадлежащего муниципальному унитарному предприятию и муниципальному учреждению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49" w:name="sub_12618"/>
      <w:bookmarkEnd w:id="49"/>
      <w:r w:rsidRPr="00507C8C">
        <w:rPr>
          <w:rFonts w:ascii="Times New Roman" w:hAnsi="Times New Roman" w:cs="Times New Roman"/>
          <w:sz w:val="28"/>
          <w:szCs w:val="28"/>
        </w:rPr>
        <w:t>9) принимает решение о создании, реорганизации и ликвидации муниципальных предприятий в порядке, определенном Представительным Собранием;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50" w:name="sub_12619"/>
      <w:bookmarkEnd w:id="50"/>
      <w:r w:rsidRPr="00507C8C">
        <w:rPr>
          <w:rFonts w:ascii="Times New Roman" w:hAnsi="Times New Roman" w:cs="Times New Roman"/>
          <w:sz w:val="28"/>
          <w:szCs w:val="28"/>
        </w:rPr>
        <w:t>2. Органом по управлению муниципальным имуществом в структуре администрации муниципального района является 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(далее - Управление).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51" w:name="sub_1262"/>
      <w:bookmarkEnd w:id="51"/>
      <w:r w:rsidRPr="00507C8C">
        <w:rPr>
          <w:rFonts w:ascii="Times New Roman" w:hAnsi="Times New Roman" w:cs="Times New Roman"/>
          <w:sz w:val="28"/>
          <w:szCs w:val="28"/>
        </w:rPr>
        <w:t>Управление на основании муниципальных правовых актов Представительного Собрания, администрации муниципального района, принятых в пределах их компетенции: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52" w:name="sub_126202"/>
      <w:bookmarkEnd w:id="52"/>
      <w:r w:rsidRPr="00507C8C">
        <w:rPr>
          <w:rFonts w:ascii="Times New Roman" w:hAnsi="Times New Roman" w:cs="Times New Roman"/>
          <w:sz w:val="28"/>
          <w:szCs w:val="28"/>
        </w:rPr>
        <w:t>1) организует правовое обеспечение деятельности, подготовку необходимой документации по владению, пользованию и распоряжению объектами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53" w:name="sub_12621"/>
      <w:bookmarkEnd w:id="53"/>
      <w:r w:rsidRPr="00507C8C">
        <w:rPr>
          <w:rFonts w:ascii="Times New Roman" w:hAnsi="Times New Roman" w:cs="Times New Roman"/>
          <w:sz w:val="28"/>
          <w:szCs w:val="28"/>
        </w:rPr>
        <w:t>2) осуществляет ведение реестра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54" w:name="sub_12622"/>
      <w:bookmarkEnd w:id="54"/>
      <w:r w:rsidRPr="00507C8C">
        <w:rPr>
          <w:rFonts w:ascii="Times New Roman" w:hAnsi="Times New Roman" w:cs="Times New Roman"/>
          <w:sz w:val="28"/>
          <w:szCs w:val="28"/>
        </w:rPr>
        <w:t>3) осуществляет подготовку необходимых документов и обеспечивает проведение государственной регистрации права муниципальной собственности на объекты недвижимого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55" w:name="sub_12623"/>
      <w:bookmarkEnd w:id="55"/>
      <w:r w:rsidRPr="00507C8C">
        <w:rPr>
          <w:rFonts w:ascii="Times New Roman" w:hAnsi="Times New Roman" w:cs="Times New Roman"/>
          <w:sz w:val="28"/>
          <w:szCs w:val="28"/>
        </w:rPr>
        <w:t>4) осуществляет разработку программы приватизации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5) осуществляет выявление и постановку на учет бесхозяйного недвижимого имущества, расположенного на территории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56" w:name="sub_12625"/>
      <w:bookmarkStart w:id="57" w:name="sub_12624"/>
      <w:bookmarkEnd w:id="56"/>
      <w:bookmarkEnd w:id="57"/>
      <w:r w:rsidRPr="00507C8C">
        <w:rPr>
          <w:rFonts w:ascii="Times New Roman" w:hAnsi="Times New Roman" w:cs="Times New Roman"/>
          <w:sz w:val="28"/>
          <w:szCs w:val="28"/>
        </w:rPr>
        <w:t>6) осуществляет формирование, ведение перечня муниципального имущества, предназначенного для передачи во владении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учет включенных в него объектов;</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58" w:name="sub_12626"/>
      <w:bookmarkEnd w:id="58"/>
      <w:r w:rsidRPr="00507C8C">
        <w:rPr>
          <w:rFonts w:ascii="Times New Roman" w:hAnsi="Times New Roman" w:cs="Times New Roman"/>
          <w:sz w:val="28"/>
          <w:szCs w:val="28"/>
        </w:rPr>
        <w:t>7) осуществляет контроль за деятельностью муниципальных унитарных предприятий и муниципальных учреждений по вопросам эффективного использования муниципального имущества, выбытием и списанием основных средств, находящихся в муниципальной собственности;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59" w:name="sub_12627"/>
      <w:bookmarkEnd w:id="59"/>
      <w:r w:rsidRPr="00507C8C">
        <w:rPr>
          <w:rFonts w:ascii="Times New Roman" w:hAnsi="Times New Roman" w:cs="Times New Roman"/>
          <w:sz w:val="28"/>
          <w:szCs w:val="28"/>
        </w:rPr>
        <w:t>8) осуществляет выявление и постановку на учёт ранее неучтённого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60" w:name="sub_12628"/>
      <w:bookmarkEnd w:id="60"/>
      <w:r w:rsidRPr="00507C8C">
        <w:rPr>
          <w:rFonts w:ascii="Times New Roman" w:hAnsi="Times New Roman" w:cs="Times New Roman"/>
          <w:sz w:val="28"/>
          <w:szCs w:val="28"/>
        </w:rPr>
        <w:t>9) представляет интересы муниципального района в организациях с муниципальной долей в уставном (складочном) капитале;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61" w:name="sub_12629"/>
      <w:bookmarkEnd w:id="61"/>
      <w:r w:rsidRPr="00507C8C">
        <w:rPr>
          <w:rFonts w:ascii="Times New Roman" w:hAnsi="Times New Roman" w:cs="Times New Roman"/>
          <w:sz w:val="28"/>
          <w:szCs w:val="28"/>
        </w:rPr>
        <w:lastRenderedPageBreak/>
        <w:t>10) осуществляет подготовку и согласование актов приема-передачи объектов имущества, передаваемых в муниципальную собственность и из муниципальной собственности;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62" w:name="sub_126210"/>
      <w:bookmarkEnd w:id="62"/>
      <w:r w:rsidRPr="00507C8C">
        <w:rPr>
          <w:rFonts w:ascii="Times New Roman" w:hAnsi="Times New Roman" w:cs="Times New Roman"/>
          <w:sz w:val="28"/>
          <w:szCs w:val="28"/>
        </w:rPr>
        <w:t>11) осуществляет организацию и проведение торгов при заключении сделок, предусматривающих переход прав владения и (или) пользования в отношении муниципального имущества, сделок по приватизации объектов муниципальной собственности, иных сделок;</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63" w:name="sub_126211"/>
      <w:bookmarkEnd w:id="63"/>
      <w:r w:rsidRPr="00507C8C">
        <w:rPr>
          <w:rFonts w:ascii="Times New Roman" w:hAnsi="Times New Roman" w:cs="Times New Roman"/>
          <w:sz w:val="28"/>
          <w:szCs w:val="28"/>
        </w:rPr>
        <w:t>12) подготавливает документацию при учреждении, реорганизации, ликвидации муниципальных унитарных предприятий и муниципальных учреждений, закреплении и изъятии муниципального имущества;</w:t>
      </w:r>
    </w:p>
    <w:p w:rsidR="000741E6" w:rsidRDefault="000741E6" w:rsidP="00ED5673">
      <w:pPr>
        <w:spacing w:after="0" w:line="240" w:lineRule="auto"/>
        <w:ind w:firstLine="709"/>
        <w:jc w:val="both"/>
        <w:rPr>
          <w:rFonts w:ascii="Times New Roman" w:hAnsi="Times New Roman" w:cs="Times New Roman"/>
          <w:sz w:val="28"/>
          <w:szCs w:val="28"/>
        </w:rPr>
      </w:pPr>
      <w:bookmarkStart w:id="64" w:name="sub_126212"/>
      <w:bookmarkEnd w:id="64"/>
      <w:r w:rsidRPr="00507C8C">
        <w:rPr>
          <w:rFonts w:ascii="Times New Roman" w:hAnsi="Times New Roman" w:cs="Times New Roman"/>
          <w:sz w:val="28"/>
          <w:szCs w:val="28"/>
        </w:rPr>
        <w:t>13) производит контроль за выполнением контрагентами условий сделок, заключенных в отношении муниципального имущества, обеспечивает защиту нарушенных прав муниципального района.</w:t>
      </w:r>
    </w:p>
    <w:p w:rsidR="00ED5673" w:rsidRPr="00ED5673" w:rsidRDefault="00ED5673" w:rsidP="00ED5673">
      <w:pPr>
        <w:spacing w:after="0" w:line="240" w:lineRule="auto"/>
        <w:jc w:val="center"/>
        <w:rPr>
          <w:rFonts w:ascii="Times New Roman" w:hAnsi="Times New Roman" w:cs="Times New Roman"/>
          <w:sz w:val="28"/>
          <w:szCs w:val="28"/>
        </w:rPr>
      </w:pPr>
    </w:p>
    <w:p w:rsidR="000741E6" w:rsidRPr="00ED5673" w:rsidRDefault="00ED5673" w:rsidP="00ED5673">
      <w:pPr>
        <w:pStyle w:val="11"/>
        <w:numPr>
          <w:ilvl w:val="0"/>
          <w:numId w:val="0"/>
        </w:numPr>
        <w:spacing w:before="0" w:after="0"/>
        <w:rPr>
          <w:color w:val="auto"/>
          <w:sz w:val="28"/>
          <w:szCs w:val="28"/>
        </w:rPr>
      </w:pPr>
      <w:bookmarkStart w:id="65" w:name="sub_1300"/>
      <w:r w:rsidRPr="00ED5673">
        <w:rPr>
          <w:color w:val="auto"/>
          <w:sz w:val="28"/>
          <w:szCs w:val="28"/>
        </w:rPr>
        <w:t xml:space="preserve">Глава </w:t>
      </w:r>
      <w:r w:rsidR="000741E6" w:rsidRPr="00ED5673">
        <w:rPr>
          <w:color w:val="auto"/>
          <w:sz w:val="28"/>
          <w:szCs w:val="28"/>
        </w:rPr>
        <w:t>3. Порядок приобретения имущества в собственность муниципального района</w:t>
      </w:r>
    </w:p>
    <w:p w:rsidR="00ED5673" w:rsidRPr="00ED5673" w:rsidRDefault="00ED5673" w:rsidP="00ED5673">
      <w:pPr>
        <w:spacing w:after="0" w:line="240" w:lineRule="auto"/>
        <w:jc w:val="center"/>
        <w:rPr>
          <w:rFonts w:ascii="Times New Roman" w:hAnsi="Times New Roman" w:cs="Times New Roman"/>
          <w:sz w:val="28"/>
          <w:szCs w:val="28"/>
          <w:lang w:eastAsia="ar-SA"/>
        </w:rPr>
      </w:pPr>
    </w:p>
    <w:bookmarkEnd w:id="65"/>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7.</w:t>
      </w:r>
      <w:r w:rsidR="000741E6" w:rsidRPr="00507C8C">
        <w:rPr>
          <w:rFonts w:ascii="Times New Roman" w:hAnsi="Times New Roman" w:cs="Times New Roman"/>
          <w:sz w:val="28"/>
          <w:szCs w:val="28"/>
        </w:rPr>
        <w:t xml:space="preserve"> Основания приобретения имущества в муниципальную собственность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66" w:name="sub_1370"/>
      <w:bookmarkEnd w:id="66"/>
      <w:r w:rsidRPr="00507C8C">
        <w:rPr>
          <w:rFonts w:ascii="Times New Roman" w:hAnsi="Times New Roman" w:cs="Times New Roman"/>
          <w:sz w:val="28"/>
          <w:szCs w:val="28"/>
        </w:rPr>
        <w:t>1. Основаниями приобретения имущества в муниципальную собственность муниципального района являются: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67" w:name="sub_1371"/>
      <w:bookmarkEnd w:id="67"/>
      <w:r w:rsidRPr="00507C8C">
        <w:rPr>
          <w:rFonts w:ascii="Times New Roman" w:hAnsi="Times New Roman" w:cs="Times New Roman"/>
          <w:sz w:val="28"/>
          <w:szCs w:val="28"/>
        </w:rPr>
        <w:t>1) передача в собственность муниципального района имущества в порядке, предусмотренном законодательством Российской Федерации о разграничении государственной собственности на федеральную собственность, государственную собственность Курской области и муниципальную собственность;</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68" w:name="sub_13711"/>
      <w:bookmarkEnd w:id="68"/>
      <w:r w:rsidRPr="00507C8C">
        <w:rPr>
          <w:rFonts w:ascii="Times New Roman" w:hAnsi="Times New Roman" w:cs="Times New Roman"/>
          <w:sz w:val="28"/>
          <w:szCs w:val="28"/>
        </w:rPr>
        <w:t>2) передача в собственность муниципального района имущества, необходимого для решения вопросов местного значения, в соответствии с разграничением полномочий между Российской Федерацией, Курской областью и муниципальным районом;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69" w:name="sub_13712"/>
      <w:bookmarkEnd w:id="69"/>
      <w:r w:rsidRPr="00507C8C">
        <w:rPr>
          <w:rFonts w:ascii="Times New Roman" w:hAnsi="Times New Roman" w:cs="Times New Roman"/>
          <w:sz w:val="28"/>
          <w:szCs w:val="28"/>
        </w:rPr>
        <w:t>3) признание права собственности муниципального района на бесхозяйное имущество;</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70" w:name="sub_13713"/>
      <w:bookmarkEnd w:id="70"/>
      <w:r w:rsidRPr="00507C8C">
        <w:rPr>
          <w:rFonts w:ascii="Times New Roman" w:hAnsi="Times New Roman" w:cs="Times New Roman"/>
          <w:sz w:val="28"/>
          <w:szCs w:val="28"/>
        </w:rPr>
        <w:t>4) приобретение имущества муниципал</w:t>
      </w:r>
      <w:r w:rsidR="00ED5673">
        <w:rPr>
          <w:rFonts w:ascii="Times New Roman" w:hAnsi="Times New Roman" w:cs="Times New Roman"/>
          <w:sz w:val="28"/>
          <w:szCs w:val="28"/>
        </w:rPr>
        <w:t xml:space="preserve">ьным образованиям по договорам </w:t>
      </w:r>
      <w:r w:rsidRPr="00507C8C">
        <w:rPr>
          <w:rFonts w:ascii="Times New Roman" w:hAnsi="Times New Roman" w:cs="Times New Roman"/>
          <w:sz w:val="28"/>
          <w:szCs w:val="28"/>
        </w:rPr>
        <w:t>купли-продажи, мены, дарения и иным договорам, заключаемым по общим правилам гражданского законодательства;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71" w:name="sub_13714"/>
      <w:bookmarkEnd w:id="71"/>
      <w:r w:rsidRPr="00507C8C">
        <w:rPr>
          <w:rFonts w:ascii="Times New Roman" w:hAnsi="Times New Roman" w:cs="Times New Roman"/>
          <w:sz w:val="28"/>
          <w:szCs w:val="28"/>
        </w:rPr>
        <w:t>5) создание имущества за счет средств бюджета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72" w:name="sub_13715"/>
      <w:bookmarkEnd w:id="72"/>
      <w:r w:rsidRPr="00507C8C">
        <w:rPr>
          <w:rFonts w:ascii="Times New Roman" w:hAnsi="Times New Roman" w:cs="Times New Roman"/>
          <w:sz w:val="28"/>
          <w:szCs w:val="28"/>
        </w:rPr>
        <w:t>6) переход имущества в собственность муниципального района в соответствии с действующим законодательством в порядке наследования;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73" w:name="sub_13716"/>
      <w:bookmarkEnd w:id="73"/>
      <w:r w:rsidRPr="00507C8C">
        <w:rPr>
          <w:rFonts w:ascii="Times New Roman" w:hAnsi="Times New Roman" w:cs="Times New Roman"/>
          <w:sz w:val="28"/>
          <w:szCs w:val="28"/>
        </w:rPr>
        <w:t>7) приобретение имущества муниципальными унитарными предприятиями или муниципальными учреждениями, учредителями которых являются органы местного самоуправления муниципального района, а также получение ими плодов, продукции и доходов от использования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74" w:name="sub_13717"/>
      <w:bookmarkEnd w:id="74"/>
      <w:r w:rsidRPr="00507C8C">
        <w:rPr>
          <w:rFonts w:ascii="Times New Roman" w:hAnsi="Times New Roman" w:cs="Times New Roman"/>
          <w:sz w:val="28"/>
          <w:szCs w:val="28"/>
        </w:rPr>
        <w:lastRenderedPageBreak/>
        <w:t>8) приобретение в собственность по иным основаниям в соответствии с законодательством Российской Федерации.</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8.</w:t>
      </w:r>
      <w:r w:rsidR="000741E6" w:rsidRPr="00507C8C">
        <w:rPr>
          <w:rFonts w:ascii="Times New Roman" w:hAnsi="Times New Roman" w:cs="Times New Roman"/>
          <w:sz w:val="28"/>
          <w:szCs w:val="28"/>
        </w:rPr>
        <w:t xml:space="preserve"> Порядок принятия имущества из федеральной собственности или собственности Курской области в муниципальную собственность.</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75" w:name="sub_1380"/>
      <w:bookmarkEnd w:id="75"/>
      <w:r w:rsidRPr="00507C8C">
        <w:rPr>
          <w:rFonts w:ascii="Times New Roman" w:hAnsi="Times New Roman" w:cs="Times New Roman"/>
          <w:sz w:val="28"/>
          <w:szCs w:val="28"/>
        </w:rPr>
        <w:t>1. Находящееся в федеральной собственности либо собственности субъектов Российской Федерации имущества, которое может находиться в муниципальной собственности, безвозмездно передается в собственность муниципального образования в случае: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76" w:name="sub_1381"/>
      <w:bookmarkEnd w:id="76"/>
      <w:r w:rsidRPr="00507C8C">
        <w:rPr>
          <w:rFonts w:ascii="Times New Roman" w:hAnsi="Times New Roman" w:cs="Times New Roman"/>
          <w:sz w:val="28"/>
          <w:szCs w:val="28"/>
        </w:rPr>
        <w:t>1) если нахождение указанного имущества в федеральной собственности либо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77" w:name="sub_13811"/>
      <w:bookmarkEnd w:id="77"/>
      <w:r w:rsidRPr="00507C8C">
        <w:rPr>
          <w:rFonts w:ascii="Times New Roman" w:hAnsi="Times New Roman" w:cs="Times New Roman"/>
          <w:sz w:val="28"/>
          <w:szCs w:val="28"/>
        </w:rPr>
        <w:t xml:space="preserve">2) если указанное имущество используется органами местного самоуправления муниципального района, муниципальными унитарными предприятиями, муниципальными учреждениями для целей, установленных </w:t>
      </w:r>
      <w:hyperlink r:id="rId19" w:history="1">
        <w:r w:rsidR="00ED5673">
          <w:rPr>
            <w:rStyle w:val="a8"/>
            <w:rFonts w:ascii="Times New Roman" w:hAnsi="Times New Roman" w:cs="Times New Roman"/>
            <w:color w:val="auto"/>
            <w:sz w:val="28"/>
            <w:szCs w:val="28"/>
          </w:rPr>
          <w:t xml:space="preserve">статьей </w:t>
        </w:r>
        <w:r w:rsidRPr="00507C8C">
          <w:rPr>
            <w:rStyle w:val="a8"/>
            <w:rFonts w:ascii="Times New Roman" w:hAnsi="Times New Roman" w:cs="Times New Roman"/>
            <w:color w:val="auto"/>
            <w:sz w:val="28"/>
            <w:szCs w:val="28"/>
          </w:rPr>
          <w:t>50</w:t>
        </w:r>
      </w:hyperlink>
      <w:r w:rsidRPr="00507C8C">
        <w:rPr>
          <w:rFonts w:ascii="Times New Roman" w:hAnsi="Times New Roman" w:cs="Times New Roman"/>
          <w:sz w:val="28"/>
          <w:szCs w:val="28"/>
        </w:rPr>
        <w:t xml:space="preserve"> Федера</w:t>
      </w:r>
      <w:r w:rsidR="00ED5673">
        <w:rPr>
          <w:rFonts w:ascii="Times New Roman" w:hAnsi="Times New Roman" w:cs="Times New Roman"/>
          <w:sz w:val="28"/>
          <w:szCs w:val="28"/>
        </w:rPr>
        <w:t>льного закона от 6 октября 2003 года № 131-ФЗ «</w:t>
      </w:r>
      <w:r w:rsidRPr="00507C8C">
        <w:rPr>
          <w:rFonts w:ascii="Times New Roman" w:hAnsi="Times New Roman" w:cs="Times New Roman"/>
          <w:sz w:val="28"/>
          <w:szCs w:val="28"/>
        </w:rPr>
        <w:t>Об общих принципах организации местного самоуп</w:t>
      </w:r>
      <w:r w:rsidR="00ED5673">
        <w:rPr>
          <w:rFonts w:ascii="Times New Roman" w:hAnsi="Times New Roman" w:cs="Times New Roman"/>
          <w:sz w:val="28"/>
          <w:szCs w:val="28"/>
        </w:rPr>
        <w:t>равления в Российской Федерации»</w:t>
      </w:r>
      <w:r w:rsidRPr="00507C8C">
        <w:rPr>
          <w:rFonts w:ascii="Times New Roman" w:hAnsi="Times New Roman" w:cs="Times New Roman"/>
          <w:sz w:val="28"/>
          <w:szCs w:val="28"/>
        </w:rPr>
        <w:t>.</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78" w:name="sub_13812"/>
      <w:bookmarkEnd w:id="78"/>
      <w:r w:rsidRPr="00507C8C">
        <w:rPr>
          <w:rFonts w:ascii="Times New Roman" w:hAnsi="Times New Roman" w:cs="Times New Roman"/>
          <w:sz w:val="28"/>
          <w:szCs w:val="28"/>
        </w:rPr>
        <w:t>2. Решение о выходе с предложением о передаче имущества, находящегося в федеральной собственности либо собственности субъектов Российской Федерации, принимает Представительное Собрание.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79" w:name="sub_1382"/>
      <w:bookmarkEnd w:id="79"/>
      <w:r w:rsidRPr="00507C8C">
        <w:rPr>
          <w:rFonts w:ascii="Times New Roman" w:hAnsi="Times New Roman" w:cs="Times New Roman"/>
          <w:sz w:val="28"/>
          <w:szCs w:val="28"/>
        </w:rPr>
        <w:t>3. Подготовку предложения о передаче имущества, находящегося в федеральной собственности либо собственности субъектов Российской Федерации, документов, необходимых для принятия решения о передаче имущества, осуществляет Управление.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80" w:name="sub_1383"/>
      <w:bookmarkEnd w:id="80"/>
      <w:r w:rsidRPr="00507C8C">
        <w:rPr>
          <w:rFonts w:ascii="Times New Roman" w:hAnsi="Times New Roman" w:cs="Times New Roman"/>
          <w:sz w:val="28"/>
          <w:szCs w:val="28"/>
        </w:rPr>
        <w:t>4. Предложение о передаче имущества, находящегося в федеральной собственности либо собственности субъектов Российской Федерации, передаточный акт о передаче имущества подписываются главой муниципального района.</w:t>
      </w:r>
    </w:p>
    <w:p w:rsidR="000741E6"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9.</w:t>
      </w:r>
      <w:r w:rsidR="000741E6" w:rsidRPr="00507C8C">
        <w:rPr>
          <w:rFonts w:ascii="Times New Roman" w:hAnsi="Times New Roman" w:cs="Times New Roman"/>
          <w:sz w:val="28"/>
          <w:szCs w:val="28"/>
        </w:rPr>
        <w:t xml:space="preserve"> Порядок принятия в собственность муниципального района имущества, необходимого для решения вопросов местного значения.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81" w:name="sub_1390"/>
      <w:bookmarkEnd w:id="81"/>
      <w:r w:rsidRPr="00507C8C">
        <w:rPr>
          <w:rFonts w:ascii="Times New Roman" w:hAnsi="Times New Roman" w:cs="Times New Roman"/>
          <w:sz w:val="28"/>
          <w:szCs w:val="28"/>
        </w:rPr>
        <w:t>1. Лица, намеренные передать имущество, необходимое для решения вопросов местного значения, в муниципальную собственность, направляют в адрес администрации района письменное предложение.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82" w:name="sub_1391"/>
      <w:bookmarkEnd w:id="82"/>
      <w:r w:rsidRPr="00507C8C">
        <w:rPr>
          <w:rFonts w:ascii="Times New Roman" w:hAnsi="Times New Roman" w:cs="Times New Roman"/>
          <w:sz w:val="28"/>
          <w:szCs w:val="28"/>
        </w:rPr>
        <w:t>2. На основании поступившего предложения, заключений муниципальных предприятий и учреждений, структурных подразделений администрации района Управление готовит и представляет в Представительное Собрание заключение о целесообразности приема имущества в муниципальную собственность.</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83" w:name="sub_1392"/>
      <w:bookmarkEnd w:id="83"/>
      <w:r w:rsidRPr="00507C8C">
        <w:rPr>
          <w:rFonts w:ascii="Times New Roman" w:hAnsi="Times New Roman" w:cs="Times New Roman"/>
          <w:sz w:val="28"/>
          <w:szCs w:val="28"/>
        </w:rPr>
        <w:t>3. Решение о принятии имущества в муниципальную собственность либо об отклонении полученного предложения принимает Представительное Собрание.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84" w:name="sub_1393"/>
      <w:bookmarkEnd w:id="84"/>
      <w:r w:rsidRPr="00507C8C">
        <w:rPr>
          <w:rFonts w:ascii="Times New Roman" w:hAnsi="Times New Roman" w:cs="Times New Roman"/>
          <w:sz w:val="28"/>
          <w:szCs w:val="28"/>
        </w:rPr>
        <w:lastRenderedPageBreak/>
        <w:t>4. На основании решения Представительного Собрания о принятии имущества в муниципальную собственность готовится акт приема-передачи, подписываемый собственником либо его уполномоченным представителем и главой муниципального района. Указанные документы являются основаниями для приема имущества в муниципальную собственность.</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85" w:name="sub_1394"/>
      <w:bookmarkEnd w:id="85"/>
      <w:r w:rsidRPr="00507C8C">
        <w:rPr>
          <w:rFonts w:ascii="Times New Roman" w:hAnsi="Times New Roman" w:cs="Times New Roman"/>
          <w:sz w:val="28"/>
          <w:szCs w:val="28"/>
        </w:rPr>
        <w:t xml:space="preserve">5. В случае поступления предложений о передаче в муниципальную собственность имущества, использование которого для целей, установленных </w:t>
      </w:r>
      <w:hyperlink r:id="rId20" w:history="1">
        <w:r w:rsidR="00ED5673">
          <w:rPr>
            <w:rStyle w:val="a8"/>
            <w:rFonts w:ascii="Times New Roman" w:hAnsi="Times New Roman" w:cs="Times New Roman"/>
            <w:color w:val="auto"/>
            <w:sz w:val="28"/>
            <w:szCs w:val="28"/>
          </w:rPr>
          <w:t xml:space="preserve">статьей </w:t>
        </w:r>
        <w:r w:rsidRPr="00507C8C">
          <w:rPr>
            <w:rStyle w:val="a8"/>
            <w:rFonts w:ascii="Times New Roman" w:hAnsi="Times New Roman" w:cs="Times New Roman"/>
            <w:color w:val="auto"/>
            <w:sz w:val="28"/>
            <w:szCs w:val="28"/>
          </w:rPr>
          <w:t>50</w:t>
        </w:r>
      </w:hyperlink>
      <w:r w:rsidRPr="00507C8C">
        <w:rPr>
          <w:rFonts w:ascii="Times New Roman" w:hAnsi="Times New Roman" w:cs="Times New Roman"/>
          <w:sz w:val="28"/>
          <w:szCs w:val="28"/>
        </w:rPr>
        <w:t xml:space="preserve"> Федера</w:t>
      </w:r>
      <w:r w:rsidR="00ED5673">
        <w:rPr>
          <w:rFonts w:ascii="Times New Roman" w:hAnsi="Times New Roman" w:cs="Times New Roman"/>
          <w:sz w:val="28"/>
          <w:szCs w:val="28"/>
        </w:rPr>
        <w:t>льного закона от 6 октября 2003 года № 131-ФЗ «</w:t>
      </w:r>
      <w:r w:rsidRPr="00507C8C">
        <w:rPr>
          <w:rFonts w:ascii="Times New Roman" w:hAnsi="Times New Roman" w:cs="Times New Roman"/>
          <w:sz w:val="28"/>
          <w:szCs w:val="28"/>
        </w:rPr>
        <w:t xml:space="preserve">Об общих принципах организации местного самоуправления в </w:t>
      </w:r>
      <w:r w:rsidR="00ED5673">
        <w:rPr>
          <w:rFonts w:ascii="Times New Roman" w:hAnsi="Times New Roman" w:cs="Times New Roman"/>
          <w:sz w:val="28"/>
          <w:szCs w:val="28"/>
        </w:rPr>
        <w:t>Российской Федерации»</w:t>
      </w:r>
      <w:r w:rsidRPr="00507C8C">
        <w:rPr>
          <w:rFonts w:ascii="Times New Roman" w:hAnsi="Times New Roman" w:cs="Times New Roman"/>
          <w:sz w:val="28"/>
          <w:szCs w:val="28"/>
        </w:rPr>
        <w:t>, невозможно, администрация района готовит письменный отказ от полученного предложения.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86" w:name="sub_1395"/>
      <w:bookmarkEnd w:id="86"/>
      <w:r w:rsidRPr="00507C8C">
        <w:rPr>
          <w:rFonts w:ascii="Times New Roman" w:hAnsi="Times New Roman" w:cs="Times New Roman"/>
          <w:sz w:val="28"/>
          <w:szCs w:val="28"/>
        </w:rPr>
        <w:t>6. В случае передачи федеральными органами исполнительной власти либо исполнительными органами государственной власти Курской области в муниципальную собственность имущества, приобретенного за счёт средств федерального бюджета либо бюджета Курской области для передачи в муниципальную собственность, основаниями для приёма имущества в собственность муниципального образования являются соответствующее решение федерального органа исполнительной власти либо исполнительного органа государственной власти Курской области и акт приема-передачи имущества.</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10.</w:t>
      </w:r>
      <w:r w:rsidR="000741E6" w:rsidRPr="00507C8C">
        <w:rPr>
          <w:rFonts w:ascii="Times New Roman" w:hAnsi="Times New Roman" w:cs="Times New Roman"/>
          <w:sz w:val="28"/>
          <w:szCs w:val="28"/>
        </w:rPr>
        <w:t xml:space="preserve"> Приобретение права муниципальной собственности на бесхозяйное имущество, расположенное на территории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87" w:name="sub_13010"/>
      <w:bookmarkEnd w:id="87"/>
      <w:r w:rsidRPr="00507C8C">
        <w:rPr>
          <w:rFonts w:ascii="Times New Roman" w:hAnsi="Times New Roman" w:cs="Times New Roman"/>
          <w:sz w:val="28"/>
          <w:szCs w:val="28"/>
        </w:rPr>
        <w:t>1. Под бесхозяйной вещью понимается вещь, которая не имеет собственника или собственник которой неизвестен либо, если иное не предусмотрено действующим законодательством, от права собственности на которую собственник отказался.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88" w:name="sub_130101"/>
      <w:bookmarkEnd w:id="88"/>
      <w:r w:rsidRPr="00507C8C">
        <w:rPr>
          <w:rFonts w:ascii="Times New Roman" w:hAnsi="Times New Roman" w:cs="Times New Roman"/>
          <w:sz w:val="28"/>
          <w:szCs w:val="28"/>
        </w:rPr>
        <w:t>2. Выявление бесхозяйного движимого и недвижимого имущества, принятие этого имущества к учету, а также признание права муниципальной собственности на него осуществляется администрацией района в соответствии с положением, утвержденным Представительным Собранием.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89" w:name="sub_130102"/>
      <w:bookmarkEnd w:id="89"/>
      <w:r w:rsidRPr="00507C8C">
        <w:rPr>
          <w:rFonts w:ascii="Times New Roman" w:hAnsi="Times New Roman" w:cs="Times New Roman"/>
          <w:sz w:val="28"/>
          <w:szCs w:val="28"/>
        </w:rPr>
        <w:t>3. Основанием для принятия бесхозяйной вещи в муниципальную собственность является соответствующее решение суда, вступившее в силу.</w:t>
      </w:r>
    </w:p>
    <w:p w:rsidR="000741E6" w:rsidRPr="00507C8C" w:rsidRDefault="000741E6" w:rsidP="00ED5673">
      <w:pPr>
        <w:spacing w:after="0" w:line="240" w:lineRule="auto"/>
        <w:ind w:firstLine="709"/>
        <w:jc w:val="both"/>
        <w:rPr>
          <w:rFonts w:ascii="Times New Roman" w:hAnsi="Times New Roman" w:cs="Times New Roman"/>
          <w:i/>
          <w:sz w:val="28"/>
          <w:szCs w:val="28"/>
        </w:rPr>
      </w:pPr>
      <w:r w:rsidRPr="00507C8C">
        <w:rPr>
          <w:rFonts w:ascii="Times New Roman" w:hAnsi="Times New Roman" w:cs="Times New Roman"/>
          <w:sz w:val="28"/>
          <w:szCs w:val="28"/>
        </w:rPr>
        <w:t xml:space="preserve">Находящиеся на земельных участках, находящихся в муниципальной собственности, брошенные вещи, стоимость которых явно ниже суммы, соответствующей пятикратному </w:t>
      </w:r>
      <w:hyperlink r:id="rId21" w:history="1">
        <w:r w:rsidRPr="00507C8C">
          <w:rPr>
            <w:rStyle w:val="a8"/>
            <w:rFonts w:ascii="Times New Roman" w:hAnsi="Times New Roman" w:cs="Times New Roman"/>
            <w:color w:val="auto"/>
            <w:sz w:val="28"/>
            <w:szCs w:val="28"/>
          </w:rPr>
          <w:t>минимальному размеру оплаты труда</w:t>
        </w:r>
      </w:hyperlink>
      <w:r w:rsidRPr="00507C8C">
        <w:rPr>
          <w:rFonts w:ascii="Times New Roman" w:hAnsi="Times New Roman" w:cs="Times New Roman"/>
          <w:sz w:val="28"/>
          <w:szCs w:val="28"/>
        </w:rPr>
        <w:t xml:space="preserve">, а также иные указанные в абзаце первом </w:t>
      </w:r>
      <w:hyperlink r:id="rId22" w:history="1">
        <w:r w:rsidR="00ED5673">
          <w:rPr>
            <w:rStyle w:val="a8"/>
            <w:rFonts w:ascii="Times New Roman" w:hAnsi="Times New Roman" w:cs="Times New Roman"/>
            <w:color w:val="auto"/>
            <w:sz w:val="28"/>
            <w:szCs w:val="28"/>
          </w:rPr>
          <w:t xml:space="preserve">пункта 2 статьи </w:t>
        </w:r>
        <w:r w:rsidRPr="00507C8C">
          <w:rPr>
            <w:rStyle w:val="a8"/>
            <w:rFonts w:ascii="Times New Roman" w:hAnsi="Times New Roman" w:cs="Times New Roman"/>
            <w:color w:val="auto"/>
            <w:sz w:val="28"/>
            <w:szCs w:val="28"/>
          </w:rPr>
          <w:t>226</w:t>
        </w:r>
      </w:hyperlink>
      <w:r w:rsidRPr="00507C8C">
        <w:rPr>
          <w:rFonts w:ascii="Times New Roman" w:hAnsi="Times New Roman" w:cs="Times New Roman"/>
          <w:sz w:val="28"/>
          <w:szCs w:val="28"/>
        </w:rPr>
        <w:t xml:space="preserve"> Гражданского кодекса РФ вещи, поступают в муниципальную собственность после того, как администрация района, муниципальное унитарное предприятие, муниципальное учреждение приступит к их использованию или совершит иные действия, свидетельствующие об обращении вещи в собственность.</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11.</w:t>
      </w:r>
      <w:r w:rsidR="000741E6" w:rsidRPr="00507C8C">
        <w:rPr>
          <w:rFonts w:ascii="Times New Roman" w:hAnsi="Times New Roman" w:cs="Times New Roman"/>
          <w:sz w:val="28"/>
          <w:szCs w:val="28"/>
        </w:rPr>
        <w:t xml:space="preserve"> Приобретение имущества в муниципальную собственность по договорам дарения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90" w:name="sub_13011"/>
      <w:bookmarkEnd w:id="90"/>
      <w:r w:rsidRPr="00507C8C">
        <w:rPr>
          <w:rFonts w:ascii="Times New Roman" w:hAnsi="Times New Roman" w:cs="Times New Roman"/>
          <w:sz w:val="28"/>
          <w:szCs w:val="28"/>
        </w:rPr>
        <w:lastRenderedPageBreak/>
        <w:t>1. По договору дарения одна сторона (даритель) безвозмездно передает или обязуется передать в муниципальную собственность другой стороне (одаряемому) здания, сооружения, жилые и нежилые помещения и другое недвижимое или 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91" w:name="sub_130111"/>
      <w:bookmarkEnd w:id="91"/>
      <w:r w:rsidRPr="00507C8C">
        <w:rPr>
          <w:rFonts w:ascii="Times New Roman" w:hAnsi="Times New Roman" w:cs="Times New Roman"/>
          <w:sz w:val="28"/>
          <w:szCs w:val="28"/>
        </w:rPr>
        <w:t>2. При наличии встречной передачи имущества или права либо встречного обязательства договор не признается дарением.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92" w:name="sub_130112"/>
      <w:bookmarkEnd w:id="92"/>
      <w:r w:rsidRPr="00507C8C">
        <w:rPr>
          <w:rFonts w:ascii="Times New Roman" w:hAnsi="Times New Roman" w:cs="Times New Roman"/>
          <w:sz w:val="28"/>
          <w:szCs w:val="28"/>
        </w:rPr>
        <w:t>3. Дарение движимого и недвижимого имущества муниципальному образованию может осуществлять любое юридическое и (или) физическое лицо.</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93" w:name="sub_130113"/>
      <w:bookmarkEnd w:id="93"/>
      <w:r w:rsidRPr="00507C8C">
        <w:rPr>
          <w:rFonts w:ascii="Times New Roman" w:hAnsi="Times New Roman" w:cs="Times New Roman"/>
          <w:sz w:val="28"/>
          <w:szCs w:val="28"/>
        </w:rPr>
        <w:t>4. Любое юридическое и (или) физическое лицо может в общественно-полезных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а также органам местного самоуправления.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94" w:name="sub_130114"/>
      <w:bookmarkEnd w:id="94"/>
      <w:r w:rsidRPr="00507C8C">
        <w:rPr>
          <w:rFonts w:ascii="Times New Roman" w:hAnsi="Times New Roman" w:cs="Times New Roman"/>
          <w:sz w:val="28"/>
          <w:szCs w:val="28"/>
        </w:rPr>
        <w:t>5. На принятие пожертвования не требуется чьего-либо разрешения или согласия.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95" w:name="sub_130115"/>
      <w:bookmarkEnd w:id="95"/>
      <w:r w:rsidRPr="00507C8C">
        <w:rPr>
          <w:rFonts w:ascii="Times New Roman" w:hAnsi="Times New Roman" w:cs="Times New Roman"/>
          <w:sz w:val="28"/>
          <w:szCs w:val="28"/>
        </w:rPr>
        <w:t>6. Расходы по приему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96" w:name="sub_130116"/>
      <w:bookmarkEnd w:id="96"/>
      <w:r w:rsidRPr="00507C8C">
        <w:rPr>
          <w:rFonts w:ascii="Times New Roman" w:hAnsi="Times New Roman" w:cs="Times New Roman"/>
          <w:sz w:val="28"/>
          <w:szCs w:val="28"/>
        </w:rPr>
        <w:t xml:space="preserve">7. В случаях, указанных в </w:t>
      </w:r>
      <w:hyperlink w:anchor="sub_130113" w:history="1">
        <w:r w:rsidR="00ED5673">
          <w:rPr>
            <w:rStyle w:val="a8"/>
            <w:rFonts w:ascii="Times New Roman" w:hAnsi="Times New Roman" w:cs="Times New Roman"/>
            <w:color w:val="auto"/>
            <w:sz w:val="28"/>
            <w:szCs w:val="28"/>
          </w:rPr>
          <w:t xml:space="preserve">частях </w:t>
        </w:r>
        <w:r w:rsidRPr="00507C8C">
          <w:rPr>
            <w:rStyle w:val="a8"/>
            <w:rFonts w:ascii="Times New Roman" w:hAnsi="Times New Roman" w:cs="Times New Roman"/>
            <w:color w:val="auto"/>
            <w:sz w:val="28"/>
            <w:szCs w:val="28"/>
          </w:rPr>
          <w:t>3</w:t>
        </w:r>
      </w:hyperlink>
      <w:r w:rsidRPr="00507C8C">
        <w:rPr>
          <w:rFonts w:ascii="Times New Roman" w:hAnsi="Times New Roman" w:cs="Times New Roman"/>
          <w:sz w:val="28"/>
          <w:szCs w:val="28"/>
        </w:rPr>
        <w:t xml:space="preserve"> и </w:t>
      </w:r>
      <w:hyperlink w:anchor="sub_130114" w:history="1">
        <w:r w:rsidRPr="00507C8C">
          <w:rPr>
            <w:rStyle w:val="a8"/>
            <w:rFonts w:ascii="Times New Roman" w:hAnsi="Times New Roman" w:cs="Times New Roman"/>
            <w:color w:val="auto"/>
            <w:sz w:val="28"/>
            <w:szCs w:val="28"/>
          </w:rPr>
          <w:t>4</w:t>
        </w:r>
      </w:hyperlink>
      <w:r w:rsidRPr="00507C8C">
        <w:rPr>
          <w:rFonts w:ascii="Times New Roman" w:hAnsi="Times New Roman" w:cs="Times New Roman"/>
          <w:sz w:val="28"/>
          <w:szCs w:val="28"/>
        </w:rPr>
        <w:t xml:space="preserve"> настоящей статьи, а также в случаях, когда безвозмездная передача в муниципальную собственность производится в силу требований действующего законодательства, принятие имущества оформляется администрацией района без согласования с Представительным Собранием. Во всех остальных случаях применяется порядок принятия имущества, установленный </w:t>
      </w:r>
      <w:hyperlink w:anchor="sub_1390" w:history="1">
        <w:r w:rsidR="00ED5673">
          <w:rPr>
            <w:rStyle w:val="a8"/>
            <w:rFonts w:ascii="Times New Roman" w:hAnsi="Times New Roman" w:cs="Times New Roman"/>
            <w:color w:val="auto"/>
            <w:sz w:val="28"/>
            <w:szCs w:val="28"/>
          </w:rPr>
          <w:t xml:space="preserve">статьей </w:t>
        </w:r>
        <w:r w:rsidRPr="00507C8C">
          <w:rPr>
            <w:rStyle w:val="a8"/>
            <w:rFonts w:ascii="Times New Roman" w:hAnsi="Times New Roman" w:cs="Times New Roman"/>
            <w:color w:val="auto"/>
            <w:sz w:val="28"/>
            <w:szCs w:val="28"/>
          </w:rPr>
          <w:t>9</w:t>
        </w:r>
      </w:hyperlink>
      <w:r w:rsidRPr="00507C8C">
        <w:rPr>
          <w:rFonts w:ascii="Times New Roman" w:hAnsi="Times New Roman" w:cs="Times New Roman"/>
          <w:sz w:val="28"/>
          <w:szCs w:val="28"/>
        </w:rPr>
        <w:t xml:space="preserve"> настоящего Положения.</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12.</w:t>
      </w:r>
      <w:r w:rsidR="000741E6" w:rsidRPr="00507C8C">
        <w:rPr>
          <w:rFonts w:ascii="Times New Roman" w:hAnsi="Times New Roman" w:cs="Times New Roman"/>
          <w:sz w:val="28"/>
          <w:szCs w:val="28"/>
        </w:rPr>
        <w:t xml:space="preserve"> Приобретение имущества в муниципальную собственность по договорам купли-продажи, мены и иным гражданско-правовым договорам.</w:t>
      </w:r>
    </w:p>
    <w:p w:rsidR="000741E6" w:rsidRPr="00507C8C" w:rsidRDefault="000741E6" w:rsidP="00ED5673">
      <w:pPr>
        <w:pStyle w:val="1"/>
        <w:spacing w:before="0" w:after="0"/>
        <w:ind w:firstLine="709"/>
        <w:jc w:val="both"/>
        <w:rPr>
          <w:rFonts w:ascii="Times New Roman" w:hAnsi="Times New Roman" w:cs="Times New Roman"/>
          <w:b w:val="0"/>
          <w:color w:val="auto"/>
          <w:sz w:val="28"/>
          <w:szCs w:val="28"/>
        </w:rPr>
      </w:pPr>
      <w:bookmarkStart w:id="97" w:name="sub_13012"/>
      <w:bookmarkEnd w:id="97"/>
      <w:r w:rsidRPr="00507C8C">
        <w:rPr>
          <w:rFonts w:ascii="Times New Roman" w:hAnsi="Times New Roman" w:cs="Times New Roman"/>
          <w:b w:val="0"/>
          <w:color w:val="auto"/>
          <w:sz w:val="28"/>
          <w:szCs w:val="28"/>
        </w:rPr>
        <w:t xml:space="preserve">1. Приобретение имущества муниципальным образованием производится путем заключения муниципального контракта на поставку товаров для муниципальных нужд в соответствии с </w:t>
      </w:r>
      <w:hyperlink r:id="rId23" w:history="1">
        <w:r w:rsidRPr="00507C8C">
          <w:rPr>
            <w:rStyle w:val="a8"/>
            <w:rFonts w:ascii="Times New Roman" w:hAnsi="Times New Roman" w:cs="Times New Roman"/>
            <w:b w:val="0"/>
            <w:color w:val="auto"/>
            <w:sz w:val="28"/>
            <w:szCs w:val="28"/>
          </w:rPr>
          <w:t>Федеральным законом</w:t>
        </w:r>
      </w:hyperlink>
      <w:r w:rsidR="00ED5673">
        <w:rPr>
          <w:rFonts w:ascii="Times New Roman" w:hAnsi="Times New Roman" w:cs="Times New Roman"/>
          <w:b w:val="0"/>
          <w:color w:val="auto"/>
          <w:sz w:val="28"/>
          <w:szCs w:val="28"/>
        </w:rPr>
        <w:t xml:space="preserve"> от 05 апреля 2013 года № </w:t>
      </w:r>
      <w:r w:rsidRPr="00507C8C">
        <w:rPr>
          <w:rFonts w:ascii="Times New Roman" w:hAnsi="Times New Roman" w:cs="Times New Roman"/>
          <w:b w:val="0"/>
          <w:color w:val="auto"/>
          <w:sz w:val="28"/>
          <w:szCs w:val="28"/>
        </w:rPr>
        <w:t>44-ФЗ «О контрактной системе в сфере закупок товаров, работ, услуг для обеспечения государственных и муниципальных нужд».</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98" w:name="sub_130121"/>
      <w:bookmarkEnd w:id="98"/>
      <w:r w:rsidRPr="00507C8C">
        <w:rPr>
          <w:rFonts w:ascii="Times New Roman" w:hAnsi="Times New Roman" w:cs="Times New Roman"/>
          <w:sz w:val="28"/>
          <w:szCs w:val="28"/>
        </w:rPr>
        <w:t xml:space="preserve">2. Приобретение муниципальными унитарными предприятиями имущества производится на основании договоров купли-продажи, мены и </w:t>
      </w:r>
      <w:r w:rsidRPr="00507C8C">
        <w:rPr>
          <w:rFonts w:ascii="Times New Roman" w:hAnsi="Times New Roman" w:cs="Times New Roman"/>
          <w:sz w:val="28"/>
          <w:szCs w:val="28"/>
        </w:rPr>
        <w:lastRenderedPageBreak/>
        <w:t>иных договоров по общим правилам, установленным гражданским законодательством.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99" w:name="sub_130122"/>
      <w:bookmarkEnd w:id="99"/>
      <w:r w:rsidRPr="00507C8C">
        <w:rPr>
          <w:rFonts w:ascii="Times New Roman" w:hAnsi="Times New Roman" w:cs="Times New Roman"/>
          <w:sz w:val="28"/>
          <w:szCs w:val="28"/>
        </w:rPr>
        <w:t>3. Имущество поступает в муниципальную собственность момента ее передачи органам местного самоуправления, муниципальным унитарным предприятиям, муниципальным учреждениям. В случаях, когда переход прав на имущество подлежит государственной регистрации право муниципальной собственности возникает с момента такой регистрации, если иное не установлено действующим законодательством.</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13.</w:t>
      </w:r>
      <w:r w:rsidR="000741E6" w:rsidRPr="00507C8C">
        <w:rPr>
          <w:rFonts w:ascii="Times New Roman" w:hAnsi="Times New Roman" w:cs="Times New Roman"/>
          <w:sz w:val="28"/>
          <w:szCs w:val="28"/>
        </w:rPr>
        <w:t xml:space="preserve"> Поступление имущества в муниципальную собственность по праву наследования.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00" w:name="sub_13013"/>
      <w:bookmarkEnd w:id="100"/>
      <w:r w:rsidRPr="00507C8C">
        <w:rPr>
          <w:rFonts w:ascii="Times New Roman" w:hAnsi="Times New Roman" w:cs="Times New Roman"/>
          <w:sz w:val="28"/>
          <w:szCs w:val="28"/>
        </w:rPr>
        <w:t>1. Имущество переходит по праву наследования в собственность муниципального района в следующих случаях:</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01" w:name="sub_130131"/>
      <w:bookmarkEnd w:id="101"/>
      <w:r w:rsidRPr="00507C8C">
        <w:rPr>
          <w:rFonts w:ascii="Times New Roman" w:hAnsi="Times New Roman" w:cs="Times New Roman"/>
          <w:sz w:val="28"/>
          <w:szCs w:val="28"/>
        </w:rPr>
        <w:t>1) если имущество завещано муниципальному району;</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02" w:name="sub_1301311"/>
      <w:bookmarkEnd w:id="102"/>
      <w:r w:rsidRPr="00507C8C">
        <w:rPr>
          <w:rFonts w:ascii="Times New Roman" w:hAnsi="Times New Roman" w:cs="Times New Roman"/>
          <w:sz w:val="28"/>
          <w:szCs w:val="28"/>
        </w:rPr>
        <w:t>2) если имущество является выморочным и, согласно действующему законодательству, переходит в порядке наследования по закону в собственность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03" w:name="sub_1301312"/>
      <w:bookmarkEnd w:id="103"/>
      <w:r w:rsidRPr="00507C8C">
        <w:rPr>
          <w:rFonts w:ascii="Times New Roman" w:hAnsi="Times New Roman" w:cs="Times New Roman"/>
          <w:sz w:val="28"/>
          <w:szCs w:val="28"/>
        </w:rPr>
        <w:t>2. Основаниями для передачи имущества по праву наследования являются: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04" w:name="sub_130132"/>
      <w:bookmarkEnd w:id="104"/>
      <w:r w:rsidRPr="00507C8C">
        <w:rPr>
          <w:rFonts w:ascii="Times New Roman" w:hAnsi="Times New Roman" w:cs="Times New Roman"/>
          <w:sz w:val="28"/>
          <w:szCs w:val="28"/>
        </w:rPr>
        <w:t>1) свидетельство о праве на наследство, выданное нотариусом;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05" w:name="sub_1301321"/>
      <w:bookmarkEnd w:id="105"/>
      <w:r w:rsidRPr="00507C8C">
        <w:rPr>
          <w:rFonts w:ascii="Times New Roman" w:hAnsi="Times New Roman" w:cs="Times New Roman"/>
          <w:sz w:val="28"/>
          <w:szCs w:val="28"/>
        </w:rPr>
        <w:t>2) решение суда.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06" w:name="sub_1301322"/>
      <w:bookmarkEnd w:id="106"/>
      <w:r w:rsidRPr="00507C8C">
        <w:rPr>
          <w:rFonts w:ascii="Times New Roman" w:hAnsi="Times New Roman" w:cs="Times New Roman"/>
          <w:sz w:val="28"/>
          <w:szCs w:val="28"/>
        </w:rPr>
        <w:t>3. При открытии наследства администрация района по месту открытия наследства подает заявление о выдаче свидетельства о праве на наследство.</w:t>
      </w:r>
    </w:p>
    <w:p w:rsidR="000741E6" w:rsidRDefault="000741E6" w:rsidP="00ED5673">
      <w:pPr>
        <w:spacing w:after="0" w:line="240" w:lineRule="auto"/>
        <w:ind w:firstLine="709"/>
        <w:jc w:val="both"/>
        <w:rPr>
          <w:rFonts w:ascii="Times New Roman" w:hAnsi="Times New Roman" w:cs="Times New Roman"/>
          <w:sz w:val="28"/>
          <w:szCs w:val="28"/>
        </w:rPr>
      </w:pPr>
      <w:bookmarkStart w:id="107" w:name="sub_130133"/>
      <w:bookmarkEnd w:id="107"/>
      <w:r w:rsidRPr="00507C8C">
        <w:rPr>
          <w:rFonts w:ascii="Times New Roman" w:hAnsi="Times New Roman" w:cs="Times New Roman"/>
          <w:sz w:val="28"/>
          <w:szCs w:val="28"/>
        </w:rPr>
        <w:t>4. Порядок наследования и учета выморочного имущества, переходящего в порядке наследования по закону в собственность муниципальных образований определяется действующим законодательством.</w:t>
      </w:r>
    </w:p>
    <w:p w:rsidR="00ED5673" w:rsidRPr="00507C8C" w:rsidRDefault="00ED5673" w:rsidP="00ED5673">
      <w:pPr>
        <w:spacing w:after="0" w:line="240" w:lineRule="auto"/>
        <w:jc w:val="center"/>
        <w:rPr>
          <w:rFonts w:ascii="Times New Roman" w:hAnsi="Times New Roman" w:cs="Times New Roman"/>
          <w:sz w:val="28"/>
          <w:szCs w:val="28"/>
        </w:rPr>
      </w:pPr>
    </w:p>
    <w:p w:rsidR="000741E6" w:rsidRPr="00507C8C" w:rsidRDefault="00ED5673" w:rsidP="00ED5673">
      <w:pPr>
        <w:pStyle w:val="11"/>
        <w:numPr>
          <w:ilvl w:val="0"/>
          <w:numId w:val="0"/>
        </w:numPr>
        <w:spacing w:before="0" w:after="0"/>
        <w:rPr>
          <w:color w:val="auto"/>
          <w:sz w:val="28"/>
          <w:szCs w:val="28"/>
        </w:rPr>
      </w:pPr>
      <w:bookmarkStart w:id="108" w:name="sub_1400"/>
      <w:r>
        <w:rPr>
          <w:color w:val="auto"/>
          <w:sz w:val="28"/>
          <w:szCs w:val="28"/>
        </w:rPr>
        <w:t xml:space="preserve">Глава </w:t>
      </w:r>
      <w:r w:rsidR="000741E6" w:rsidRPr="00507C8C">
        <w:rPr>
          <w:color w:val="auto"/>
          <w:sz w:val="28"/>
          <w:szCs w:val="28"/>
        </w:rPr>
        <w:t>4. Порядок распоряжения имуществом, находящимся в собственности муниципального района</w:t>
      </w:r>
    </w:p>
    <w:bookmarkEnd w:id="108"/>
    <w:p w:rsidR="00ED5673" w:rsidRPr="00ED5673" w:rsidRDefault="00ED5673" w:rsidP="00ED5673">
      <w:pPr>
        <w:pStyle w:val="afff0"/>
        <w:ind w:left="0" w:firstLine="0"/>
        <w:jc w:val="center"/>
        <w:rPr>
          <w:rStyle w:val="afff6"/>
          <w:rFonts w:ascii="Times New Roman" w:hAnsi="Times New Roman" w:cs="Times New Roman"/>
          <w:b w:val="0"/>
          <w:color w:val="auto"/>
          <w:sz w:val="28"/>
          <w:szCs w:val="28"/>
        </w:rPr>
      </w:pP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14.</w:t>
      </w:r>
      <w:r w:rsidR="000741E6" w:rsidRPr="00507C8C">
        <w:rPr>
          <w:rFonts w:ascii="Times New Roman" w:hAnsi="Times New Roman" w:cs="Times New Roman"/>
          <w:sz w:val="28"/>
          <w:szCs w:val="28"/>
        </w:rPr>
        <w:t xml:space="preserve"> Порядок передачи имущества из муниципальной собственности в федеральную собственность или собственность Курской области.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09" w:name="sub_14014"/>
      <w:bookmarkEnd w:id="109"/>
      <w:r w:rsidRPr="00507C8C">
        <w:rPr>
          <w:rFonts w:ascii="Times New Roman" w:hAnsi="Times New Roman" w:cs="Times New Roman"/>
          <w:sz w:val="28"/>
          <w:szCs w:val="28"/>
        </w:rPr>
        <w:t>1. Находящееся в собственности муниципального образования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10" w:name="sub_140141"/>
      <w:bookmarkEnd w:id="110"/>
      <w:r w:rsidRPr="00507C8C">
        <w:rPr>
          <w:rFonts w:ascii="Times New Roman" w:hAnsi="Times New Roman" w:cs="Times New Roman"/>
          <w:sz w:val="28"/>
          <w:szCs w:val="28"/>
        </w:rPr>
        <w:t>1) 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11" w:name="sub_1401411"/>
      <w:bookmarkEnd w:id="111"/>
      <w:r w:rsidRPr="00507C8C">
        <w:rPr>
          <w:rFonts w:ascii="Times New Roman" w:hAnsi="Times New Roman" w:cs="Times New Roman"/>
          <w:sz w:val="28"/>
          <w:szCs w:val="28"/>
        </w:rPr>
        <w:t xml:space="preserve">2) если указанное имущество используется федеральными органами государственной власти, органами государственной власти Курской области, </w:t>
      </w:r>
      <w:r w:rsidRPr="00507C8C">
        <w:rPr>
          <w:rFonts w:ascii="Times New Roman" w:hAnsi="Times New Roman" w:cs="Times New Roman"/>
          <w:sz w:val="28"/>
          <w:szCs w:val="28"/>
        </w:rPr>
        <w:lastRenderedPageBreak/>
        <w:t>государственными унитарными предприятиями и государственными учреждениями, для целей, установленных действующим законодательством.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12" w:name="sub_1401412"/>
      <w:bookmarkEnd w:id="112"/>
      <w:r w:rsidRPr="00507C8C">
        <w:rPr>
          <w:rFonts w:ascii="Times New Roman" w:hAnsi="Times New Roman" w:cs="Times New Roman"/>
          <w:sz w:val="28"/>
          <w:szCs w:val="28"/>
        </w:rPr>
        <w:t>2. Решение о передаче муниципального имущества в федеральную собственность либо собственность субъекта Российской Федерации принимает Представительное Собрание.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13" w:name="sub_140142"/>
      <w:bookmarkEnd w:id="113"/>
      <w:r w:rsidRPr="00507C8C">
        <w:rPr>
          <w:rFonts w:ascii="Times New Roman" w:hAnsi="Times New Roman" w:cs="Times New Roman"/>
          <w:sz w:val="28"/>
          <w:szCs w:val="28"/>
        </w:rPr>
        <w:t>3. Подготовку документов, необходимых для принятия решения о передаче имущества, осуществляет Управление.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14" w:name="sub_140143"/>
      <w:bookmarkEnd w:id="114"/>
      <w:r w:rsidRPr="00507C8C">
        <w:rPr>
          <w:rFonts w:ascii="Times New Roman" w:hAnsi="Times New Roman" w:cs="Times New Roman"/>
          <w:sz w:val="28"/>
          <w:szCs w:val="28"/>
        </w:rPr>
        <w:t>4. Передаточный акт о передаче имущества подписывается главой муниципального района.</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15</w:t>
      </w:r>
      <w:r w:rsidR="000741E6" w:rsidRPr="00507C8C">
        <w:rPr>
          <w:rStyle w:val="afff6"/>
          <w:rFonts w:ascii="Times New Roman" w:hAnsi="Times New Roman" w:cs="Times New Roman"/>
          <w:sz w:val="28"/>
          <w:szCs w:val="28"/>
        </w:rPr>
        <w:t>.</w:t>
      </w:r>
      <w:r w:rsidR="000741E6" w:rsidRPr="00507C8C">
        <w:rPr>
          <w:rFonts w:ascii="Times New Roman" w:hAnsi="Times New Roman" w:cs="Times New Roman"/>
          <w:sz w:val="28"/>
          <w:szCs w:val="28"/>
        </w:rPr>
        <w:t xml:space="preserve"> Приватизация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15" w:name="sub_14015"/>
      <w:bookmarkEnd w:id="115"/>
      <w:r w:rsidRPr="00507C8C">
        <w:rPr>
          <w:rFonts w:ascii="Times New Roman" w:hAnsi="Times New Roman" w:cs="Times New Roman"/>
          <w:sz w:val="28"/>
          <w:szCs w:val="28"/>
        </w:rPr>
        <w:t>1. Под приватизацией муниципального имущества понимается возмездное отчуждение имущества, находящегося в собственности муниципального образования. Муниципальное имущество отчуждается в собственность физических и (или) юридических лиц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xml:space="preserve">Порядок приватизации муниципального имущества, за исключением земельных участков и жилищного фонда, определяется </w:t>
      </w:r>
      <w:hyperlink r:id="rId24" w:history="1">
        <w:r w:rsidRPr="00507C8C">
          <w:rPr>
            <w:rStyle w:val="a8"/>
            <w:rFonts w:ascii="Times New Roman" w:hAnsi="Times New Roman" w:cs="Times New Roman"/>
            <w:color w:val="auto"/>
            <w:sz w:val="28"/>
            <w:szCs w:val="28"/>
          </w:rPr>
          <w:t>Федеральным законом</w:t>
        </w:r>
      </w:hyperlink>
      <w:r w:rsidR="00ED5673">
        <w:rPr>
          <w:rFonts w:ascii="Times New Roman" w:hAnsi="Times New Roman" w:cs="Times New Roman"/>
          <w:sz w:val="28"/>
          <w:szCs w:val="28"/>
        </w:rPr>
        <w:t xml:space="preserve"> от 21.12.2001 № 178-ФЗ «</w:t>
      </w:r>
      <w:r w:rsidRPr="00507C8C">
        <w:rPr>
          <w:rFonts w:ascii="Times New Roman" w:hAnsi="Times New Roman" w:cs="Times New Roman"/>
          <w:sz w:val="28"/>
          <w:szCs w:val="28"/>
        </w:rPr>
        <w:t>О приватизации государствен</w:t>
      </w:r>
      <w:r w:rsidR="00ED5673">
        <w:rPr>
          <w:rFonts w:ascii="Times New Roman" w:hAnsi="Times New Roman" w:cs="Times New Roman"/>
          <w:sz w:val="28"/>
          <w:szCs w:val="28"/>
        </w:rPr>
        <w:t>ного и муниципального имущества»</w:t>
      </w:r>
      <w:r w:rsidRPr="00507C8C">
        <w:rPr>
          <w:rFonts w:ascii="Times New Roman" w:hAnsi="Times New Roman" w:cs="Times New Roman"/>
          <w:sz w:val="28"/>
          <w:szCs w:val="28"/>
        </w:rPr>
        <w:t xml:space="preserve">, другими нормативными актами Российской Федерации, настоящим Положением, </w:t>
      </w:r>
      <w:hyperlink r:id="rId25" w:history="1">
        <w:r w:rsidRPr="00507C8C">
          <w:rPr>
            <w:rStyle w:val="a8"/>
            <w:rFonts w:ascii="Times New Roman" w:hAnsi="Times New Roman" w:cs="Times New Roman"/>
            <w:color w:val="auto"/>
            <w:sz w:val="28"/>
            <w:szCs w:val="28"/>
          </w:rPr>
          <w:t>Положением</w:t>
        </w:r>
      </w:hyperlink>
      <w:r w:rsidRPr="00507C8C">
        <w:rPr>
          <w:rFonts w:ascii="Times New Roman" w:hAnsi="Times New Roman" w:cs="Times New Roman"/>
          <w:sz w:val="28"/>
          <w:szCs w:val="28"/>
        </w:rPr>
        <w:t xml:space="preserve"> о приватизации муниципального имущества муниципального района «Солнцевский район» Курской области, утверждаемым Представительным Собранием.</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2.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соответствии с федеральным законодательством может находиться только в муниципальной собственности.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16" w:name="sub_140152"/>
      <w:bookmarkEnd w:id="116"/>
      <w:r w:rsidRPr="00507C8C">
        <w:rPr>
          <w:rFonts w:ascii="Times New Roman" w:hAnsi="Times New Roman" w:cs="Times New Roman"/>
          <w:sz w:val="28"/>
          <w:szCs w:val="28"/>
        </w:rPr>
        <w:t>3. Перечень объектов муниципального имущества, подлежащих приватизации, определяется Программой приватизации муниципального имущества муниципального района, утверждаемой Представительным Собранием.</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4. Программа приватизации должна содержать:</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перечни сгруппированного по видам экономической деятельности государственного 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государственной или муниципальной собственности, иного имущества, составляющего казну Российской Федерации, казну субъекта Российской Федерации либо муниципального образования), с указанием характеристики соответствующего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lastRenderedPageBreak/>
        <w:t>- сведения об акционерных обществах и обществах с ограниченной ответственностью, акции, доли в уставных капиталах которых в соответствии с решениями Президента Российской Федерации и Правительства Российской Федерации, органов государственной власти субъектов Российской Федерации и органов местного самоуправления подлежат внесению в уставный капитал иных акционерных обществ;</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сведения об ином имуществе, составляющем казну Российской Федерации, субъекта Российской Федерации либо муниципального образования, которое подлежит внесению в уставный капитал акционерных обществ;</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прогноз объемов поступлений в соответствующий бюджет бюджетной системы Российской Федерации в результате исполнения программ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В случае если программа приватизации принимаются на плановый период, превышающий один год, прогноз объемов поступлений от реализации федерального имущества, имущества, находящегося в собственности субъектов Российской Федерации, и муниципального имущества указывается с разбивкой по годам. Прогнозные показатели поступлений от приватизации имущества ежегодно, не позднее 1 февраля, подлежат корректировке с учетом стоимости имущества, продажа которого завершена, изменений, внесенных в программы приватизации за отчетный период.</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При включении муниципального имущества в соответствующие перечни указываются:</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а) для государственных и муниципальных унитарных предприятий - наименование и место нахождения;</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б) для акций акционерных обществ, находящихся в государственной и муниципальной собственности:</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наименование и место нахождения акционерного общества;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доля принадлежащих Российской Федерации, субъектам Российской Федерации, муниципальным образованиям акций в общем количестве акций акционерного общества либо, если доля акций менее 0,01 процента, - количество акций;</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доля и количество акций, подлежащих приватизации;</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в) для долей в уставных капиталах обществ с ограниченной ответственностью, находящихся в государственной и муниципальной собственности:</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наименование и место нахождения общества с ограниченной ответственностью;</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lastRenderedPageBreak/>
        <w:t>доля в уставном капитале общества с ограниченной ответственностью, принадлежащая Российской Федерации, субъекту Российской Федерации, муниципальному образованию и подлежащая приватизации;</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г) для иного имущества - наименование, местонахождение, кадастровый номер (для недвижимого имущества) и назначение имущества. 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17" w:name="sub_140153"/>
      <w:bookmarkEnd w:id="117"/>
      <w:r w:rsidRPr="00507C8C">
        <w:rPr>
          <w:rFonts w:ascii="Times New Roman" w:hAnsi="Times New Roman" w:cs="Times New Roman"/>
          <w:sz w:val="28"/>
          <w:szCs w:val="28"/>
        </w:rPr>
        <w:t>5. Администрация района до начала планового периода вносит программу приватизации на рассмотрение Представительного Собрания. Программа приватизации утверждается не позднее 10 рабочих дней до начала планового периода.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18" w:name="sub_140154"/>
      <w:bookmarkEnd w:id="118"/>
      <w:r w:rsidRPr="00507C8C">
        <w:rPr>
          <w:rFonts w:ascii="Times New Roman" w:hAnsi="Times New Roman" w:cs="Times New Roman"/>
          <w:sz w:val="28"/>
          <w:szCs w:val="28"/>
        </w:rPr>
        <w:t>6. После утверждения Представительным Собранием программа приватизации муниципального имущества подлежит официальному опубликованию. Программа приватизации размещается в течение 15 дней со дня утверждения Представительным Собранием на официальном сайте в информаци</w:t>
      </w:r>
      <w:r w:rsidR="00ED5673">
        <w:rPr>
          <w:rFonts w:ascii="Times New Roman" w:hAnsi="Times New Roman" w:cs="Times New Roman"/>
          <w:sz w:val="28"/>
          <w:szCs w:val="28"/>
        </w:rPr>
        <w:t>онно-телекоммуникационной сети «Интернет»</w:t>
      </w:r>
      <w:r w:rsidRPr="00507C8C">
        <w:rPr>
          <w:rFonts w:ascii="Times New Roman" w:hAnsi="Times New Roman" w:cs="Times New Roman"/>
          <w:sz w:val="28"/>
          <w:szCs w:val="28"/>
        </w:rPr>
        <w:t xml:space="preserve"> в соответствии с требованиями, уста</w:t>
      </w:r>
      <w:r w:rsidR="00ED5673">
        <w:rPr>
          <w:rFonts w:ascii="Times New Roman" w:hAnsi="Times New Roman" w:cs="Times New Roman"/>
          <w:sz w:val="28"/>
          <w:szCs w:val="28"/>
        </w:rPr>
        <w:t>новленными Федеральным законом «</w:t>
      </w:r>
      <w:r w:rsidRPr="00507C8C">
        <w:rPr>
          <w:rFonts w:ascii="Times New Roman" w:hAnsi="Times New Roman" w:cs="Times New Roman"/>
          <w:sz w:val="28"/>
          <w:szCs w:val="28"/>
        </w:rPr>
        <w:t>О приватизации государствен</w:t>
      </w:r>
      <w:r w:rsidR="00ED5673">
        <w:rPr>
          <w:rFonts w:ascii="Times New Roman" w:hAnsi="Times New Roman" w:cs="Times New Roman"/>
          <w:sz w:val="28"/>
          <w:szCs w:val="28"/>
        </w:rPr>
        <w:t>ного и муниципального имущества»</w:t>
      </w:r>
      <w:r w:rsidRPr="00507C8C">
        <w:rPr>
          <w:rFonts w:ascii="Times New Roman" w:hAnsi="Times New Roman" w:cs="Times New Roman"/>
          <w:sz w:val="28"/>
          <w:szCs w:val="28"/>
        </w:rPr>
        <w:t>.</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19" w:name="sub_140155"/>
      <w:bookmarkEnd w:id="119"/>
      <w:r w:rsidRPr="00507C8C">
        <w:rPr>
          <w:rFonts w:ascii="Times New Roman" w:hAnsi="Times New Roman" w:cs="Times New Roman"/>
          <w:sz w:val="28"/>
          <w:szCs w:val="28"/>
        </w:rPr>
        <w:t>7. Изменения в принятую на очередной год Программу вносятся решениями Представительного Собрания.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20" w:name="sub_140156"/>
      <w:bookmarkEnd w:id="120"/>
      <w:r w:rsidRPr="00507C8C">
        <w:rPr>
          <w:rFonts w:ascii="Times New Roman" w:hAnsi="Times New Roman" w:cs="Times New Roman"/>
          <w:sz w:val="28"/>
          <w:szCs w:val="28"/>
        </w:rPr>
        <w:t xml:space="preserve">8. Приватизацию муниципального имущества осуществляет администрация района. Организационное обеспечение деятельности по приватизации муниципального имущества осуществляют Управление и комиссия по проведению приватизации муниципального имущества, создаваемая в порядке, установленном </w:t>
      </w:r>
      <w:hyperlink r:id="rId26" w:history="1">
        <w:r w:rsidRPr="00507C8C">
          <w:rPr>
            <w:rStyle w:val="a8"/>
            <w:rFonts w:ascii="Times New Roman" w:hAnsi="Times New Roman" w:cs="Times New Roman"/>
            <w:color w:val="auto"/>
            <w:sz w:val="28"/>
            <w:szCs w:val="28"/>
          </w:rPr>
          <w:t>Положением</w:t>
        </w:r>
      </w:hyperlink>
      <w:r w:rsidRPr="00507C8C">
        <w:rPr>
          <w:rFonts w:ascii="Times New Roman" w:hAnsi="Times New Roman" w:cs="Times New Roman"/>
          <w:sz w:val="28"/>
          <w:szCs w:val="28"/>
        </w:rPr>
        <w:t xml:space="preserve"> о приватизации муниципального имущества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21" w:name="sub_140157"/>
      <w:bookmarkEnd w:id="121"/>
      <w:r w:rsidRPr="00507C8C">
        <w:rPr>
          <w:rFonts w:ascii="Times New Roman" w:hAnsi="Times New Roman" w:cs="Times New Roman"/>
          <w:sz w:val="28"/>
          <w:szCs w:val="28"/>
        </w:rPr>
        <w:t>9. Администрация района ежегодно до 1 апр</w:t>
      </w:r>
      <w:r w:rsidR="00ED5673">
        <w:rPr>
          <w:rFonts w:ascii="Times New Roman" w:hAnsi="Times New Roman" w:cs="Times New Roman"/>
          <w:sz w:val="28"/>
          <w:szCs w:val="28"/>
        </w:rPr>
        <w:t xml:space="preserve">еля текущего года представляет </w:t>
      </w:r>
      <w:r w:rsidRPr="00507C8C">
        <w:rPr>
          <w:rFonts w:ascii="Times New Roman" w:hAnsi="Times New Roman" w:cs="Times New Roman"/>
          <w:sz w:val="28"/>
          <w:szCs w:val="28"/>
        </w:rPr>
        <w:t>Представительному Собранию отчет о выполнении программы приватизации за прошедший год.</w:t>
      </w:r>
    </w:p>
    <w:p w:rsidR="000741E6" w:rsidRPr="00507C8C" w:rsidRDefault="000741E6" w:rsidP="00ED5673">
      <w:pPr>
        <w:spacing w:after="0" w:line="240" w:lineRule="auto"/>
        <w:ind w:firstLine="709"/>
        <w:jc w:val="both"/>
        <w:rPr>
          <w:rFonts w:ascii="Times New Roman" w:hAnsi="Times New Roman" w:cs="Times New Roman"/>
          <w:i/>
          <w:sz w:val="28"/>
          <w:szCs w:val="28"/>
        </w:rPr>
      </w:pPr>
      <w:bookmarkStart w:id="122" w:name="sub_140158"/>
      <w:bookmarkEnd w:id="122"/>
      <w:r w:rsidRPr="00507C8C">
        <w:rPr>
          <w:rFonts w:ascii="Times New Roman" w:hAnsi="Times New Roman" w:cs="Times New Roman"/>
          <w:sz w:val="28"/>
          <w:szCs w:val="28"/>
        </w:rPr>
        <w:t xml:space="preserve">10. Приватизация муниципального недвижимого имущества, арендуемого субъектами малого и среднего предпринимательства на момент вступления в силу </w:t>
      </w:r>
      <w:hyperlink r:id="rId27" w:history="1">
        <w:r w:rsidRPr="00507C8C">
          <w:rPr>
            <w:rStyle w:val="a8"/>
            <w:rFonts w:ascii="Times New Roman" w:hAnsi="Times New Roman" w:cs="Times New Roman"/>
            <w:color w:val="auto"/>
            <w:sz w:val="28"/>
            <w:szCs w:val="28"/>
          </w:rPr>
          <w:t>Федерального закона</w:t>
        </w:r>
      </w:hyperlink>
      <w:r w:rsidR="00ED5673">
        <w:rPr>
          <w:rFonts w:ascii="Times New Roman" w:hAnsi="Times New Roman" w:cs="Times New Roman"/>
          <w:sz w:val="28"/>
          <w:szCs w:val="28"/>
        </w:rPr>
        <w:t xml:space="preserve"> от 22.07.2008 № 159-ФЗ «</w:t>
      </w:r>
      <w:r w:rsidRPr="00507C8C">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w:t>
      </w:r>
      <w:r w:rsidR="00ED5673">
        <w:rPr>
          <w:rFonts w:ascii="Times New Roman" w:hAnsi="Times New Roman" w:cs="Times New Roman"/>
          <w:sz w:val="28"/>
          <w:szCs w:val="28"/>
        </w:rPr>
        <w:t>ской Федерации»</w:t>
      </w:r>
      <w:r w:rsidRPr="00507C8C">
        <w:rPr>
          <w:rFonts w:ascii="Times New Roman" w:hAnsi="Times New Roman" w:cs="Times New Roman"/>
          <w:sz w:val="28"/>
          <w:szCs w:val="28"/>
        </w:rPr>
        <w:t xml:space="preserve"> производится в порядке и с особенностями, предусмотренными данным федеральным законом.</w:t>
      </w:r>
    </w:p>
    <w:p w:rsidR="000741E6" w:rsidRPr="00507C8C" w:rsidRDefault="00ED5673" w:rsidP="00ED5673">
      <w:pPr>
        <w:pStyle w:val="afff0"/>
        <w:ind w:left="0" w:firstLine="709"/>
        <w:rPr>
          <w:rFonts w:ascii="Times New Roman" w:hAnsi="Times New Roman" w:cs="Times New Roman"/>
          <w:sz w:val="28"/>
          <w:szCs w:val="28"/>
        </w:rPr>
      </w:pPr>
      <w:bookmarkStart w:id="123" w:name="sub_140159"/>
      <w:bookmarkEnd w:id="123"/>
      <w:r>
        <w:rPr>
          <w:rStyle w:val="afff6"/>
          <w:rFonts w:ascii="Times New Roman" w:hAnsi="Times New Roman" w:cs="Times New Roman"/>
          <w:color w:val="auto"/>
          <w:sz w:val="28"/>
          <w:szCs w:val="28"/>
        </w:rPr>
        <w:lastRenderedPageBreak/>
        <w:t xml:space="preserve">Статья </w:t>
      </w:r>
      <w:r w:rsidR="000741E6" w:rsidRPr="00507C8C">
        <w:rPr>
          <w:rStyle w:val="afff6"/>
          <w:rFonts w:ascii="Times New Roman" w:hAnsi="Times New Roman" w:cs="Times New Roman"/>
          <w:color w:val="auto"/>
          <w:sz w:val="28"/>
          <w:szCs w:val="28"/>
        </w:rPr>
        <w:t>16.</w:t>
      </w:r>
      <w:r w:rsidR="000741E6" w:rsidRPr="00507C8C">
        <w:rPr>
          <w:rFonts w:ascii="Times New Roman" w:hAnsi="Times New Roman" w:cs="Times New Roman"/>
          <w:sz w:val="28"/>
          <w:szCs w:val="28"/>
        </w:rPr>
        <w:t xml:space="preserve"> Предоставление муниципального имущества в аренду.</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24" w:name="sub_14016"/>
      <w:bookmarkEnd w:id="124"/>
      <w:r w:rsidRPr="00507C8C">
        <w:rPr>
          <w:rFonts w:ascii="Times New Roman" w:hAnsi="Times New Roman" w:cs="Times New Roman"/>
          <w:sz w:val="28"/>
          <w:szCs w:val="28"/>
        </w:rPr>
        <w:t xml:space="preserve">1. Заключение договоров аренды муниципального имущества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w:t>
      </w:r>
      <w:hyperlink r:id="rId28" w:history="1">
        <w:r w:rsidRPr="00507C8C">
          <w:rPr>
            <w:rStyle w:val="a8"/>
            <w:rFonts w:ascii="Times New Roman" w:hAnsi="Times New Roman" w:cs="Times New Roman"/>
            <w:color w:val="auto"/>
            <w:sz w:val="28"/>
            <w:szCs w:val="28"/>
          </w:rPr>
          <w:t>Федеральным законом</w:t>
        </w:r>
      </w:hyperlink>
      <w:r w:rsidR="00ED5673">
        <w:rPr>
          <w:rFonts w:ascii="Times New Roman" w:hAnsi="Times New Roman" w:cs="Times New Roman"/>
          <w:sz w:val="28"/>
          <w:szCs w:val="28"/>
        </w:rPr>
        <w:t xml:space="preserve"> от 26.07.2006 № 135-Ф3 «О защите конкуренции»</w:t>
      </w:r>
      <w:r w:rsidRPr="00507C8C">
        <w:rPr>
          <w:rFonts w:ascii="Times New Roman" w:hAnsi="Times New Roman" w:cs="Times New Roman"/>
          <w:sz w:val="28"/>
          <w:szCs w:val="28"/>
        </w:rPr>
        <w:t>.</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Порядок проведения конкурсов или аукционов на право заключения договоров аренды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2. Арендодателем имущества, находящегося в муниципальной казне муниципального района является администрация района. Арендаторами муниципального имущества могут быть юридические и физические лица.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25" w:name="sub_140162"/>
      <w:bookmarkEnd w:id="125"/>
      <w:r w:rsidRPr="00507C8C">
        <w:rPr>
          <w:rFonts w:ascii="Times New Roman" w:hAnsi="Times New Roman" w:cs="Times New Roman"/>
          <w:sz w:val="28"/>
          <w:szCs w:val="28"/>
        </w:rPr>
        <w:t>3. В аренду могут быть переданы объекты муниципального имущества, в которых отсутствует необходимость для обеспечения деятельности органов местного самоуправления и должностных лиц местного самоуправления города, муниципальных унитарных предприятий и муниципальных учреждений.</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26" w:name="sub_140163"/>
      <w:bookmarkEnd w:id="126"/>
      <w:r w:rsidRPr="00507C8C">
        <w:rPr>
          <w:rFonts w:ascii="Times New Roman" w:hAnsi="Times New Roman" w:cs="Times New Roman"/>
          <w:sz w:val="28"/>
          <w:szCs w:val="28"/>
        </w:rPr>
        <w:t>4. Если законом допускается заключение договора аренды муниципального имущества без проведения торгов, он до</w:t>
      </w:r>
      <w:r w:rsidR="00ED5673">
        <w:rPr>
          <w:rFonts w:ascii="Times New Roman" w:hAnsi="Times New Roman" w:cs="Times New Roman"/>
          <w:sz w:val="28"/>
          <w:szCs w:val="28"/>
        </w:rPr>
        <w:t xml:space="preserve">лжен быть заключен в течение 30 </w:t>
      </w:r>
      <w:r w:rsidRPr="00507C8C">
        <w:rPr>
          <w:rFonts w:ascii="Times New Roman" w:hAnsi="Times New Roman" w:cs="Times New Roman"/>
          <w:sz w:val="28"/>
          <w:szCs w:val="28"/>
        </w:rPr>
        <w:t>дней со дня поступления заявления от заинтересованного лица.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27" w:name="sub_140164"/>
      <w:bookmarkEnd w:id="127"/>
      <w:r w:rsidRPr="00507C8C">
        <w:rPr>
          <w:rFonts w:ascii="Times New Roman" w:hAnsi="Times New Roman" w:cs="Times New Roman"/>
          <w:sz w:val="28"/>
          <w:szCs w:val="28"/>
        </w:rPr>
        <w:t>5. На основании договора аренды отдельно стоящего объекта недвижимости администрация района заключает с арендатором договор аренды земельного участка, расположенного под арендуемым объектом.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28" w:name="sub_140165"/>
      <w:bookmarkEnd w:id="128"/>
      <w:r w:rsidRPr="00507C8C">
        <w:rPr>
          <w:rFonts w:ascii="Times New Roman" w:hAnsi="Times New Roman" w:cs="Times New Roman"/>
          <w:sz w:val="28"/>
          <w:szCs w:val="28"/>
        </w:rPr>
        <w:t>6. Для оформления договора аренды победитель конкурса (аукциона) или заявитель представляет в администрацию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29" w:name="sub_140166"/>
      <w:bookmarkEnd w:id="129"/>
      <w:r w:rsidRPr="00507C8C">
        <w:rPr>
          <w:rFonts w:ascii="Times New Roman" w:hAnsi="Times New Roman" w:cs="Times New Roman"/>
          <w:sz w:val="28"/>
          <w:szCs w:val="28"/>
        </w:rPr>
        <w:t>1) выписку из Единого государственного реестра юридических лиц для юридических лиц) либо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копии документов, удостоверяющих личность (для иных физических лиц);</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30" w:name="sub_1401661"/>
      <w:bookmarkEnd w:id="130"/>
      <w:r w:rsidRPr="00507C8C">
        <w:rPr>
          <w:rFonts w:ascii="Times New Roman" w:hAnsi="Times New Roman" w:cs="Times New Roman"/>
          <w:sz w:val="28"/>
          <w:szCs w:val="28"/>
        </w:rPr>
        <w:t>2) документ, подтверждающий полномочия лица на осуществление действий от имени претендента, в случае если с заявлением обращается представитель претендента;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31" w:name="sub_14016612"/>
      <w:bookmarkEnd w:id="131"/>
      <w:r w:rsidRPr="00507C8C">
        <w:rPr>
          <w:rFonts w:ascii="Times New Roman" w:hAnsi="Times New Roman" w:cs="Times New Roman"/>
          <w:sz w:val="28"/>
          <w:szCs w:val="28"/>
        </w:rPr>
        <w:t>3) копии учредительных документов (для юридических лиц), заверенные печатью претендента;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32" w:name="sub_14016613"/>
      <w:bookmarkEnd w:id="132"/>
      <w:r w:rsidRPr="00507C8C">
        <w:rPr>
          <w:rFonts w:ascii="Times New Roman" w:hAnsi="Times New Roman" w:cs="Times New Roman"/>
          <w:sz w:val="28"/>
          <w:szCs w:val="28"/>
        </w:rPr>
        <w:t>4) в случае проведения торгов - иные документы, предусмотренные документацией о торгах.</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33" w:name="sub_14016614"/>
      <w:bookmarkEnd w:id="133"/>
      <w:r w:rsidRPr="00507C8C">
        <w:rPr>
          <w:rFonts w:ascii="Times New Roman" w:hAnsi="Times New Roman" w:cs="Times New Roman"/>
          <w:sz w:val="28"/>
          <w:szCs w:val="28"/>
        </w:rPr>
        <w:t>7. Представленные копии документов могут быть заверены специалистами администрации района при условии одновременного представления оригиналов документов.</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34" w:name="sub_140167"/>
      <w:bookmarkEnd w:id="134"/>
      <w:r w:rsidRPr="00507C8C">
        <w:rPr>
          <w:rFonts w:ascii="Times New Roman" w:hAnsi="Times New Roman" w:cs="Times New Roman"/>
          <w:sz w:val="28"/>
          <w:szCs w:val="28"/>
        </w:rPr>
        <w:lastRenderedPageBreak/>
        <w:t>8. Передача имущества в аренду арендодателем и принятие его арендатором осуществляется по передаточному акту, который подписывается сторонами и является неотъемлемой частью договора аренды.</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35" w:name="sub_140168"/>
      <w:bookmarkEnd w:id="135"/>
      <w:r w:rsidRPr="00507C8C">
        <w:rPr>
          <w:rFonts w:ascii="Times New Roman" w:hAnsi="Times New Roman" w:cs="Times New Roman"/>
          <w:sz w:val="28"/>
          <w:szCs w:val="28"/>
        </w:rPr>
        <w:t>9. Договор аренды недвижимого имущества должен содержать:</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36" w:name="sub_140169"/>
      <w:bookmarkEnd w:id="136"/>
      <w:r w:rsidRPr="00507C8C">
        <w:rPr>
          <w:rFonts w:ascii="Times New Roman" w:hAnsi="Times New Roman" w:cs="Times New Roman"/>
          <w:sz w:val="28"/>
          <w:szCs w:val="28"/>
        </w:rPr>
        <w:t>1) тип и площадь помещения, адрес, состав и стоимость передаваемого в аренду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37" w:name="sub_91"/>
      <w:bookmarkEnd w:id="137"/>
      <w:r w:rsidRPr="00507C8C">
        <w:rPr>
          <w:rFonts w:ascii="Times New Roman" w:hAnsi="Times New Roman" w:cs="Times New Roman"/>
          <w:sz w:val="28"/>
          <w:szCs w:val="28"/>
        </w:rPr>
        <w:t>2) цель использования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38" w:name="sub_92"/>
      <w:bookmarkEnd w:id="138"/>
      <w:r w:rsidRPr="00507C8C">
        <w:rPr>
          <w:rFonts w:ascii="Times New Roman" w:hAnsi="Times New Roman" w:cs="Times New Roman"/>
          <w:sz w:val="28"/>
          <w:szCs w:val="28"/>
        </w:rPr>
        <w:t>3) права и обязанности сторон по договору;</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39" w:name="sub_93"/>
      <w:bookmarkEnd w:id="139"/>
      <w:r w:rsidRPr="00507C8C">
        <w:rPr>
          <w:rFonts w:ascii="Times New Roman" w:hAnsi="Times New Roman" w:cs="Times New Roman"/>
          <w:sz w:val="28"/>
          <w:szCs w:val="28"/>
        </w:rPr>
        <w:t>4) порядок расчетов по договору (размер арендной платы, периодичность и порядок оплаты), пересмотра арендной платы;</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40" w:name="sub_94"/>
      <w:bookmarkEnd w:id="140"/>
      <w:r w:rsidRPr="00507C8C">
        <w:rPr>
          <w:rFonts w:ascii="Times New Roman" w:hAnsi="Times New Roman" w:cs="Times New Roman"/>
          <w:sz w:val="28"/>
          <w:szCs w:val="28"/>
        </w:rPr>
        <w:t>5) ответственность сторон по договору;</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41" w:name="sub_95"/>
      <w:bookmarkEnd w:id="141"/>
      <w:r w:rsidRPr="00507C8C">
        <w:rPr>
          <w:rFonts w:ascii="Times New Roman" w:hAnsi="Times New Roman" w:cs="Times New Roman"/>
          <w:sz w:val="28"/>
          <w:szCs w:val="28"/>
        </w:rPr>
        <w:t>6) условия и порядок досрочного расторжения договора;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42" w:name="sub_96"/>
      <w:bookmarkEnd w:id="142"/>
      <w:r w:rsidRPr="00507C8C">
        <w:rPr>
          <w:rFonts w:ascii="Times New Roman" w:hAnsi="Times New Roman" w:cs="Times New Roman"/>
          <w:sz w:val="28"/>
          <w:szCs w:val="28"/>
        </w:rPr>
        <w:t>7) порядок страхования арендованного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43" w:name="sub_97"/>
      <w:bookmarkEnd w:id="143"/>
      <w:r w:rsidRPr="00507C8C">
        <w:rPr>
          <w:rFonts w:ascii="Times New Roman" w:hAnsi="Times New Roman" w:cs="Times New Roman"/>
          <w:sz w:val="28"/>
          <w:szCs w:val="28"/>
        </w:rPr>
        <w:t>8) сроки действия договора;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44" w:name="sub_98"/>
      <w:bookmarkEnd w:id="144"/>
      <w:r w:rsidRPr="00507C8C">
        <w:rPr>
          <w:rFonts w:ascii="Times New Roman" w:hAnsi="Times New Roman" w:cs="Times New Roman"/>
          <w:sz w:val="28"/>
          <w:szCs w:val="28"/>
        </w:rPr>
        <w:t>9) местонахождение, почтовые адреса и банковские реквизиты сторон по договору.</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45" w:name="sub_9"/>
      <w:bookmarkEnd w:id="145"/>
      <w:r w:rsidRPr="00507C8C">
        <w:rPr>
          <w:rFonts w:ascii="Times New Roman" w:hAnsi="Times New Roman" w:cs="Times New Roman"/>
          <w:sz w:val="28"/>
          <w:szCs w:val="28"/>
        </w:rPr>
        <w:t>10) условие о выплате арендатором арендодателю пени в размере 0,05 процентов от суммы задолженности за каждый день просрочки в случае невнесения арендной платы в срок, установленный договором аренды.</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46" w:name="sub_11"/>
      <w:bookmarkEnd w:id="146"/>
      <w:r w:rsidRPr="00507C8C">
        <w:rPr>
          <w:rFonts w:ascii="Times New Roman" w:hAnsi="Times New Roman" w:cs="Times New Roman"/>
          <w:sz w:val="28"/>
          <w:szCs w:val="28"/>
        </w:rPr>
        <w:t>10. Размер арендной платы за пользование муниципальным имуществом, предоставленным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Размер арендной платы за пользование муниципальным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рыночной величины арендной платы. Рыночная величина арендной платы определяется на основания данных отчета, подготовленного независимым оценщиком.</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11. Договор аренды подлежит государственной регистрации в случаях, предусмотренных законодательством.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47" w:name="sub_1401611"/>
      <w:bookmarkEnd w:id="147"/>
      <w:r w:rsidRPr="00507C8C">
        <w:rPr>
          <w:rFonts w:ascii="Times New Roman" w:hAnsi="Times New Roman" w:cs="Times New Roman"/>
          <w:sz w:val="28"/>
          <w:szCs w:val="28"/>
        </w:rPr>
        <w:t>12. В соответ</w:t>
      </w:r>
      <w:r w:rsidR="00ED5673">
        <w:rPr>
          <w:rFonts w:ascii="Times New Roman" w:hAnsi="Times New Roman" w:cs="Times New Roman"/>
          <w:sz w:val="28"/>
          <w:szCs w:val="28"/>
        </w:rPr>
        <w:t>ствии с порядком, установленным</w:t>
      </w:r>
      <w:r w:rsidRPr="00507C8C">
        <w:rPr>
          <w:rFonts w:ascii="Times New Roman" w:hAnsi="Times New Roman" w:cs="Times New Roman"/>
          <w:sz w:val="28"/>
          <w:szCs w:val="28"/>
        </w:rPr>
        <w:t xml:space="preserve"> Представительным Собранием, администрация района утверждает перечень объектов имущества, находящегося в муниципальной собств</w:t>
      </w:r>
      <w:r w:rsidR="00ED5673">
        <w:rPr>
          <w:rFonts w:ascii="Times New Roman" w:hAnsi="Times New Roman" w:cs="Times New Roman"/>
          <w:sz w:val="28"/>
          <w:szCs w:val="28"/>
        </w:rPr>
        <w:t xml:space="preserve">енности муниципального района, </w:t>
      </w:r>
      <w:r w:rsidRPr="00507C8C">
        <w:rPr>
          <w:rFonts w:ascii="Times New Roman" w:hAnsi="Times New Roman" w:cs="Times New Roman"/>
          <w:sz w:val="28"/>
          <w:szCs w:val="28"/>
        </w:rPr>
        <w:t xml:space="preserve">включенных в состав муниципальной казны муниципального района и свободных от прав третьих лиц (за исключением имущественных прав субъектов малого и среднего предпринимательства). Имущество, включенное в указанный перечень, может быть использовано только в целях предоставления его в аренду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Порядок и условия предоставления в аренду (в том числе льготы для субъектов малого и среднего предпринимательства, занимающихся социально значимыми </w:t>
      </w:r>
      <w:r w:rsidRPr="00507C8C">
        <w:rPr>
          <w:rFonts w:ascii="Times New Roman" w:hAnsi="Times New Roman" w:cs="Times New Roman"/>
          <w:sz w:val="28"/>
          <w:szCs w:val="28"/>
        </w:rPr>
        <w:lastRenderedPageBreak/>
        <w:t>видами деятельности) включенного в перечень муниципального имущества устанавливается Представительным Собранием.</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17.</w:t>
      </w:r>
      <w:r w:rsidR="000741E6" w:rsidRPr="00507C8C">
        <w:rPr>
          <w:rFonts w:ascii="Times New Roman" w:hAnsi="Times New Roman" w:cs="Times New Roman"/>
          <w:sz w:val="28"/>
          <w:szCs w:val="28"/>
        </w:rPr>
        <w:t xml:space="preserve"> Предоставление муниципального имущества в безвозмездное пользование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48" w:name="sub_14017"/>
      <w:bookmarkEnd w:id="148"/>
      <w:r w:rsidRPr="00507C8C">
        <w:rPr>
          <w:rFonts w:ascii="Times New Roman" w:hAnsi="Times New Roman" w:cs="Times New Roman"/>
          <w:sz w:val="28"/>
          <w:szCs w:val="28"/>
        </w:rPr>
        <w:t>1. Передача муниципального имущества в безвозмездное пользование осуществляется в целях содействия в решении стоящих перед муниципальным образованием социальных, культурных, иных задач некоммерческого характера и исполнения уставных целей муниципальными учреждениями, муниципальными унитарными предприятиями, некоммерческими организациями, общественными объединениями, органами государственной власти, структурные подразделения которых действуют на территории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49" w:name="sub_140171"/>
      <w:bookmarkEnd w:id="149"/>
      <w:r w:rsidRPr="00507C8C">
        <w:rPr>
          <w:rFonts w:ascii="Times New Roman" w:hAnsi="Times New Roman" w:cs="Times New Roman"/>
          <w:sz w:val="28"/>
          <w:szCs w:val="28"/>
        </w:rPr>
        <w:t xml:space="preserve">2. Заключение договоров безвозмездного пользования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w:t>
      </w:r>
      <w:hyperlink r:id="rId29" w:history="1">
        <w:r w:rsidRPr="00507C8C">
          <w:rPr>
            <w:rStyle w:val="a8"/>
            <w:rFonts w:ascii="Times New Roman" w:hAnsi="Times New Roman" w:cs="Times New Roman"/>
            <w:color w:val="auto"/>
            <w:sz w:val="28"/>
            <w:szCs w:val="28"/>
          </w:rPr>
          <w:t>Федеральным законом</w:t>
        </w:r>
      </w:hyperlink>
      <w:r w:rsidR="00ED5673">
        <w:rPr>
          <w:rFonts w:ascii="Times New Roman" w:hAnsi="Times New Roman" w:cs="Times New Roman"/>
          <w:sz w:val="28"/>
          <w:szCs w:val="28"/>
        </w:rPr>
        <w:t xml:space="preserve"> от 26.07.2006 № 135-Ф3 «О защите конкуренции»</w:t>
      </w:r>
      <w:r w:rsidRPr="00507C8C">
        <w:rPr>
          <w:rFonts w:ascii="Times New Roman" w:hAnsi="Times New Roman" w:cs="Times New Roman"/>
          <w:sz w:val="28"/>
          <w:szCs w:val="28"/>
        </w:rPr>
        <w:t>.</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50" w:name="sub_140172"/>
      <w:bookmarkEnd w:id="150"/>
      <w:r w:rsidRPr="00507C8C">
        <w:rPr>
          <w:rFonts w:ascii="Times New Roman" w:hAnsi="Times New Roman" w:cs="Times New Roman"/>
          <w:sz w:val="28"/>
          <w:szCs w:val="28"/>
        </w:rPr>
        <w:t>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51" w:name="sub_8"/>
      <w:bookmarkEnd w:id="151"/>
      <w:r w:rsidRPr="00507C8C">
        <w:rPr>
          <w:rFonts w:ascii="Times New Roman" w:hAnsi="Times New Roman" w:cs="Times New Roman"/>
          <w:sz w:val="28"/>
          <w:szCs w:val="28"/>
        </w:rPr>
        <w:t>3. Основанием для проведения торгов на право заключения договора безвозмездного пользования и (или) заключения договора безвозмездного пользования является: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52" w:name="sub_140173"/>
      <w:bookmarkEnd w:id="152"/>
      <w:r w:rsidRPr="00507C8C">
        <w:rPr>
          <w:rFonts w:ascii="Times New Roman" w:hAnsi="Times New Roman" w:cs="Times New Roman"/>
          <w:sz w:val="28"/>
          <w:szCs w:val="28"/>
        </w:rPr>
        <w:t>1) в отношении недвижимого муниципального имущества - решение Представительного Собрания;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53" w:name="sub_1731"/>
      <w:bookmarkEnd w:id="153"/>
      <w:r w:rsidRPr="00507C8C">
        <w:rPr>
          <w:rFonts w:ascii="Times New Roman" w:hAnsi="Times New Roman" w:cs="Times New Roman"/>
          <w:sz w:val="28"/>
          <w:szCs w:val="28"/>
        </w:rPr>
        <w:t>2) в отношении движимого муниципального имущества - распоряжение администрации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54" w:name="sub_1732"/>
      <w:bookmarkEnd w:id="154"/>
      <w:r w:rsidRPr="00507C8C">
        <w:rPr>
          <w:rFonts w:ascii="Times New Roman" w:hAnsi="Times New Roman" w:cs="Times New Roman"/>
          <w:sz w:val="28"/>
          <w:szCs w:val="28"/>
        </w:rPr>
        <w:t>4. Ссудодателем имущества, находящегося в муниципальной казне муниципального района, является администрация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55" w:name="sub_140174"/>
      <w:bookmarkEnd w:id="155"/>
      <w:r w:rsidRPr="00507C8C">
        <w:rPr>
          <w:rFonts w:ascii="Times New Roman" w:hAnsi="Times New Roman" w:cs="Times New Roman"/>
          <w:sz w:val="28"/>
          <w:szCs w:val="28"/>
        </w:rPr>
        <w:t>5. Проекты решений Представительного Собрания и распоряжений администрации района о передаче муниципального имущества в безвозмездное пользование готовит Управление, в том числе на основании письменных заявлений заинтересованных лиц. Данные заявления подаются в письменной форме с изложением обоснования целесообразности передачи конкретного муниципального имущества в безвозмездное пользование.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56" w:name="sub_140175"/>
      <w:bookmarkEnd w:id="156"/>
      <w:r w:rsidRPr="00507C8C">
        <w:rPr>
          <w:rFonts w:ascii="Times New Roman" w:hAnsi="Times New Roman" w:cs="Times New Roman"/>
          <w:sz w:val="28"/>
          <w:szCs w:val="28"/>
        </w:rPr>
        <w:t>6. Договор безвозмездного пользования муниципальным имуществом заключается в письменном виде на срок, установленный решением Представительного Собрания или постановлением администрации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57" w:name="sub_140176"/>
      <w:bookmarkEnd w:id="157"/>
      <w:r w:rsidRPr="00507C8C">
        <w:rPr>
          <w:rFonts w:ascii="Times New Roman" w:hAnsi="Times New Roman" w:cs="Times New Roman"/>
          <w:sz w:val="28"/>
          <w:szCs w:val="28"/>
        </w:rPr>
        <w:t>7. Если законом допускается заключение договора безвозмездного пользования без проведения торгов, он должен быть заключен в течение 30 дней со дня поступления заявления от заинтересованного лица.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58" w:name="sub_140177"/>
      <w:bookmarkEnd w:id="158"/>
      <w:r w:rsidRPr="00507C8C">
        <w:rPr>
          <w:rFonts w:ascii="Times New Roman" w:hAnsi="Times New Roman" w:cs="Times New Roman"/>
          <w:sz w:val="28"/>
          <w:szCs w:val="28"/>
        </w:rPr>
        <w:lastRenderedPageBreak/>
        <w:t>8. Договор безвозмездного пользования должен содержать:</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59" w:name="sub_140178"/>
      <w:bookmarkEnd w:id="159"/>
      <w:r w:rsidRPr="00507C8C">
        <w:rPr>
          <w:rFonts w:ascii="Times New Roman" w:hAnsi="Times New Roman" w:cs="Times New Roman"/>
          <w:sz w:val="28"/>
          <w:szCs w:val="28"/>
        </w:rPr>
        <w:t>1) состав муниципального имущества, передаваемого в безвозмездное пользование, и его балансовую стоимость;</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60" w:name="sub_1781"/>
      <w:bookmarkEnd w:id="160"/>
      <w:r w:rsidRPr="00507C8C">
        <w:rPr>
          <w:rFonts w:ascii="Times New Roman" w:hAnsi="Times New Roman" w:cs="Times New Roman"/>
          <w:sz w:val="28"/>
          <w:szCs w:val="28"/>
        </w:rPr>
        <w:t>2) цель использования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61" w:name="sub_1782"/>
      <w:bookmarkEnd w:id="161"/>
      <w:r w:rsidRPr="00507C8C">
        <w:rPr>
          <w:rFonts w:ascii="Times New Roman" w:hAnsi="Times New Roman" w:cs="Times New Roman"/>
          <w:sz w:val="28"/>
          <w:szCs w:val="28"/>
        </w:rPr>
        <w:t>3) срок безвозмездного пользования;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62" w:name="sub_1783"/>
      <w:bookmarkEnd w:id="162"/>
      <w:r w:rsidRPr="00507C8C">
        <w:rPr>
          <w:rFonts w:ascii="Times New Roman" w:hAnsi="Times New Roman" w:cs="Times New Roman"/>
          <w:sz w:val="28"/>
          <w:szCs w:val="28"/>
        </w:rPr>
        <w:t>4) порядок передачи муниципального имущества ссудополучателю и возврата его ссудодателю;</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63" w:name="sub_1784"/>
      <w:bookmarkEnd w:id="163"/>
      <w:r w:rsidRPr="00507C8C">
        <w:rPr>
          <w:rFonts w:ascii="Times New Roman" w:hAnsi="Times New Roman" w:cs="Times New Roman"/>
          <w:sz w:val="28"/>
          <w:szCs w:val="28"/>
        </w:rPr>
        <w:t>5) обязанности сторон по проведению ремонта и технического обслуживания передаваемого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64" w:name="sub_1785"/>
      <w:bookmarkEnd w:id="164"/>
      <w:r w:rsidRPr="00507C8C">
        <w:rPr>
          <w:rFonts w:ascii="Times New Roman" w:hAnsi="Times New Roman" w:cs="Times New Roman"/>
          <w:sz w:val="28"/>
          <w:szCs w:val="28"/>
        </w:rPr>
        <w:t>6) ответственность сторон за ненадлежащее выполнение условий договора;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65" w:name="sub_1786"/>
      <w:bookmarkEnd w:id="165"/>
      <w:r w:rsidRPr="00507C8C">
        <w:rPr>
          <w:rFonts w:ascii="Times New Roman" w:hAnsi="Times New Roman" w:cs="Times New Roman"/>
          <w:sz w:val="28"/>
          <w:szCs w:val="28"/>
        </w:rPr>
        <w:t>7) условия досрочного прекращения договора.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66" w:name="sub_1787"/>
      <w:bookmarkEnd w:id="166"/>
      <w:r w:rsidRPr="00507C8C">
        <w:rPr>
          <w:rFonts w:ascii="Times New Roman" w:hAnsi="Times New Roman" w:cs="Times New Roman"/>
          <w:sz w:val="28"/>
          <w:szCs w:val="28"/>
        </w:rPr>
        <w:t xml:space="preserve">9. Для оформления договора безвозмездного пользования победитель конкурса (аукциона) или заявитель представляет в администрацию района документы, согласно перечню, указанному в </w:t>
      </w:r>
      <w:hyperlink w:anchor="sub_140166" w:history="1">
        <w:r w:rsidRPr="00507C8C">
          <w:rPr>
            <w:rStyle w:val="a8"/>
            <w:rFonts w:ascii="Times New Roman" w:hAnsi="Times New Roman" w:cs="Times New Roman"/>
            <w:color w:val="auto"/>
            <w:sz w:val="28"/>
            <w:szCs w:val="28"/>
          </w:rPr>
          <w:t>части 6 статьи 16</w:t>
        </w:r>
      </w:hyperlink>
      <w:r w:rsidRPr="00507C8C">
        <w:rPr>
          <w:rFonts w:ascii="Times New Roman" w:hAnsi="Times New Roman" w:cs="Times New Roman"/>
          <w:sz w:val="28"/>
          <w:szCs w:val="28"/>
        </w:rPr>
        <w:t xml:space="preserve"> настоящего Положения.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67" w:name="sub_140179"/>
      <w:bookmarkEnd w:id="167"/>
      <w:r w:rsidRPr="00507C8C">
        <w:rPr>
          <w:rFonts w:ascii="Times New Roman" w:hAnsi="Times New Roman" w:cs="Times New Roman"/>
          <w:sz w:val="28"/>
          <w:szCs w:val="28"/>
        </w:rPr>
        <w:t>10. Передача муниципального имущества в безвозмездное пользование осуществляется по передаточному акту, который является неотъемлемой частью договора.</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18.</w:t>
      </w:r>
      <w:r w:rsidR="000741E6" w:rsidRPr="00507C8C">
        <w:rPr>
          <w:rFonts w:ascii="Times New Roman" w:hAnsi="Times New Roman" w:cs="Times New Roman"/>
          <w:sz w:val="28"/>
          <w:szCs w:val="28"/>
        </w:rPr>
        <w:t xml:space="preserve"> Доверительное управление муниципальным имуществом.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68" w:name="sub_14018"/>
      <w:bookmarkEnd w:id="168"/>
      <w:r w:rsidRPr="00507C8C">
        <w:rPr>
          <w:rFonts w:ascii="Times New Roman" w:hAnsi="Times New Roman" w:cs="Times New Roman"/>
          <w:sz w:val="28"/>
          <w:szCs w:val="28"/>
        </w:rPr>
        <w:t>1. К объектам доверительного управления относятся: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69" w:name="sub_140181"/>
      <w:bookmarkEnd w:id="169"/>
      <w:r w:rsidRPr="00507C8C">
        <w:rPr>
          <w:rFonts w:ascii="Times New Roman" w:hAnsi="Times New Roman" w:cs="Times New Roman"/>
          <w:sz w:val="28"/>
          <w:szCs w:val="28"/>
        </w:rPr>
        <w:t>1) муниципальные унитарные предприятия и другие имущественные комплексы, имущество которых не закреплено на праве хозяйственного ведения или оперативного управления;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70" w:name="sub_1811"/>
      <w:bookmarkEnd w:id="170"/>
      <w:r w:rsidRPr="00507C8C">
        <w:rPr>
          <w:rFonts w:ascii="Times New Roman" w:hAnsi="Times New Roman" w:cs="Times New Roman"/>
          <w:sz w:val="28"/>
          <w:szCs w:val="28"/>
        </w:rPr>
        <w:t>2) отдельные муниципальные объекты, относящиеся к недвижимому имуществу;</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71" w:name="sub_1812"/>
      <w:bookmarkEnd w:id="171"/>
      <w:r w:rsidRPr="00507C8C">
        <w:rPr>
          <w:rFonts w:ascii="Times New Roman" w:hAnsi="Times New Roman" w:cs="Times New Roman"/>
          <w:sz w:val="28"/>
          <w:szCs w:val="28"/>
        </w:rPr>
        <w:t>3) ценные бумаги;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72" w:name="sub_1813"/>
      <w:bookmarkEnd w:id="172"/>
      <w:r w:rsidRPr="00507C8C">
        <w:rPr>
          <w:rFonts w:ascii="Times New Roman" w:hAnsi="Times New Roman" w:cs="Times New Roman"/>
          <w:sz w:val="28"/>
          <w:szCs w:val="28"/>
        </w:rPr>
        <w:t>4) права, удостоверенные бездокументарными ценными бумагами;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73" w:name="sub_1814"/>
      <w:bookmarkEnd w:id="173"/>
      <w:r w:rsidRPr="00507C8C">
        <w:rPr>
          <w:rFonts w:ascii="Times New Roman" w:hAnsi="Times New Roman" w:cs="Times New Roman"/>
          <w:sz w:val="28"/>
          <w:szCs w:val="28"/>
        </w:rPr>
        <w:t>5) исключительные права;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74" w:name="sub_1815"/>
      <w:bookmarkEnd w:id="174"/>
      <w:r w:rsidRPr="00507C8C">
        <w:rPr>
          <w:rFonts w:ascii="Times New Roman" w:hAnsi="Times New Roman" w:cs="Times New Roman"/>
          <w:sz w:val="28"/>
          <w:szCs w:val="28"/>
        </w:rPr>
        <w:t>6) другое имущество.</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75" w:name="sub_1816"/>
      <w:bookmarkEnd w:id="175"/>
      <w:r w:rsidRPr="00507C8C">
        <w:rPr>
          <w:rFonts w:ascii="Times New Roman" w:hAnsi="Times New Roman" w:cs="Times New Roman"/>
          <w:sz w:val="28"/>
          <w:szCs w:val="28"/>
        </w:rPr>
        <w:t>2. 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района с доверительным управляющим, осуществляющим управление этим имуществом в интересах учредителя управления или указанного им лица (выгодоприобретателя).</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Доверительным управляющим может быть индивидуальный предприниматель или коммерческая организация, за исключением унитарного предприятия. Доверительным управляющим находящихся в муниципальной собственности акций и долей в уставных капиталах хозяйственных обществ и товариществ может быть муниц</w:t>
      </w:r>
      <w:r w:rsidR="00ED5673">
        <w:rPr>
          <w:rFonts w:ascii="Times New Roman" w:hAnsi="Times New Roman" w:cs="Times New Roman"/>
          <w:sz w:val="28"/>
          <w:szCs w:val="28"/>
        </w:rPr>
        <w:t>ипальный служащий администрации</w:t>
      </w:r>
      <w:r w:rsidRPr="00507C8C">
        <w:rPr>
          <w:rFonts w:ascii="Times New Roman" w:hAnsi="Times New Roman" w:cs="Times New Roman"/>
          <w:sz w:val="28"/>
          <w:szCs w:val="28"/>
        </w:rPr>
        <w:t xml:space="preserve"> района, а также другие должностные лица на основании договора, заключаемого администрацией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xml:space="preserve">Имущество не подлежит передаче в доверительное управление государственному органу или органу местного самоуправления. Передача </w:t>
      </w:r>
      <w:r w:rsidRPr="00507C8C">
        <w:rPr>
          <w:rFonts w:ascii="Times New Roman" w:hAnsi="Times New Roman" w:cs="Times New Roman"/>
          <w:sz w:val="28"/>
          <w:szCs w:val="28"/>
        </w:rPr>
        <w:lastRenderedPageBreak/>
        <w:t>муниципального имущества в доверительное управление не влечет перехода права собственности на него к доверительному управляющему.</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3. Имущество, находящееся в хозяйственном ведении муниципального предприятия или оперативном управлении муниципального казенного предприятия, муниципального бюджетного учреждения, не может быть передано в доверительное управление.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76" w:name="sub_140183"/>
      <w:bookmarkEnd w:id="176"/>
      <w:r w:rsidRPr="00507C8C">
        <w:rPr>
          <w:rFonts w:ascii="Times New Roman" w:hAnsi="Times New Roman" w:cs="Times New Roman"/>
          <w:sz w:val="28"/>
          <w:szCs w:val="28"/>
        </w:rPr>
        <w:t xml:space="preserve">4. Заключение договоров доверительного управления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w:t>
      </w:r>
      <w:hyperlink r:id="rId30" w:history="1">
        <w:r w:rsidRPr="00507C8C">
          <w:rPr>
            <w:rStyle w:val="a8"/>
            <w:rFonts w:ascii="Times New Roman" w:hAnsi="Times New Roman" w:cs="Times New Roman"/>
            <w:color w:val="auto"/>
            <w:sz w:val="28"/>
            <w:szCs w:val="28"/>
          </w:rPr>
          <w:t>Федеральным законом</w:t>
        </w:r>
      </w:hyperlink>
      <w:r w:rsidR="00ED5673">
        <w:rPr>
          <w:rFonts w:ascii="Times New Roman" w:hAnsi="Times New Roman" w:cs="Times New Roman"/>
          <w:sz w:val="28"/>
          <w:szCs w:val="28"/>
        </w:rPr>
        <w:t xml:space="preserve"> от 26.07.2006 № 135-Ф3 «О защите конкуренции»</w:t>
      </w:r>
      <w:r w:rsidRPr="00507C8C">
        <w:rPr>
          <w:rFonts w:ascii="Times New Roman" w:hAnsi="Times New Roman" w:cs="Times New Roman"/>
          <w:sz w:val="28"/>
          <w:szCs w:val="28"/>
        </w:rPr>
        <w:t>.</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77" w:name="sub_140184"/>
      <w:bookmarkEnd w:id="177"/>
      <w:r w:rsidRPr="00507C8C">
        <w:rPr>
          <w:rFonts w:ascii="Times New Roman" w:hAnsi="Times New Roman" w:cs="Times New Roman"/>
          <w:sz w:val="28"/>
          <w:szCs w:val="28"/>
        </w:rPr>
        <w:t>Порядок проведения конкурсов или аукционов на право заключения договоров доверительного управления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78" w:name="sub_10"/>
      <w:bookmarkEnd w:id="178"/>
      <w:r w:rsidRPr="00507C8C">
        <w:rPr>
          <w:rFonts w:ascii="Times New Roman" w:hAnsi="Times New Roman" w:cs="Times New Roman"/>
          <w:sz w:val="28"/>
          <w:szCs w:val="28"/>
        </w:rPr>
        <w:t>5. Основанием для проведения торгов на право заключения договора доверительного управления и (или) заключения договора доверительного управления является решение Представительного Собрания;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79" w:name="sub_140185"/>
      <w:bookmarkEnd w:id="179"/>
      <w:r w:rsidRPr="00507C8C">
        <w:rPr>
          <w:rFonts w:ascii="Times New Roman" w:hAnsi="Times New Roman" w:cs="Times New Roman"/>
          <w:sz w:val="28"/>
          <w:szCs w:val="28"/>
        </w:rPr>
        <w:t>6. Договором доверительного управления могут быть предусмотрены ограничения в отношении отдельных действий доверительного управляющего.</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80" w:name="sub_140186"/>
      <w:bookmarkEnd w:id="180"/>
      <w:r w:rsidRPr="00507C8C">
        <w:rPr>
          <w:rFonts w:ascii="Times New Roman" w:hAnsi="Times New Roman" w:cs="Times New Roman"/>
          <w:sz w:val="28"/>
          <w:szCs w:val="28"/>
        </w:rPr>
        <w:t>7. Договор доверительного управления муниципальным имуществом заключается на срок, не превышающий пяти лет.</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81" w:name="sub_140187"/>
      <w:bookmarkEnd w:id="181"/>
      <w:r w:rsidRPr="00507C8C">
        <w:rPr>
          <w:rFonts w:ascii="Times New Roman" w:hAnsi="Times New Roman" w:cs="Times New Roman"/>
          <w:sz w:val="28"/>
          <w:szCs w:val="28"/>
        </w:rPr>
        <w:t>8. Государственная регистрация передачи недвижимого имущества в доверительное управление осуществляется в соответствии с законодательством Российской Федерации.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82" w:name="sub_140188"/>
      <w:bookmarkEnd w:id="182"/>
      <w:r w:rsidRPr="00507C8C">
        <w:rPr>
          <w:rFonts w:ascii="Times New Roman" w:hAnsi="Times New Roman" w:cs="Times New Roman"/>
          <w:sz w:val="28"/>
          <w:szCs w:val="28"/>
        </w:rPr>
        <w:t>9.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19.</w:t>
      </w:r>
      <w:r w:rsidR="000741E6" w:rsidRPr="00507C8C">
        <w:rPr>
          <w:rFonts w:ascii="Times New Roman" w:hAnsi="Times New Roman" w:cs="Times New Roman"/>
          <w:sz w:val="28"/>
          <w:szCs w:val="28"/>
        </w:rPr>
        <w:t xml:space="preserve"> Передача муниципального имущества по концессионному соглашению.</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83" w:name="sub_14019"/>
      <w:bookmarkEnd w:id="183"/>
      <w:r w:rsidRPr="00507C8C">
        <w:rPr>
          <w:rFonts w:ascii="Times New Roman" w:hAnsi="Times New Roman" w:cs="Times New Roman"/>
          <w:sz w:val="28"/>
          <w:szCs w:val="28"/>
        </w:rPr>
        <w:t>1. В целях обеспечения эффективного использования муниципального имущества, привлечения инвестиций в экономику района муниципальное имущество может использоваться на условиях концессионного соглашения.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84" w:name="sub_140191"/>
      <w:bookmarkEnd w:id="184"/>
      <w:r w:rsidRPr="00507C8C">
        <w:rPr>
          <w:rFonts w:ascii="Times New Roman" w:hAnsi="Times New Roman" w:cs="Times New Roman"/>
          <w:sz w:val="28"/>
          <w:szCs w:val="28"/>
        </w:rPr>
        <w:t>2. Объектом концессионного соглашения является недвижимое имущество, входящее в состав следующего имущества:</w:t>
      </w:r>
      <w:bookmarkStart w:id="185" w:name="sub_140192"/>
      <w:bookmarkEnd w:id="185"/>
    </w:p>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w:t>
      </w:r>
      <w:r w:rsidRPr="00507C8C">
        <w:rPr>
          <w:rFonts w:ascii="Times New Roman" w:hAnsi="Times New Roman" w:cs="Times New Roman"/>
          <w:sz w:val="28"/>
          <w:szCs w:val="28"/>
        </w:rPr>
        <w:lastRenderedPageBreak/>
        <w:t>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bookmarkStart w:id="186" w:name="sub_4102"/>
      <w:r w:rsidRPr="00507C8C">
        <w:rPr>
          <w:rFonts w:ascii="Times New Roman" w:hAnsi="Times New Roman" w:cs="Times New Roman"/>
          <w:sz w:val="28"/>
          <w:szCs w:val="28"/>
        </w:rPr>
        <w:t>2) объекты железнодорожного транспорта;</w:t>
      </w:r>
    </w:p>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bookmarkStart w:id="187" w:name="sub_4103"/>
      <w:bookmarkEnd w:id="186"/>
      <w:r w:rsidRPr="00507C8C">
        <w:rPr>
          <w:rFonts w:ascii="Times New Roman" w:hAnsi="Times New Roman" w:cs="Times New Roman"/>
          <w:sz w:val="28"/>
          <w:szCs w:val="28"/>
        </w:rPr>
        <w:t>3) объекты трубопроводного транспорта;</w:t>
      </w:r>
    </w:p>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bookmarkStart w:id="188" w:name="sub_4109"/>
      <w:bookmarkEnd w:id="187"/>
      <w:r w:rsidRPr="00507C8C">
        <w:rPr>
          <w:rFonts w:ascii="Times New Roman" w:hAnsi="Times New Roman" w:cs="Times New Roman"/>
          <w:sz w:val="28"/>
          <w:szCs w:val="28"/>
        </w:rPr>
        <w:t>4) гидротехнические сооружения;</w:t>
      </w:r>
    </w:p>
    <w:bookmarkEnd w:id="188"/>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5) объекты по производству, передаче и распределению электрической энергии;</w:t>
      </w:r>
    </w:p>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6)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bookmarkStart w:id="189" w:name="sub_4114"/>
      <w:r w:rsidRPr="00507C8C">
        <w:rPr>
          <w:rFonts w:ascii="Times New Roman" w:hAnsi="Times New Roman" w:cs="Times New Roman"/>
          <w:sz w:val="28"/>
          <w:szCs w:val="28"/>
        </w:rPr>
        <w:t>7)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8) объекты, на которых осуществляются обработка, накопление, утилизация, обезвреживание, размещение твердых коммунальных отходов;</w:t>
      </w:r>
    </w:p>
    <w:bookmarkEnd w:id="189"/>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 xml:space="preserve">9) объекты коммунальной инфраструктуры или объекты коммунального хозяйства, не указанные в </w:t>
      </w:r>
      <w:hyperlink w:anchor="sub_4110" w:history="1">
        <w:r w:rsidRPr="00507C8C">
          <w:rPr>
            <w:rFonts w:ascii="Times New Roman" w:hAnsi="Times New Roman" w:cs="Times New Roman"/>
            <w:sz w:val="28"/>
            <w:szCs w:val="28"/>
          </w:rPr>
          <w:t>пунктах 5</w:t>
        </w:r>
      </w:hyperlink>
      <w:r w:rsidRPr="00507C8C">
        <w:rPr>
          <w:rFonts w:ascii="Times New Roman" w:hAnsi="Times New Roman" w:cs="Times New Roman"/>
          <w:sz w:val="28"/>
          <w:szCs w:val="28"/>
        </w:rPr>
        <w:t xml:space="preserve">, </w:t>
      </w:r>
      <w:hyperlink w:anchor="sub_4111" w:history="1">
        <w:r w:rsidRPr="00507C8C">
          <w:rPr>
            <w:rFonts w:ascii="Times New Roman" w:hAnsi="Times New Roman" w:cs="Times New Roman"/>
            <w:sz w:val="28"/>
            <w:szCs w:val="28"/>
          </w:rPr>
          <w:t>6</w:t>
        </w:r>
      </w:hyperlink>
      <w:r w:rsidRPr="00507C8C">
        <w:rPr>
          <w:rFonts w:ascii="Times New Roman" w:hAnsi="Times New Roman" w:cs="Times New Roman"/>
          <w:sz w:val="28"/>
          <w:szCs w:val="28"/>
        </w:rPr>
        <w:t xml:space="preserve"> и </w:t>
      </w:r>
      <w:hyperlink w:anchor="sub_4117" w:history="1">
        <w:r w:rsidRPr="00507C8C">
          <w:rPr>
            <w:rFonts w:ascii="Times New Roman" w:hAnsi="Times New Roman" w:cs="Times New Roman"/>
            <w:sz w:val="28"/>
            <w:szCs w:val="28"/>
          </w:rPr>
          <w:t>8</w:t>
        </w:r>
      </w:hyperlink>
      <w:r w:rsidRPr="00507C8C">
        <w:rPr>
          <w:rFonts w:ascii="Times New Roman" w:hAnsi="Times New Roman" w:cs="Times New Roman"/>
          <w:sz w:val="28"/>
          <w:szCs w:val="28"/>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10) объекты социального обслуживания граждан;</w:t>
      </w:r>
    </w:p>
    <w:p w:rsidR="000741E6" w:rsidRPr="00507C8C" w:rsidRDefault="000741E6" w:rsidP="00ED5673">
      <w:pPr>
        <w:autoSpaceDE w:val="0"/>
        <w:autoSpaceDN w:val="0"/>
        <w:adjustRightInd w:val="0"/>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11) объекты газоснабжения;</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3.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федеральным законодательством.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0" w:name="sub_140193"/>
      <w:bookmarkEnd w:id="190"/>
      <w:r w:rsidRPr="00507C8C">
        <w:rPr>
          <w:rFonts w:ascii="Times New Roman" w:hAnsi="Times New Roman" w:cs="Times New Roman"/>
          <w:sz w:val="28"/>
          <w:szCs w:val="28"/>
        </w:rPr>
        <w:t>4. Решение о заключении концессионного соглашения в отношении объектов муниципальной собственности принимается Представительным Собранием.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1" w:name="sub_140194"/>
      <w:bookmarkEnd w:id="191"/>
      <w:r w:rsidRPr="00507C8C">
        <w:rPr>
          <w:rFonts w:ascii="Times New Roman" w:hAnsi="Times New Roman" w:cs="Times New Roman"/>
          <w:sz w:val="28"/>
          <w:szCs w:val="28"/>
        </w:rPr>
        <w:t>5. В решении о заключении концессионного соглашения должны содержаться: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2" w:name="sub_140195"/>
      <w:bookmarkEnd w:id="192"/>
      <w:r w:rsidRPr="00507C8C">
        <w:rPr>
          <w:rFonts w:ascii="Times New Roman" w:hAnsi="Times New Roman" w:cs="Times New Roman"/>
          <w:sz w:val="28"/>
          <w:szCs w:val="28"/>
        </w:rPr>
        <w:t>1) существенные условия концессионного со</w:t>
      </w:r>
      <w:r w:rsidR="00ED5673">
        <w:rPr>
          <w:rFonts w:ascii="Times New Roman" w:hAnsi="Times New Roman" w:cs="Times New Roman"/>
          <w:sz w:val="28"/>
          <w:szCs w:val="28"/>
        </w:rPr>
        <w:t xml:space="preserve">глашения, установленные статьей </w:t>
      </w:r>
      <w:r w:rsidRPr="00507C8C">
        <w:rPr>
          <w:rFonts w:ascii="Times New Roman" w:hAnsi="Times New Roman" w:cs="Times New Roman"/>
          <w:sz w:val="28"/>
          <w:szCs w:val="28"/>
        </w:rPr>
        <w:t xml:space="preserve">10 </w:t>
      </w:r>
      <w:hyperlink r:id="rId31" w:history="1">
        <w:r w:rsidRPr="00507C8C">
          <w:rPr>
            <w:rStyle w:val="a8"/>
            <w:rFonts w:ascii="Times New Roman" w:hAnsi="Times New Roman" w:cs="Times New Roman"/>
            <w:color w:val="auto"/>
            <w:sz w:val="28"/>
            <w:szCs w:val="28"/>
          </w:rPr>
          <w:t>Федерального закона</w:t>
        </w:r>
      </w:hyperlink>
      <w:r w:rsidR="00ED5673">
        <w:rPr>
          <w:rFonts w:ascii="Times New Roman" w:hAnsi="Times New Roman" w:cs="Times New Roman"/>
          <w:sz w:val="28"/>
          <w:szCs w:val="28"/>
        </w:rPr>
        <w:t xml:space="preserve"> от 21.07.2005 № 115-ФЗ «О концессионных соглашениях»</w:t>
      </w:r>
      <w:r w:rsidRPr="00507C8C">
        <w:rPr>
          <w:rFonts w:ascii="Times New Roman" w:hAnsi="Times New Roman" w:cs="Times New Roman"/>
          <w:sz w:val="28"/>
          <w:szCs w:val="28"/>
        </w:rPr>
        <w:t>;</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3" w:name="sub_1951"/>
      <w:bookmarkEnd w:id="193"/>
      <w:r w:rsidRPr="00507C8C">
        <w:rPr>
          <w:rFonts w:ascii="Times New Roman" w:hAnsi="Times New Roman" w:cs="Times New Roman"/>
          <w:sz w:val="28"/>
          <w:szCs w:val="28"/>
        </w:rPr>
        <w:t>2) критерии конкурса и параметры критериев конкурса;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4" w:name="sub_1952"/>
      <w:bookmarkEnd w:id="194"/>
      <w:r w:rsidRPr="00507C8C">
        <w:rPr>
          <w:rFonts w:ascii="Times New Roman" w:hAnsi="Times New Roman" w:cs="Times New Roman"/>
          <w:sz w:val="28"/>
          <w:szCs w:val="28"/>
        </w:rPr>
        <w:t>3) вид конкурса (открытый конкурс или закрытый конкурс);</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5" w:name="sub_1953"/>
      <w:bookmarkEnd w:id="195"/>
      <w:r w:rsidRPr="00507C8C">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6" w:name="sub_1954"/>
      <w:bookmarkEnd w:id="196"/>
      <w:r w:rsidRPr="00507C8C">
        <w:rPr>
          <w:rFonts w:ascii="Times New Roman" w:hAnsi="Times New Roman" w:cs="Times New Roman"/>
          <w:sz w:val="28"/>
          <w:szCs w:val="28"/>
        </w:rPr>
        <w:t>5) срок опубликования в официальном издании, размещен</w:t>
      </w:r>
      <w:r w:rsidR="00ED5673">
        <w:rPr>
          <w:rFonts w:ascii="Times New Roman" w:hAnsi="Times New Roman" w:cs="Times New Roman"/>
          <w:sz w:val="28"/>
          <w:szCs w:val="28"/>
        </w:rPr>
        <w:t>ия на официальном сайте в сети «Интернет»</w:t>
      </w:r>
      <w:r w:rsidRPr="00507C8C">
        <w:rPr>
          <w:rFonts w:ascii="Times New Roman" w:hAnsi="Times New Roman" w:cs="Times New Roman"/>
          <w:sz w:val="28"/>
          <w:szCs w:val="28"/>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7" w:name="sub_1955"/>
      <w:bookmarkEnd w:id="197"/>
      <w:r w:rsidRPr="00507C8C">
        <w:rPr>
          <w:rFonts w:ascii="Times New Roman" w:hAnsi="Times New Roman" w:cs="Times New Roman"/>
          <w:sz w:val="28"/>
          <w:szCs w:val="28"/>
        </w:rPr>
        <w:lastRenderedPageBreak/>
        <w:t>6) указание на администрацию района как на орган, уполномоченный 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8" w:name="sub_1956"/>
      <w:bookmarkEnd w:id="198"/>
      <w:r w:rsidRPr="00507C8C">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199" w:name="sub_5"/>
      <w:bookmarkEnd w:id="199"/>
      <w:r w:rsidRPr="00507C8C">
        <w:rPr>
          <w:rFonts w:ascii="Times New Roman" w:hAnsi="Times New Roman" w:cs="Times New Roman"/>
          <w:sz w:val="28"/>
          <w:szCs w:val="28"/>
        </w:rPr>
        <w:t>б) создание конкурсной комиссии по проведению конкурса, утверждение персонального состава конкурсной комиссии.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00" w:name="sub_6"/>
      <w:bookmarkEnd w:id="200"/>
      <w:r w:rsidRPr="00507C8C">
        <w:rPr>
          <w:rFonts w:ascii="Times New Roman" w:hAnsi="Times New Roman" w:cs="Times New Roman"/>
          <w:sz w:val="28"/>
          <w:szCs w:val="28"/>
        </w:rPr>
        <w:t xml:space="preserve">6. Решение по вопросам, указанным в </w:t>
      </w:r>
      <w:hyperlink w:anchor="sub_5" w:history="1">
        <w:r w:rsidR="00ED5673">
          <w:rPr>
            <w:rStyle w:val="a8"/>
            <w:rFonts w:ascii="Times New Roman" w:hAnsi="Times New Roman" w:cs="Times New Roman"/>
            <w:color w:val="auto"/>
            <w:sz w:val="28"/>
            <w:szCs w:val="28"/>
          </w:rPr>
          <w:t xml:space="preserve">подпунктах </w:t>
        </w:r>
        <w:r w:rsidRPr="00507C8C">
          <w:rPr>
            <w:rStyle w:val="a8"/>
            <w:rFonts w:ascii="Times New Roman" w:hAnsi="Times New Roman" w:cs="Times New Roman"/>
            <w:color w:val="auto"/>
            <w:sz w:val="28"/>
            <w:szCs w:val="28"/>
          </w:rPr>
          <w:t>а)</w:t>
        </w:r>
      </w:hyperlink>
      <w:r w:rsidRPr="00507C8C">
        <w:rPr>
          <w:rFonts w:ascii="Times New Roman" w:hAnsi="Times New Roman" w:cs="Times New Roman"/>
          <w:sz w:val="28"/>
          <w:szCs w:val="28"/>
        </w:rPr>
        <w:t xml:space="preserve"> и </w:t>
      </w:r>
      <w:hyperlink w:anchor="sub_6" w:history="1">
        <w:r w:rsidRPr="00507C8C">
          <w:rPr>
            <w:rStyle w:val="a8"/>
            <w:rFonts w:ascii="Times New Roman" w:hAnsi="Times New Roman" w:cs="Times New Roman"/>
            <w:color w:val="auto"/>
            <w:sz w:val="28"/>
            <w:szCs w:val="28"/>
          </w:rPr>
          <w:t>б)</w:t>
        </w:r>
      </w:hyperlink>
      <w:r w:rsidR="00ED5673">
        <w:rPr>
          <w:rFonts w:ascii="Times New Roman" w:hAnsi="Times New Roman" w:cs="Times New Roman"/>
          <w:sz w:val="28"/>
          <w:szCs w:val="28"/>
        </w:rPr>
        <w:t xml:space="preserve"> пункта 6 части </w:t>
      </w:r>
      <w:r w:rsidRPr="00507C8C">
        <w:rPr>
          <w:rFonts w:ascii="Times New Roman" w:hAnsi="Times New Roman" w:cs="Times New Roman"/>
          <w:sz w:val="28"/>
          <w:szCs w:val="28"/>
        </w:rPr>
        <w:t>5 настоящей статьи принимается администрацией района путем издания распоряжения.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01" w:name="sub_140196"/>
      <w:bookmarkEnd w:id="201"/>
      <w:r w:rsidRPr="00507C8C">
        <w:rPr>
          <w:rFonts w:ascii="Times New Roman" w:hAnsi="Times New Roman" w:cs="Times New Roman"/>
          <w:sz w:val="28"/>
          <w:szCs w:val="28"/>
        </w:rPr>
        <w:t>7. Концессионным соглашением предусматривается плата, вносимая концессионером муниципальному району в период использования (эксплуатации) объекта концессионного соглашения.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02" w:name="sub_140197"/>
      <w:bookmarkEnd w:id="202"/>
      <w:r w:rsidRPr="00507C8C">
        <w:rPr>
          <w:rFonts w:ascii="Times New Roman" w:hAnsi="Times New Roman" w:cs="Times New Roman"/>
          <w:sz w:val="28"/>
          <w:szCs w:val="28"/>
        </w:rPr>
        <w:t>8. Условия концессионного соглашения, определенные на основании решения о заключении концессионного соглашения и конкурсного предложения, не могут быть изменены соглашением сторон, за исключением случаев, предусмотренных федеральным законодательством.</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20.</w:t>
      </w:r>
      <w:r w:rsidR="000741E6" w:rsidRPr="00507C8C">
        <w:rPr>
          <w:rFonts w:ascii="Times New Roman" w:hAnsi="Times New Roman" w:cs="Times New Roman"/>
          <w:sz w:val="28"/>
          <w:szCs w:val="28"/>
        </w:rPr>
        <w:t xml:space="preserve"> Залог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03" w:name="sub_14021"/>
      <w:bookmarkEnd w:id="203"/>
      <w:r w:rsidRPr="00507C8C">
        <w:rPr>
          <w:rFonts w:ascii="Times New Roman" w:hAnsi="Times New Roman" w:cs="Times New Roman"/>
          <w:sz w:val="28"/>
          <w:szCs w:val="28"/>
        </w:rPr>
        <w:t>1. Залог объектов муниципальной собственности может осуществляться для обеспечения:</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обязательств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обязательств муниципальных унитарных предприятий.</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2. Не могут быть предметом залога объекты муниципальной собственности, не подлежащие отчуждению в соответствии с законодательством Российской Федерации и Курской области.</w:t>
      </w:r>
    </w:p>
    <w:p w:rsidR="000741E6" w:rsidRPr="00507C8C" w:rsidRDefault="000741E6" w:rsidP="00ED5673">
      <w:pPr>
        <w:spacing w:after="0" w:line="240" w:lineRule="auto"/>
        <w:ind w:firstLine="709"/>
        <w:jc w:val="both"/>
        <w:rPr>
          <w:rFonts w:ascii="Times New Roman" w:hAnsi="Times New Roman" w:cs="Times New Roman"/>
          <w:i/>
          <w:sz w:val="28"/>
          <w:szCs w:val="28"/>
        </w:rPr>
      </w:pPr>
      <w:bookmarkStart w:id="204" w:name="sub_140212"/>
      <w:bookmarkEnd w:id="204"/>
      <w:r w:rsidRPr="00507C8C">
        <w:rPr>
          <w:rFonts w:ascii="Times New Roman" w:hAnsi="Times New Roman" w:cs="Times New Roman"/>
          <w:sz w:val="28"/>
          <w:szCs w:val="28"/>
        </w:rPr>
        <w:t>3. Залог имущества, находящегося на праве хозяйственного ведения, оперативного управления, осуществляется после издания распоряжения администрации района о согласовании соответствующей сделки.</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21.</w:t>
      </w:r>
      <w:r w:rsidR="000741E6" w:rsidRPr="00507C8C">
        <w:rPr>
          <w:rFonts w:ascii="Times New Roman" w:hAnsi="Times New Roman" w:cs="Times New Roman"/>
          <w:sz w:val="28"/>
          <w:szCs w:val="28"/>
        </w:rPr>
        <w:t xml:space="preserve"> Управление коммерческими организациями.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05" w:name="sub_14022"/>
      <w:bookmarkEnd w:id="205"/>
      <w:r w:rsidRPr="00507C8C">
        <w:rPr>
          <w:rFonts w:ascii="Times New Roman" w:hAnsi="Times New Roman" w:cs="Times New Roman"/>
          <w:sz w:val="28"/>
          <w:szCs w:val="28"/>
        </w:rPr>
        <w:t>1. Правом распоряжения принадлежащими муниципальному району долями (паями и акциями) коммерческих организаций, относящихся к муниципальной собственности, наделяется администрация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06" w:name="sub_140221"/>
      <w:bookmarkEnd w:id="206"/>
      <w:r w:rsidRPr="00507C8C">
        <w:rPr>
          <w:rFonts w:ascii="Times New Roman" w:hAnsi="Times New Roman" w:cs="Times New Roman"/>
          <w:sz w:val="28"/>
          <w:szCs w:val="28"/>
        </w:rPr>
        <w:t>2. Представителями муниципального района в органах управления организаций, акции и доли в уставном капитале которых находятся в собственности муниципального района, являются депутаты, муниципальные служащие и иные специалисты, порядок назначения которых регламентируется действующим законодательством.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07" w:name="sub_140222"/>
      <w:bookmarkEnd w:id="207"/>
      <w:r w:rsidRPr="00507C8C">
        <w:rPr>
          <w:rFonts w:ascii="Times New Roman" w:hAnsi="Times New Roman" w:cs="Times New Roman"/>
          <w:sz w:val="28"/>
          <w:szCs w:val="28"/>
        </w:rPr>
        <w:t>3. Решение о назначении представителей муниципального района в органы управления акционерных обществ, акции которых находятся в муниципальной собственности, принимается администрацией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08" w:name="sub_140223"/>
      <w:bookmarkEnd w:id="208"/>
      <w:r w:rsidRPr="00507C8C">
        <w:rPr>
          <w:rFonts w:ascii="Times New Roman" w:hAnsi="Times New Roman" w:cs="Times New Roman"/>
          <w:sz w:val="28"/>
          <w:szCs w:val="28"/>
        </w:rPr>
        <w:t xml:space="preserve">4. Представители администрации района в органах управления акционерных обществ обязаны согласовать с администрацией района проекты решений органов управления акционерных обществ, которые они </w:t>
      </w:r>
      <w:r w:rsidRPr="00507C8C">
        <w:rPr>
          <w:rFonts w:ascii="Times New Roman" w:hAnsi="Times New Roman" w:cs="Times New Roman"/>
          <w:sz w:val="28"/>
          <w:szCs w:val="28"/>
        </w:rPr>
        <w:lastRenderedPageBreak/>
        <w:t>будут вносить или поддерживать, либо свое будущее голосование по проектам решений, предложенных другими членами органов управления обществ.</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09" w:name="sub_140224"/>
      <w:bookmarkEnd w:id="209"/>
      <w:r w:rsidRPr="00507C8C">
        <w:rPr>
          <w:rFonts w:ascii="Times New Roman" w:hAnsi="Times New Roman" w:cs="Times New Roman"/>
          <w:sz w:val="28"/>
          <w:szCs w:val="28"/>
        </w:rPr>
        <w:t>5. Согласованию с администрацией района подлежат проекты решений и голосование по следующим вопросам: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0" w:name="sub_140225"/>
      <w:bookmarkEnd w:id="210"/>
      <w:r w:rsidRPr="00507C8C">
        <w:rPr>
          <w:rFonts w:ascii="Times New Roman" w:hAnsi="Times New Roman" w:cs="Times New Roman"/>
          <w:sz w:val="28"/>
          <w:szCs w:val="28"/>
        </w:rPr>
        <w:t>1) внесение изменений и дополнений в уставные документы акционерных обществ (товариществ и иных предприятий смешанной формы собственности);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1" w:name="sub_2251"/>
      <w:bookmarkEnd w:id="211"/>
      <w:r w:rsidRPr="00507C8C">
        <w:rPr>
          <w:rFonts w:ascii="Times New Roman" w:hAnsi="Times New Roman" w:cs="Times New Roman"/>
          <w:sz w:val="28"/>
          <w:szCs w:val="28"/>
        </w:rPr>
        <w:t>2) изменение величины уставного капитала общества;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2" w:name="sub_2252"/>
      <w:bookmarkEnd w:id="212"/>
      <w:r w:rsidRPr="00507C8C">
        <w:rPr>
          <w:rFonts w:ascii="Times New Roman" w:hAnsi="Times New Roman" w:cs="Times New Roman"/>
          <w:sz w:val="28"/>
          <w:szCs w:val="28"/>
        </w:rPr>
        <w:t>3) назначение (избрание) конкретных лиц в органы управления и контрольные органы соответствующих обществ;</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3" w:name="sub_2253"/>
      <w:bookmarkEnd w:id="213"/>
      <w:r w:rsidRPr="00507C8C">
        <w:rPr>
          <w:rFonts w:ascii="Times New Roman" w:hAnsi="Times New Roman" w:cs="Times New Roman"/>
          <w:sz w:val="28"/>
          <w:szCs w:val="28"/>
        </w:rPr>
        <w:t>4) получе</w:t>
      </w:r>
      <w:r w:rsidR="00ED5673">
        <w:rPr>
          <w:rFonts w:ascii="Times New Roman" w:hAnsi="Times New Roman" w:cs="Times New Roman"/>
          <w:sz w:val="28"/>
          <w:szCs w:val="28"/>
        </w:rPr>
        <w:t xml:space="preserve">ние кредитов в размере более 10 </w:t>
      </w:r>
      <w:r w:rsidRPr="00507C8C">
        <w:rPr>
          <w:rFonts w:ascii="Times New Roman" w:hAnsi="Times New Roman" w:cs="Times New Roman"/>
          <w:sz w:val="28"/>
          <w:szCs w:val="28"/>
        </w:rPr>
        <w:t>процентов величины чистых активов соответствующих обществ;</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4" w:name="sub_2254"/>
      <w:bookmarkEnd w:id="214"/>
      <w:r w:rsidRPr="00507C8C">
        <w:rPr>
          <w:rFonts w:ascii="Times New Roman" w:hAnsi="Times New Roman" w:cs="Times New Roman"/>
          <w:sz w:val="28"/>
          <w:szCs w:val="28"/>
        </w:rPr>
        <w:t>5) продажа и иное отчуждение недвижимого имущества, а также залог недвижимого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5" w:name="sub_2255"/>
      <w:bookmarkEnd w:id="215"/>
      <w:r w:rsidRPr="00507C8C">
        <w:rPr>
          <w:rFonts w:ascii="Times New Roman" w:hAnsi="Times New Roman" w:cs="Times New Roman"/>
          <w:sz w:val="28"/>
          <w:szCs w:val="28"/>
        </w:rPr>
        <w:t>6) участие в создании иных предприятий, в том числе и учреждение дочерних.</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6" w:name="sub_2256"/>
      <w:bookmarkEnd w:id="216"/>
      <w:r w:rsidRPr="00507C8C">
        <w:rPr>
          <w:rFonts w:ascii="Times New Roman" w:hAnsi="Times New Roman" w:cs="Times New Roman"/>
          <w:sz w:val="28"/>
          <w:szCs w:val="28"/>
        </w:rPr>
        <w:t>6. Нарушения предс</w:t>
      </w:r>
      <w:r w:rsidR="00ED5673">
        <w:rPr>
          <w:rFonts w:ascii="Times New Roman" w:hAnsi="Times New Roman" w:cs="Times New Roman"/>
          <w:sz w:val="28"/>
          <w:szCs w:val="28"/>
        </w:rPr>
        <w:t>тавителями администрации района</w:t>
      </w:r>
      <w:r w:rsidRPr="00507C8C">
        <w:rPr>
          <w:rFonts w:ascii="Times New Roman" w:hAnsi="Times New Roman" w:cs="Times New Roman"/>
          <w:sz w:val="28"/>
          <w:szCs w:val="28"/>
        </w:rPr>
        <w:t xml:space="preserve"> установленного порядка согласования проектов решений и голосования по проектам решений, а также совершение действий в нарушение результатов согласования и решений администрации района влекут за собой дисциплинарную ответственность в порядке, установленном действующим законодательством.</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22.</w:t>
      </w:r>
      <w:r w:rsidR="000741E6" w:rsidRPr="00507C8C">
        <w:rPr>
          <w:rFonts w:ascii="Times New Roman" w:hAnsi="Times New Roman" w:cs="Times New Roman"/>
          <w:sz w:val="28"/>
          <w:szCs w:val="28"/>
        </w:rPr>
        <w:t xml:space="preserve"> Внесение муниципального имущества в уставный капитал хозяйственных обществ.</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7" w:name="sub_14023"/>
      <w:bookmarkEnd w:id="217"/>
      <w:r w:rsidRPr="00507C8C">
        <w:rPr>
          <w:rFonts w:ascii="Times New Roman" w:hAnsi="Times New Roman" w:cs="Times New Roman"/>
          <w:sz w:val="28"/>
          <w:szCs w:val="28"/>
        </w:rPr>
        <w:t>1. Внесение муниципального имущества в качестве вклада в уставный капитал открытого акционерного общества является одним из способов приватизации муниципального имущества. Внесение государственного или муниципального имущества, а также исключительных прав в уставные капиталы открытых акционерных обществ может осуществляться: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8" w:name="sub_140231"/>
      <w:bookmarkEnd w:id="218"/>
      <w:r w:rsidRPr="00507C8C">
        <w:rPr>
          <w:rFonts w:ascii="Times New Roman" w:hAnsi="Times New Roman" w:cs="Times New Roman"/>
          <w:sz w:val="28"/>
          <w:szCs w:val="28"/>
        </w:rPr>
        <w:t>1) при учреждении открытых акционерных обществ;</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19" w:name="sub_2311"/>
      <w:bookmarkEnd w:id="219"/>
      <w:r w:rsidRPr="00507C8C">
        <w:rPr>
          <w:rFonts w:ascii="Times New Roman" w:hAnsi="Times New Roman" w:cs="Times New Roman"/>
          <w:sz w:val="28"/>
          <w:szCs w:val="28"/>
        </w:rPr>
        <w:t>2) в порядке оплаты размещаемых дополнительных акций при увеличении уставных капиталов открытых акционерных обществ.</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Порядок внесения муниципального имущества в качестве вклада в уставный капитал осуществляется на основании программы приватизации в порядке, установленном действующим законодательством и Положением о приватизации муниципального имущества Солнцевского района Курской области, утверждаемым Представительным Собранием.</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2. По реше</w:t>
      </w:r>
      <w:r w:rsidR="00ED5673">
        <w:rPr>
          <w:rFonts w:ascii="Times New Roman" w:hAnsi="Times New Roman" w:cs="Times New Roman"/>
          <w:sz w:val="28"/>
          <w:szCs w:val="28"/>
        </w:rPr>
        <w:t xml:space="preserve">нию Представительного Собрания </w:t>
      </w:r>
      <w:r w:rsidRPr="00507C8C">
        <w:rPr>
          <w:rFonts w:ascii="Times New Roman" w:hAnsi="Times New Roman" w:cs="Times New Roman"/>
          <w:sz w:val="28"/>
          <w:szCs w:val="28"/>
        </w:rPr>
        <w:t>для совместного решения вопросов местного значения муниципальный район может выступить учредителем межмуниципального хозяйственного общества в форме закрытого акционерного общества и общества с ограниченной ответственностью.</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20" w:name="sub_140232"/>
      <w:bookmarkEnd w:id="220"/>
      <w:r w:rsidRPr="00507C8C">
        <w:rPr>
          <w:rFonts w:ascii="Times New Roman" w:hAnsi="Times New Roman" w:cs="Times New Roman"/>
          <w:sz w:val="28"/>
          <w:szCs w:val="28"/>
        </w:rPr>
        <w:lastRenderedPageBreak/>
        <w:t>3. Имущество, переданное в качестве вклада в уставный капитал хозяйственных обществ, становится собственностью хозяйственного общества.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21" w:name="sub_140233"/>
      <w:bookmarkEnd w:id="221"/>
      <w:r w:rsidRPr="00507C8C">
        <w:rPr>
          <w:rFonts w:ascii="Times New Roman" w:hAnsi="Times New Roman" w:cs="Times New Roman"/>
          <w:sz w:val="28"/>
          <w:szCs w:val="28"/>
        </w:rPr>
        <w:t xml:space="preserve">4. Администрация района через своих представителей в порядке, определенном </w:t>
      </w:r>
      <w:hyperlink w:anchor="sub_14022" w:history="1">
        <w:r w:rsidR="00ED5673">
          <w:rPr>
            <w:rStyle w:val="a8"/>
            <w:rFonts w:ascii="Times New Roman" w:hAnsi="Times New Roman" w:cs="Times New Roman"/>
            <w:color w:val="auto"/>
            <w:sz w:val="28"/>
            <w:szCs w:val="28"/>
          </w:rPr>
          <w:t xml:space="preserve">статьей </w:t>
        </w:r>
        <w:r w:rsidRPr="00507C8C">
          <w:rPr>
            <w:rStyle w:val="a8"/>
            <w:rFonts w:ascii="Times New Roman" w:hAnsi="Times New Roman" w:cs="Times New Roman"/>
            <w:color w:val="auto"/>
            <w:sz w:val="28"/>
            <w:szCs w:val="28"/>
          </w:rPr>
          <w:t>22</w:t>
        </w:r>
      </w:hyperlink>
      <w:r w:rsidRPr="00507C8C">
        <w:rPr>
          <w:rFonts w:ascii="Times New Roman" w:hAnsi="Times New Roman" w:cs="Times New Roman"/>
          <w:sz w:val="28"/>
          <w:szCs w:val="28"/>
        </w:rPr>
        <w:t xml:space="preserve"> настоящего Положения, осуществляет управление хозяйственными обществами.</w:t>
      </w:r>
    </w:p>
    <w:p w:rsidR="000741E6" w:rsidRDefault="000741E6" w:rsidP="00ED5673">
      <w:pPr>
        <w:spacing w:after="0" w:line="240" w:lineRule="auto"/>
        <w:ind w:firstLine="709"/>
        <w:jc w:val="both"/>
        <w:rPr>
          <w:rFonts w:ascii="Times New Roman" w:hAnsi="Times New Roman" w:cs="Times New Roman"/>
          <w:sz w:val="28"/>
          <w:szCs w:val="28"/>
        </w:rPr>
      </w:pPr>
      <w:bookmarkStart w:id="222" w:name="sub_140234"/>
      <w:bookmarkEnd w:id="222"/>
      <w:r w:rsidRPr="00507C8C">
        <w:rPr>
          <w:rFonts w:ascii="Times New Roman" w:hAnsi="Times New Roman" w:cs="Times New Roman"/>
          <w:sz w:val="28"/>
          <w:szCs w:val="28"/>
        </w:rPr>
        <w:t>5. Муниципальные унитарные предприятия и автономные учреждения вправе по согласованию с администрацией района вносить имущественные вклады в уставные капиталы хозяйственных обществ.</w:t>
      </w:r>
    </w:p>
    <w:p w:rsidR="00ED5673" w:rsidRPr="00ED5673" w:rsidRDefault="00ED5673" w:rsidP="00ED5673">
      <w:pPr>
        <w:spacing w:after="0" w:line="240" w:lineRule="auto"/>
        <w:jc w:val="center"/>
        <w:rPr>
          <w:rFonts w:ascii="Times New Roman" w:hAnsi="Times New Roman" w:cs="Times New Roman"/>
          <w:sz w:val="28"/>
          <w:szCs w:val="28"/>
        </w:rPr>
      </w:pPr>
    </w:p>
    <w:p w:rsidR="000741E6" w:rsidRPr="00ED5673" w:rsidRDefault="00ED5673" w:rsidP="00ED5673">
      <w:pPr>
        <w:pStyle w:val="11"/>
        <w:numPr>
          <w:ilvl w:val="0"/>
          <w:numId w:val="0"/>
        </w:numPr>
        <w:spacing w:before="0" w:after="0"/>
        <w:rPr>
          <w:color w:val="auto"/>
          <w:sz w:val="28"/>
          <w:szCs w:val="28"/>
        </w:rPr>
      </w:pPr>
      <w:bookmarkStart w:id="223" w:name="sub_1500"/>
      <w:r w:rsidRPr="00ED5673">
        <w:rPr>
          <w:color w:val="auto"/>
          <w:sz w:val="28"/>
          <w:szCs w:val="28"/>
        </w:rPr>
        <w:t xml:space="preserve">Глава </w:t>
      </w:r>
      <w:r w:rsidR="000741E6" w:rsidRPr="00ED5673">
        <w:rPr>
          <w:color w:val="auto"/>
          <w:sz w:val="28"/>
          <w:szCs w:val="28"/>
        </w:rPr>
        <w:t>5. Закрепление имущества за муниципальными унитарными предприятиями, муниципальными предприятиями, муниципальными учреждениями</w:t>
      </w:r>
    </w:p>
    <w:bookmarkEnd w:id="223"/>
    <w:p w:rsidR="00ED5673" w:rsidRPr="00ED5673" w:rsidRDefault="00ED5673" w:rsidP="00ED5673">
      <w:pPr>
        <w:pStyle w:val="afff0"/>
        <w:ind w:left="0" w:firstLine="0"/>
        <w:jc w:val="center"/>
        <w:rPr>
          <w:rStyle w:val="afff6"/>
          <w:rFonts w:ascii="Times New Roman" w:hAnsi="Times New Roman" w:cs="Times New Roman"/>
          <w:b w:val="0"/>
          <w:color w:val="auto"/>
          <w:sz w:val="28"/>
          <w:szCs w:val="28"/>
        </w:rPr>
      </w:pP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23.</w:t>
      </w:r>
      <w:r w:rsidR="000741E6" w:rsidRPr="00507C8C">
        <w:rPr>
          <w:rFonts w:ascii="Times New Roman" w:hAnsi="Times New Roman" w:cs="Times New Roman"/>
          <w:sz w:val="28"/>
          <w:szCs w:val="28"/>
        </w:rPr>
        <w:t xml:space="preserve"> Содержание, основания возникновения и прекращения права хозяйственного ведения, оперативного управления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24" w:name="sub_15024"/>
      <w:bookmarkEnd w:id="224"/>
      <w:r w:rsidRPr="00507C8C">
        <w:rPr>
          <w:rFonts w:ascii="Times New Roman" w:hAnsi="Times New Roman" w:cs="Times New Roman"/>
          <w:sz w:val="28"/>
          <w:szCs w:val="28"/>
        </w:rPr>
        <w:t>1. Муниципальное имущество может передаваться администрацией района муниципальным унитарным предприятиям и муниципальным учреждениям: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25" w:name="sub_150241"/>
      <w:bookmarkEnd w:id="225"/>
      <w:r w:rsidRPr="00507C8C">
        <w:rPr>
          <w:rFonts w:ascii="Times New Roman" w:hAnsi="Times New Roman" w:cs="Times New Roman"/>
          <w:sz w:val="28"/>
          <w:szCs w:val="28"/>
        </w:rPr>
        <w:t>1) муниципальному предприятию - на праве хозяйственного ведения;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26" w:name="sub_2411"/>
      <w:bookmarkEnd w:id="226"/>
      <w:r w:rsidRPr="00507C8C">
        <w:rPr>
          <w:rFonts w:ascii="Times New Roman" w:hAnsi="Times New Roman" w:cs="Times New Roman"/>
          <w:sz w:val="28"/>
          <w:szCs w:val="28"/>
        </w:rPr>
        <w:t>2) муниципальному казенному предприятию, муниципальному учреждению, - на праве оперативного управления.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27" w:name="sub_2412"/>
      <w:bookmarkEnd w:id="227"/>
      <w:r w:rsidRPr="00507C8C">
        <w:rPr>
          <w:rFonts w:ascii="Times New Roman" w:hAnsi="Times New Roman" w:cs="Times New Roman"/>
          <w:sz w:val="28"/>
          <w:szCs w:val="28"/>
        </w:rPr>
        <w:t>2. Муниципальные унитарные предприятия и муниципальные учреждения владеют, пользуются и распоряжаются закрепленным за ними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Собственником имущества, закрепляемого за муниципальными унитарными предприятиями и муниципальными учреждениями, является муниципальный район.</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28" w:name="sub_150242"/>
      <w:bookmarkEnd w:id="228"/>
      <w:r w:rsidRPr="00507C8C">
        <w:rPr>
          <w:rFonts w:ascii="Times New Roman" w:hAnsi="Times New Roman" w:cs="Times New Roman"/>
          <w:sz w:val="28"/>
          <w:szCs w:val="28"/>
        </w:rPr>
        <w:t>3. Право хозяйственного ведения, оперативного управления возникает по следующим основаниям: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29" w:name="sub_150243"/>
      <w:bookmarkEnd w:id="229"/>
      <w:r w:rsidRPr="00507C8C">
        <w:rPr>
          <w:rFonts w:ascii="Times New Roman" w:hAnsi="Times New Roman" w:cs="Times New Roman"/>
          <w:sz w:val="28"/>
          <w:szCs w:val="28"/>
        </w:rPr>
        <w:t>1) наделение имуществом муниципального унитарного предприятия, муниципального учреждения при его при создании;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30" w:name="sub_2431"/>
      <w:bookmarkEnd w:id="230"/>
      <w:r w:rsidRPr="00507C8C">
        <w:rPr>
          <w:rFonts w:ascii="Times New Roman" w:hAnsi="Times New Roman" w:cs="Times New Roman"/>
          <w:sz w:val="28"/>
          <w:szCs w:val="28"/>
        </w:rPr>
        <w:t>2) реорганизация муниципального унитарного предприятия, муниципального учреждения;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31" w:name="sub_2432"/>
      <w:bookmarkEnd w:id="231"/>
      <w:r w:rsidRPr="00507C8C">
        <w:rPr>
          <w:rFonts w:ascii="Times New Roman" w:hAnsi="Times New Roman" w:cs="Times New Roman"/>
          <w:sz w:val="28"/>
          <w:szCs w:val="28"/>
        </w:rPr>
        <w:t>3) передача администрацией района имущества в хозяйственное ведение, оперативное управление;</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32" w:name="sub_2433"/>
      <w:bookmarkEnd w:id="232"/>
      <w:r w:rsidRPr="00507C8C">
        <w:rPr>
          <w:rFonts w:ascii="Times New Roman" w:hAnsi="Times New Roman" w:cs="Times New Roman"/>
          <w:sz w:val="28"/>
          <w:szCs w:val="28"/>
        </w:rPr>
        <w:t>4) приобретение имущества муниципальным унитарным предприятием или муниципальным учреждением по договору или иным основаниям;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33" w:name="sub_2434"/>
      <w:bookmarkEnd w:id="233"/>
      <w:r w:rsidRPr="00507C8C">
        <w:rPr>
          <w:rFonts w:ascii="Times New Roman" w:hAnsi="Times New Roman" w:cs="Times New Roman"/>
          <w:sz w:val="28"/>
          <w:szCs w:val="28"/>
        </w:rPr>
        <w:t>5) получение плодов, продукции и доходов от использования имущества, находящегося в хозяйственном ведении или оперативном управлении.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34" w:name="sub_2435"/>
      <w:bookmarkEnd w:id="234"/>
      <w:r w:rsidRPr="00507C8C">
        <w:rPr>
          <w:rFonts w:ascii="Times New Roman" w:hAnsi="Times New Roman" w:cs="Times New Roman"/>
          <w:sz w:val="28"/>
          <w:szCs w:val="28"/>
        </w:rPr>
        <w:lastRenderedPageBreak/>
        <w:t>4. Право хозяйственного ведения и право оперативного управления имуществом прекращаются по основаниям и в порядке, предусмотренным действующим законодательством для прекращения права собственности.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35" w:name="sub_150244"/>
      <w:bookmarkEnd w:id="235"/>
      <w:r w:rsidRPr="00507C8C">
        <w:rPr>
          <w:rFonts w:ascii="Times New Roman" w:hAnsi="Times New Roman" w:cs="Times New Roman"/>
          <w:sz w:val="28"/>
          <w:szCs w:val="28"/>
        </w:rPr>
        <w:t>5. Собственник имущест</w:t>
      </w:r>
      <w:r w:rsidR="00ED5673">
        <w:rPr>
          <w:rFonts w:ascii="Times New Roman" w:hAnsi="Times New Roman" w:cs="Times New Roman"/>
          <w:sz w:val="28"/>
          <w:szCs w:val="28"/>
        </w:rPr>
        <w:t xml:space="preserve">ва в лице администрации района </w:t>
      </w:r>
      <w:r w:rsidRPr="00507C8C">
        <w:rPr>
          <w:rFonts w:ascii="Times New Roman" w:hAnsi="Times New Roman" w:cs="Times New Roman"/>
          <w:sz w:val="28"/>
          <w:szCs w:val="28"/>
        </w:rPr>
        <w:t>вправе изъять излишнее, неиспользуемое или используемое не по назначению имущество, закрепленное им за муниципальным казенным предприятием или муниципальным учреждением либо приобретенное ими за счет средств, выделенных собственником на приобретение этого имущества. Основаниями для такого изъятия являются: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36" w:name="sub_150245"/>
      <w:bookmarkEnd w:id="236"/>
      <w:r w:rsidRPr="00507C8C">
        <w:rPr>
          <w:rFonts w:ascii="Times New Roman" w:hAnsi="Times New Roman" w:cs="Times New Roman"/>
          <w:sz w:val="28"/>
          <w:szCs w:val="28"/>
        </w:rPr>
        <w:t>1) заявление руководителя учреждения, предприятия с указанием на то, что имущество является излишним;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37" w:name="sub_2451"/>
      <w:bookmarkEnd w:id="237"/>
      <w:r w:rsidRPr="00507C8C">
        <w:rPr>
          <w:rFonts w:ascii="Times New Roman" w:hAnsi="Times New Roman" w:cs="Times New Roman"/>
          <w:sz w:val="28"/>
          <w:szCs w:val="28"/>
        </w:rPr>
        <w:t>2) акт, составленный по итогам проверки, проведенной на основании распоряжения администрации района, в ходе которой было установлено, что имущество, закрепленное за учреждением, предприятием, является излишним, неиспользуемым или используемым не по назначению.</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38" w:name="sub_2452"/>
      <w:bookmarkEnd w:id="238"/>
      <w:r w:rsidRPr="00507C8C">
        <w:rPr>
          <w:rFonts w:ascii="Times New Roman" w:hAnsi="Times New Roman" w:cs="Times New Roman"/>
          <w:sz w:val="28"/>
          <w:szCs w:val="28"/>
        </w:rPr>
        <w:t>6. В случае письменного отказа муниципального предприятия, муниципального учреждения от права хозяйственного ведения, (права оперативного управления), направленного в администрацию района, может быть изъято:</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39" w:name="sub_150246"/>
      <w:bookmarkEnd w:id="239"/>
      <w:r w:rsidRPr="00507C8C">
        <w:rPr>
          <w:rFonts w:ascii="Times New Roman" w:hAnsi="Times New Roman" w:cs="Times New Roman"/>
          <w:sz w:val="28"/>
          <w:szCs w:val="28"/>
        </w:rPr>
        <w:t>1) имущество муниципальных предприятий;</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40" w:name="sub_2261"/>
      <w:bookmarkEnd w:id="240"/>
      <w:r w:rsidRPr="00507C8C">
        <w:rPr>
          <w:rFonts w:ascii="Times New Roman" w:hAnsi="Times New Roman" w:cs="Times New Roman"/>
          <w:sz w:val="28"/>
          <w:szCs w:val="28"/>
        </w:rPr>
        <w:t>2) имущество муниципальных учреждений.</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41" w:name="sub_2262"/>
      <w:bookmarkStart w:id="242" w:name="sub_2263"/>
      <w:bookmarkEnd w:id="241"/>
      <w:bookmarkEnd w:id="242"/>
      <w:r w:rsidRPr="00507C8C">
        <w:rPr>
          <w:rFonts w:ascii="Times New Roman" w:hAnsi="Times New Roman" w:cs="Times New Roman"/>
          <w:sz w:val="28"/>
          <w:szCs w:val="28"/>
        </w:rPr>
        <w:t>7. Решение о наделении действующего муниципального унитарного предприятия, муниципального учреждения имуществом на праве хозяйственного ведения, оперативного управления, а также решение об изъятии закрепленного муниципального имущества принимается администрацией района путем издания постановления.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43" w:name="sub_150248"/>
      <w:bookmarkStart w:id="244" w:name="sub_150247"/>
      <w:bookmarkEnd w:id="243"/>
      <w:bookmarkEnd w:id="244"/>
      <w:r w:rsidRPr="00507C8C">
        <w:rPr>
          <w:rFonts w:ascii="Times New Roman" w:hAnsi="Times New Roman" w:cs="Times New Roman"/>
          <w:sz w:val="28"/>
          <w:szCs w:val="28"/>
        </w:rPr>
        <w:t>8. Администрация района осуществляет контроль за использованием по назначению и сохранностью муниципального имущества, закрепленного на праве хозяйственного ведения, оперативного управления, путем проведения периодических проверок. В проверках могут участвовать представители структурных подразделений администрации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45" w:name="sub_150249"/>
      <w:bookmarkEnd w:id="245"/>
      <w:r w:rsidRPr="00507C8C">
        <w:rPr>
          <w:rFonts w:ascii="Times New Roman" w:hAnsi="Times New Roman" w:cs="Times New Roman"/>
          <w:sz w:val="28"/>
          <w:szCs w:val="28"/>
        </w:rPr>
        <w:t>9. Собственник муниципального унитарного предприятия имеет право на получение части прибыли от использования имущества, закрепленного на праве хозяйственного ведения.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46" w:name="sub_1502410"/>
      <w:bookmarkEnd w:id="246"/>
      <w:r w:rsidRPr="00507C8C">
        <w:rPr>
          <w:rFonts w:ascii="Times New Roman" w:hAnsi="Times New Roman" w:cs="Times New Roman"/>
          <w:sz w:val="28"/>
          <w:szCs w:val="28"/>
        </w:rPr>
        <w:t>10. Имущество, закрепленное на праве хозяйственного ведения, оперативного управления, подлежит переоценке на дату, установленную действующим законодательством.</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24.</w:t>
      </w:r>
      <w:r w:rsidR="000741E6" w:rsidRPr="00507C8C">
        <w:rPr>
          <w:rFonts w:ascii="Times New Roman" w:hAnsi="Times New Roman" w:cs="Times New Roman"/>
          <w:sz w:val="28"/>
          <w:szCs w:val="28"/>
        </w:rPr>
        <w:t xml:space="preserve"> Распоряжение муниципальным имуществом, находящимся в хозяйственном ведении или оперативном управлении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47" w:name="sub_15025"/>
      <w:bookmarkEnd w:id="247"/>
      <w:r w:rsidRPr="00507C8C">
        <w:rPr>
          <w:rFonts w:ascii="Times New Roman" w:hAnsi="Times New Roman" w:cs="Times New Roman"/>
          <w:sz w:val="28"/>
          <w:szCs w:val="28"/>
        </w:rPr>
        <w:t>1.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настоящим Положением и иными нормативными правовыми актами.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48" w:name="sub_150251"/>
      <w:bookmarkEnd w:id="248"/>
      <w:r w:rsidRPr="00507C8C">
        <w:rPr>
          <w:rFonts w:ascii="Times New Roman" w:hAnsi="Times New Roman" w:cs="Times New Roman"/>
          <w:sz w:val="28"/>
          <w:szCs w:val="28"/>
        </w:rPr>
        <w:lastRenderedPageBreak/>
        <w:t>2. Муниципальное предприятие без согласия собственника имущества муниципального предприятия не вправе осуществлять:</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49" w:name="sub_150252"/>
      <w:bookmarkEnd w:id="249"/>
      <w:r w:rsidRPr="00507C8C">
        <w:rPr>
          <w:rFonts w:ascii="Times New Roman" w:hAnsi="Times New Roman" w:cs="Times New Roman"/>
          <w:sz w:val="28"/>
          <w:szCs w:val="28"/>
        </w:rPr>
        <w:t>1) продажу недвижимого имущества, предоставление его в аренду, в залог, внесение в качестве вклада в уставный (складочный) капитал хозяйственного общества или товарищества, распоряжение таким имуществом иным способом;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0" w:name="sub_2521"/>
      <w:bookmarkEnd w:id="250"/>
      <w:r w:rsidRPr="00507C8C">
        <w:rPr>
          <w:rFonts w:ascii="Times New Roman" w:hAnsi="Times New Roman" w:cs="Times New Roman"/>
          <w:sz w:val="28"/>
          <w:szCs w:val="28"/>
        </w:rPr>
        <w:t>2) продажу движимого имущества, являющегося основными фондами, балансовая стои</w:t>
      </w:r>
      <w:r w:rsidR="00ED5673">
        <w:rPr>
          <w:rFonts w:ascii="Times New Roman" w:hAnsi="Times New Roman" w:cs="Times New Roman"/>
          <w:sz w:val="28"/>
          <w:szCs w:val="28"/>
        </w:rPr>
        <w:t xml:space="preserve">мость которого превышает 10 000 </w:t>
      </w:r>
      <w:r w:rsidRPr="00507C8C">
        <w:rPr>
          <w:rFonts w:ascii="Times New Roman" w:hAnsi="Times New Roman" w:cs="Times New Roman"/>
          <w:sz w:val="28"/>
          <w:szCs w:val="28"/>
        </w:rPr>
        <w:t>рублей;</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1" w:name="sub_2522"/>
      <w:bookmarkEnd w:id="251"/>
      <w:r w:rsidRPr="00507C8C">
        <w:rPr>
          <w:rFonts w:ascii="Times New Roman" w:hAnsi="Times New Roman" w:cs="Times New Roman"/>
          <w:sz w:val="28"/>
          <w:szCs w:val="28"/>
        </w:rPr>
        <w:t>3) продажу движимого имущества, не являющегося основными фондами, балансовая стоим</w:t>
      </w:r>
      <w:r w:rsidR="00ED5673">
        <w:rPr>
          <w:rFonts w:ascii="Times New Roman" w:hAnsi="Times New Roman" w:cs="Times New Roman"/>
          <w:sz w:val="28"/>
          <w:szCs w:val="28"/>
        </w:rPr>
        <w:t xml:space="preserve">ость которого превышает 100 000 </w:t>
      </w:r>
      <w:r w:rsidRPr="00507C8C">
        <w:rPr>
          <w:rFonts w:ascii="Times New Roman" w:hAnsi="Times New Roman" w:cs="Times New Roman"/>
          <w:sz w:val="28"/>
          <w:szCs w:val="28"/>
        </w:rPr>
        <w:t>рублей (за исключением реализации произведенной продукции (работ, услуг));</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2" w:name="sub_2523"/>
      <w:bookmarkEnd w:id="252"/>
      <w:r w:rsidRPr="00507C8C">
        <w:rPr>
          <w:rFonts w:ascii="Times New Roman" w:hAnsi="Times New Roman" w:cs="Times New Roman"/>
          <w:sz w:val="28"/>
          <w:szCs w:val="28"/>
        </w:rPr>
        <w:t>3. Муниципальное казенное предприятие вправе отчуждать или иным способом распоряжаться принадлежащим ему имуществом только с согласия собственника имущества муниципального казенного предприятия (за исключением движимого имущества, балансовая стоимос</w:t>
      </w:r>
      <w:r w:rsidR="00ED5673">
        <w:rPr>
          <w:rFonts w:ascii="Times New Roman" w:hAnsi="Times New Roman" w:cs="Times New Roman"/>
          <w:sz w:val="28"/>
          <w:szCs w:val="28"/>
        </w:rPr>
        <w:t xml:space="preserve">ть которого не превышает 10 000 </w:t>
      </w:r>
      <w:r w:rsidRPr="00507C8C">
        <w:rPr>
          <w:rFonts w:ascii="Times New Roman" w:hAnsi="Times New Roman" w:cs="Times New Roman"/>
          <w:sz w:val="28"/>
          <w:szCs w:val="28"/>
        </w:rPr>
        <w:t>рублей, реализации произведенной продукции (работ, услуг));</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3" w:name="sub_150253"/>
      <w:bookmarkEnd w:id="253"/>
      <w:r w:rsidRPr="00507C8C">
        <w:rPr>
          <w:rFonts w:ascii="Times New Roman" w:hAnsi="Times New Roman" w:cs="Times New Roman"/>
          <w:sz w:val="28"/>
          <w:szCs w:val="28"/>
        </w:rPr>
        <w:t>4. 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Остальным имуществом, находящимся у автономного учреждения на праве оперативного управления, автономное учреждение вправе распоряжаться самостоятельно, за исключением случаев, установленных законом.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4" w:name="sub_150255"/>
      <w:r w:rsidRPr="00507C8C">
        <w:rPr>
          <w:rFonts w:ascii="Times New Roman" w:hAnsi="Times New Roman" w:cs="Times New Roman"/>
          <w:sz w:val="28"/>
          <w:szCs w:val="28"/>
        </w:rPr>
        <w:t>5.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bookmarkEnd w:id="254"/>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Остальным имуществом, находящимся у бюджетного учреждения на праве оперативного управления, бюджетное учреждение вправе распоряжаться самостоятельно, за исключением случаев, установленных законом.</w:t>
      </w:r>
    </w:p>
    <w:p w:rsidR="000741E6" w:rsidRPr="00507C8C" w:rsidRDefault="000741E6" w:rsidP="00ED5673">
      <w:pPr>
        <w:spacing w:after="0" w:line="240" w:lineRule="auto"/>
        <w:ind w:firstLine="709"/>
        <w:jc w:val="both"/>
        <w:rPr>
          <w:rFonts w:ascii="Times New Roman" w:hAnsi="Times New Roman" w:cs="Times New Roman"/>
          <w:sz w:val="28"/>
          <w:szCs w:val="28"/>
        </w:rPr>
      </w:pPr>
      <w:r w:rsidRPr="00507C8C">
        <w:rPr>
          <w:rFonts w:ascii="Times New Roman" w:hAnsi="Times New Roman" w:cs="Times New Roman"/>
          <w:sz w:val="28"/>
          <w:szCs w:val="28"/>
        </w:rPr>
        <w:t>5.1. Казенное учреждение не вправе отчуждать либо иным способом распоряжаться имуществом без согласия собственника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5" w:name="sub_1502551"/>
      <w:bookmarkEnd w:id="255"/>
      <w:r w:rsidRPr="00507C8C">
        <w:rPr>
          <w:rFonts w:ascii="Times New Roman" w:hAnsi="Times New Roman" w:cs="Times New Roman"/>
          <w:sz w:val="28"/>
          <w:szCs w:val="28"/>
        </w:rPr>
        <w:t>6. От имени собственника муниципального имущества согласование сделок муниципальных предприятий и муниципальных учреждений производит администрация района в соответствии с муниципальными правовыми актами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6" w:name="sub_150256"/>
      <w:bookmarkEnd w:id="256"/>
      <w:r w:rsidRPr="00507C8C">
        <w:rPr>
          <w:rFonts w:ascii="Times New Roman" w:hAnsi="Times New Roman" w:cs="Times New Roman"/>
          <w:sz w:val="28"/>
          <w:szCs w:val="28"/>
        </w:rPr>
        <w:t xml:space="preserve">7. Заключение договоров купли-продажи имущества, отчуждение которого согласно настоящей статье производится только с согласия собственника имущества, договоров аренды, договоров безвозмездного </w:t>
      </w:r>
      <w:r w:rsidRPr="00507C8C">
        <w:rPr>
          <w:rFonts w:ascii="Times New Roman" w:hAnsi="Times New Roman" w:cs="Times New Roman"/>
          <w:sz w:val="28"/>
          <w:szCs w:val="28"/>
        </w:rPr>
        <w:lastRenderedPageBreak/>
        <w:t xml:space="preserve">пользования, иных договоров, предусматривающих переход прав владения и (или)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муниципальными учреждениями,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w:t>
      </w:r>
      <w:hyperlink r:id="rId32" w:history="1">
        <w:r w:rsidRPr="00507C8C">
          <w:rPr>
            <w:rStyle w:val="a8"/>
            <w:rFonts w:ascii="Times New Roman" w:hAnsi="Times New Roman" w:cs="Times New Roman"/>
            <w:color w:val="auto"/>
            <w:sz w:val="28"/>
            <w:szCs w:val="28"/>
          </w:rPr>
          <w:t>Федеральным законом</w:t>
        </w:r>
      </w:hyperlink>
      <w:r w:rsidR="00ED5673">
        <w:rPr>
          <w:rFonts w:ascii="Times New Roman" w:hAnsi="Times New Roman" w:cs="Times New Roman"/>
          <w:sz w:val="28"/>
          <w:szCs w:val="28"/>
        </w:rPr>
        <w:t xml:space="preserve"> от 26.07.2006 № 135-ФЗ «О защите конкуренции»</w:t>
      </w:r>
      <w:r w:rsidRPr="00507C8C">
        <w:rPr>
          <w:rFonts w:ascii="Times New Roman" w:hAnsi="Times New Roman" w:cs="Times New Roman"/>
          <w:sz w:val="28"/>
          <w:szCs w:val="28"/>
        </w:rPr>
        <w:t>.</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7" w:name="sub_150257"/>
      <w:bookmarkEnd w:id="257"/>
      <w:r w:rsidRPr="00507C8C">
        <w:rPr>
          <w:rFonts w:ascii="Times New Roman" w:hAnsi="Times New Roman" w:cs="Times New Roman"/>
          <w:sz w:val="28"/>
          <w:szCs w:val="28"/>
        </w:rPr>
        <w:t xml:space="preserve">8. Проведение торгов, указанных в </w:t>
      </w:r>
      <w:hyperlink w:anchor="sub_150257" w:history="1">
        <w:r w:rsidR="00ED5673">
          <w:rPr>
            <w:rStyle w:val="a8"/>
            <w:rFonts w:ascii="Times New Roman" w:hAnsi="Times New Roman" w:cs="Times New Roman"/>
            <w:color w:val="auto"/>
            <w:sz w:val="28"/>
            <w:szCs w:val="28"/>
          </w:rPr>
          <w:t xml:space="preserve">части </w:t>
        </w:r>
        <w:r w:rsidRPr="00507C8C">
          <w:rPr>
            <w:rStyle w:val="a8"/>
            <w:rFonts w:ascii="Times New Roman" w:hAnsi="Times New Roman" w:cs="Times New Roman"/>
            <w:color w:val="auto"/>
            <w:sz w:val="28"/>
            <w:szCs w:val="28"/>
          </w:rPr>
          <w:t>7</w:t>
        </w:r>
      </w:hyperlink>
      <w:r w:rsidRPr="00507C8C">
        <w:rPr>
          <w:rFonts w:ascii="Times New Roman" w:hAnsi="Times New Roman" w:cs="Times New Roman"/>
          <w:sz w:val="28"/>
          <w:szCs w:val="28"/>
        </w:rPr>
        <w:t xml:space="preserve"> настоящей статьи, осуществляется комиссией, создаваемой муниципальным унитарным предприятием, муниципальным учреждением, в состав которой включаются работники Управления.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8" w:name="sub_150258"/>
      <w:bookmarkEnd w:id="258"/>
      <w:r w:rsidRPr="00507C8C">
        <w:rPr>
          <w:rFonts w:ascii="Times New Roman" w:hAnsi="Times New Roman" w:cs="Times New Roman"/>
          <w:sz w:val="28"/>
          <w:szCs w:val="28"/>
        </w:rPr>
        <w:t>9. Муниципальные унитарные предприятия и муниципальные учреждения распоряжаются закрепленным за ними имуществом в пределах, не лишающих их возможности осуществлять деятельность, цели, предмет, виды которой определены уставами данных юридических лиц. Сделки, совершенные с нарушением этого требования, являются ничтожными.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59" w:name="sub_150259"/>
      <w:bookmarkEnd w:id="259"/>
      <w:r w:rsidRPr="00507C8C">
        <w:rPr>
          <w:rFonts w:ascii="Times New Roman" w:hAnsi="Times New Roman" w:cs="Times New Roman"/>
          <w:sz w:val="28"/>
          <w:szCs w:val="28"/>
        </w:rPr>
        <w:t>10. В случаях, предусмотренных законодательством, устанавливающим гарантии прав и законных интересов ребенка в отношении имущества, закрепленного за муниципальным учреждением, может быть заключен договор аренды только после проведения администрацией района экспертной оценки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60" w:name="sub_1502510"/>
      <w:bookmarkEnd w:id="260"/>
      <w:r w:rsidRPr="00507C8C">
        <w:rPr>
          <w:rFonts w:ascii="Times New Roman" w:hAnsi="Times New Roman" w:cs="Times New Roman"/>
          <w:sz w:val="28"/>
          <w:szCs w:val="28"/>
        </w:rPr>
        <w:t>11. Списание основных фондов, закрепленных за муниципальными унитарными предприятиями и муниципальными учреждениями, в результате морального или физического износа производится в порядке, установленном администрацией района.</w:t>
      </w:r>
    </w:p>
    <w:p w:rsidR="000741E6" w:rsidRPr="00507C8C" w:rsidRDefault="000741E6" w:rsidP="00ED5673">
      <w:pPr>
        <w:numPr>
          <w:ilvl w:val="2"/>
          <w:numId w:val="29"/>
        </w:numPr>
        <w:tabs>
          <w:tab w:val="num" w:pos="1440"/>
        </w:tabs>
        <w:suppressAutoHyphens/>
        <w:spacing w:after="0" w:line="240" w:lineRule="auto"/>
        <w:ind w:left="0" w:firstLine="709"/>
        <w:jc w:val="both"/>
        <w:rPr>
          <w:rFonts w:ascii="Times New Roman" w:hAnsi="Times New Roman" w:cs="Times New Roman"/>
          <w:sz w:val="28"/>
          <w:szCs w:val="28"/>
        </w:rPr>
      </w:pPr>
      <w:bookmarkStart w:id="261" w:name="sub_1502511"/>
      <w:bookmarkEnd w:id="261"/>
      <w:r w:rsidRPr="00507C8C">
        <w:rPr>
          <w:rFonts w:ascii="Times New Roman" w:hAnsi="Times New Roman" w:cs="Times New Roman"/>
          <w:sz w:val="28"/>
          <w:szCs w:val="28"/>
        </w:rPr>
        <w:t xml:space="preserve">В части, не урегулированной настоящей статьёй, к отношениям по распоряжению муниципальными унитарными предприятиями и муниципальными учреждениями закрепленным за ними имуществом применяются положения </w:t>
      </w:r>
      <w:hyperlink w:anchor="sub_1400" w:history="1">
        <w:r w:rsidR="00ED5673">
          <w:rPr>
            <w:rStyle w:val="a8"/>
            <w:rFonts w:ascii="Times New Roman" w:hAnsi="Times New Roman" w:cs="Times New Roman"/>
            <w:color w:val="auto"/>
            <w:sz w:val="28"/>
            <w:szCs w:val="28"/>
          </w:rPr>
          <w:t xml:space="preserve">Главы </w:t>
        </w:r>
        <w:r w:rsidRPr="00507C8C">
          <w:rPr>
            <w:rStyle w:val="a8"/>
            <w:rFonts w:ascii="Times New Roman" w:hAnsi="Times New Roman" w:cs="Times New Roman"/>
            <w:color w:val="auto"/>
            <w:sz w:val="28"/>
            <w:szCs w:val="28"/>
          </w:rPr>
          <w:t>4</w:t>
        </w:r>
      </w:hyperlink>
      <w:r w:rsidRPr="00507C8C">
        <w:rPr>
          <w:rFonts w:ascii="Times New Roman" w:hAnsi="Times New Roman" w:cs="Times New Roman"/>
          <w:sz w:val="28"/>
          <w:szCs w:val="28"/>
        </w:rPr>
        <w:t xml:space="preserve"> настоящего Положения.</w:t>
      </w:r>
    </w:p>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507C8C">
        <w:rPr>
          <w:rStyle w:val="afff6"/>
          <w:rFonts w:ascii="Times New Roman" w:hAnsi="Times New Roman" w:cs="Times New Roman"/>
          <w:color w:val="auto"/>
          <w:sz w:val="28"/>
          <w:szCs w:val="28"/>
        </w:rPr>
        <w:t>25.</w:t>
      </w:r>
      <w:r w:rsidR="000741E6" w:rsidRPr="00507C8C">
        <w:rPr>
          <w:rFonts w:ascii="Times New Roman" w:hAnsi="Times New Roman" w:cs="Times New Roman"/>
          <w:sz w:val="28"/>
          <w:szCs w:val="28"/>
        </w:rPr>
        <w:t xml:space="preserve"> Муниципальная казна.</w:t>
      </w:r>
    </w:p>
    <w:p w:rsidR="000741E6" w:rsidRPr="00507C8C" w:rsidRDefault="000741E6" w:rsidP="00ED5673">
      <w:pPr>
        <w:pStyle w:val="ConsPlusNormal"/>
        <w:ind w:firstLine="709"/>
        <w:jc w:val="both"/>
        <w:rPr>
          <w:sz w:val="28"/>
          <w:szCs w:val="28"/>
        </w:rPr>
      </w:pPr>
      <w:r w:rsidRPr="00507C8C">
        <w:rPr>
          <w:sz w:val="28"/>
          <w:szCs w:val="28"/>
        </w:rPr>
        <w:t>1. Общие положения:</w:t>
      </w:r>
    </w:p>
    <w:p w:rsidR="000741E6" w:rsidRPr="00507C8C" w:rsidRDefault="000741E6" w:rsidP="00ED5673">
      <w:pPr>
        <w:pStyle w:val="ConsPlusNormal"/>
        <w:ind w:firstLine="709"/>
        <w:jc w:val="both"/>
        <w:rPr>
          <w:sz w:val="28"/>
          <w:szCs w:val="28"/>
          <w:lang w:eastAsia="ar-SA"/>
        </w:rPr>
      </w:pPr>
      <w:r w:rsidRPr="00507C8C">
        <w:rPr>
          <w:sz w:val="28"/>
          <w:szCs w:val="28"/>
        </w:rPr>
        <w:t>Муниципальную казну составляют средства бюджета муниципального района «Солнцевский район» Курской области и иное движимое и недвижимое имущество, включая земельные участки и природные ресурсы, не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0741E6" w:rsidRPr="00507C8C" w:rsidRDefault="00ED5673" w:rsidP="00ED5673">
      <w:pPr>
        <w:spacing w:after="0" w:line="240" w:lineRule="auto"/>
        <w:ind w:firstLine="709"/>
        <w:jc w:val="both"/>
        <w:rPr>
          <w:rFonts w:ascii="Times New Roman" w:eastAsia="Arial" w:hAnsi="Times New Roman" w:cs="Times New Roman"/>
          <w:sz w:val="28"/>
          <w:szCs w:val="28"/>
        </w:rPr>
      </w:pPr>
      <w:r>
        <w:rPr>
          <w:rFonts w:ascii="Times New Roman" w:hAnsi="Times New Roman" w:cs="Times New Roman"/>
          <w:sz w:val="28"/>
          <w:szCs w:val="28"/>
        </w:rPr>
        <w:lastRenderedPageBreak/>
        <w:t xml:space="preserve">Исполнение бюджета </w:t>
      </w:r>
      <w:r w:rsidR="000741E6" w:rsidRPr="00507C8C">
        <w:rPr>
          <w:rFonts w:ascii="Times New Roman" w:hAnsi="Times New Roman" w:cs="Times New Roman"/>
          <w:sz w:val="28"/>
          <w:szCs w:val="28"/>
        </w:rPr>
        <w:t>района осуществляет финансовое управление Администрации Солнцевского района.</w:t>
      </w:r>
    </w:p>
    <w:p w:rsidR="000741E6" w:rsidRPr="00507C8C" w:rsidRDefault="000741E6" w:rsidP="00ED5673">
      <w:pPr>
        <w:pStyle w:val="ConsPlusNormal"/>
        <w:ind w:firstLine="709"/>
        <w:jc w:val="both"/>
        <w:rPr>
          <w:sz w:val="28"/>
          <w:szCs w:val="28"/>
        </w:rPr>
      </w:pPr>
      <w:r w:rsidRPr="00507C8C">
        <w:rPr>
          <w:sz w:val="28"/>
          <w:szCs w:val="28"/>
        </w:rPr>
        <w:t>Управление и распоряжение имуществом, входящим в состав муниципальной казны, осуществляет Администрация Солнцевского района.</w:t>
      </w:r>
    </w:p>
    <w:p w:rsidR="000741E6" w:rsidRPr="00507C8C" w:rsidRDefault="000741E6" w:rsidP="00ED5673">
      <w:pPr>
        <w:pStyle w:val="ConsPlusNormal"/>
        <w:ind w:firstLine="709"/>
        <w:jc w:val="both"/>
        <w:rPr>
          <w:sz w:val="28"/>
          <w:szCs w:val="28"/>
        </w:rPr>
      </w:pPr>
      <w:r w:rsidRPr="00507C8C">
        <w:rPr>
          <w:sz w:val="28"/>
          <w:szCs w:val="28"/>
        </w:rPr>
        <w:t>Учет имущества, оформление документов для государственной регистрации права собственности на недвижимое имущество, составляющее муниципальную казну, осуществляет Администрация района в соответствии с действующим законодательством, настоящим Положением и иными нормативными правовыми актами Представительного Собрания, Главы Администрации района.</w:t>
      </w:r>
    </w:p>
    <w:p w:rsidR="000741E6" w:rsidRPr="00507C8C" w:rsidRDefault="000741E6" w:rsidP="00ED5673">
      <w:pPr>
        <w:pStyle w:val="ConsPlusNormal"/>
        <w:ind w:firstLine="709"/>
        <w:jc w:val="both"/>
        <w:rPr>
          <w:sz w:val="28"/>
          <w:szCs w:val="28"/>
        </w:rPr>
      </w:pPr>
      <w:r w:rsidRPr="00507C8C">
        <w:rPr>
          <w:sz w:val="28"/>
          <w:szCs w:val="28"/>
        </w:rPr>
        <w:t xml:space="preserve"> Условия и порядок формирования муниципальной казны, учета, управления и распоряжения имуществом, составляющим муниципальную казну, регулируются действующим законодательством Российской Федерации, нормативно-правовыми актами органов местного самоуправления, принятыми в пределах их компетенции.</w:t>
      </w:r>
    </w:p>
    <w:p w:rsidR="000741E6" w:rsidRPr="00507C8C" w:rsidRDefault="000741E6" w:rsidP="00ED5673">
      <w:pPr>
        <w:pStyle w:val="ConsPlusNormal"/>
        <w:ind w:firstLine="709"/>
        <w:jc w:val="both"/>
        <w:rPr>
          <w:sz w:val="28"/>
          <w:szCs w:val="28"/>
        </w:rPr>
      </w:pPr>
      <w:r w:rsidRPr="00507C8C">
        <w:rPr>
          <w:sz w:val="28"/>
          <w:szCs w:val="28"/>
        </w:rPr>
        <w:t>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w:t>
      </w:r>
    </w:p>
    <w:p w:rsidR="000741E6" w:rsidRPr="00507C8C" w:rsidRDefault="000741E6" w:rsidP="00ED5673">
      <w:pPr>
        <w:pStyle w:val="ConsPlusNormal"/>
        <w:ind w:firstLine="709"/>
        <w:jc w:val="both"/>
        <w:rPr>
          <w:sz w:val="28"/>
          <w:szCs w:val="28"/>
        </w:rPr>
      </w:pPr>
      <w:r w:rsidRPr="00507C8C">
        <w:rPr>
          <w:sz w:val="28"/>
          <w:szCs w:val="28"/>
        </w:rPr>
        <w:t>2. Цели и задачи управления и распоряжения муниципальной казной:</w:t>
      </w:r>
    </w:p>
    <w:p w:rsidR="000741E6" w:rsidRPr="00507C8C" w:rsidRDefault="000741E6" w:rsidP="00ED5673">
      <w:pPr>
        <w:pStyle w:val="ConsPlusNormal"/>
        <w:ind w:firstLine="709"/>
        <w:jc w:val="both"/>
        <w:rPr>
          <w:sz w:val="28"/>
          <w:szCs w:val="28"/>
        </w:rPr>
      </w:pPr>
      <w:r w:rsidRPr="00507C8C">
        <w:rPr>
          <w:sz w:val="28"/>
          <w:szCs w:val="28"/>
        </w:rPr>
        <w:t xml:space="preserve"> Целями управления и распоряжения муниципальной казной являются:</w:t>
      </w:r>
    </w:p>
    <w:p w:rsidR="000741E6" w:rsidRPr="00507C8C" w:rsidRDefault="000741E6" w:rsidP="00ED5673">
      <w:pPr>
        <w:pStyle w:val="ConsPlusNormal"/>
        <w:ind w:firstLine="709"/>
        <w:jc w:val="both"/>
        <w:rPr>
          <w:sz w:val="28"/>
          <w:szCs w:val="28"/>
        </w:rPr>
      </w:pPr>
      <w:r w:rsidRPr="00507C8C">
        <w:rPr>
          <w:sz w:val="28"/>
          <w:szCs w:val="28"/>
        </w:rPr>
        <w:t>- создание и укрепление материально-финансовой основы местного самоуправления;</w:t>
      </w:r>
    </w:p>
    <w:p w:rsidR="000741E6" w:rsidRPr="00507C8C" w:rsidRDefault="000741E6" w:rsidP="00ED5673">
      <w:pPr>
        <w:pStyle w:val="ConsPlusNormal"/>
        <w:ind w:firstLine="709"/>
        <w:jc w:val="both"/>
        <w:rPr>
          <w:sz w:val="28"/>
          <w:szCs w:val="28"/>
        </w:rPr>
      </w:pPr>
      <w:r w:rsidRPr="00507C8C">
        <w:rPr>
          <w:sz w:val="28"/>
          <w:szCs w:val="28"/>
        </w:rPr>
        <w:t>- улучшение состояния имуществ</w:t>
      </w:r>
      <w:r w:rsidR="00ED5673">
        <w:rPr>
          <w:sz w:val="28"/>
          <w:szCs w:val="28"/>
        </w:rPr>
        <w:t>а, находящегося в собственности</w:t>
      </w:r>
      <w:r w:rsidRPr="00507C8C">
        <w:rPr>
          <w:sz w:val="28"/>
          <w:szCs w:val="28"/>
        </w:rPr>
        <w:t xml:space="preserve"> района;</w:t>
      </w:r>
    </w:p>
    <w:p w:rsidR="000741E6" w:rsidRPr="00507C8C" w:rsidRDefault="000741E6" w:rsidP="00ED5673">
      <w:pPr>
        <w:pStyle w:val="ConsPlusNormal"/>
        <w:ind w:firstLine="709"/>
        <w:jc w:val="both"/>
        <w:rPr>
          <w:sz w:val="28"/>
          <w:szCs w:val="28"/>
        </w:rPr>
      </w:pPr>
      <w:r w:rsidRPr="00507C8C">
        <w:rPr>
          <w:sz w:val="28"/>
          <w:szCs w:val="28"/>
        </w:rPr>
        <w:t>- создание условий для эффективного использования муниципальной собственности в целях обеспечения жизнедеятельности муниципального райо</w:t>
      </w:r>
      <w:r w:rsidR="00ED5673">
        <w:rPr>
          <w:sz w:val="28"/>
          <w:szCs w:val="28"/>
        </w:rPr>
        <w:t>на и увеличения доходов бюджета</w:t>
      </w:r>
      <w:r w:rsidRPr="00507C8C">
        <w:rPr>
          <w:sz w:val="28"/>
          <w:szCs w:val="28"/>
        </w:rPr>
        <w:t xml:space="preserve"> района;</w:t>
      </w:r>
    </w:p>
    <w:p w:rsidR="000741E6" w:rsidRPr="00507C8C" w:rsidRDefault="000741E6" w:rsidP="00ED5673">
      <w:pPr>
        <w:pStyle w:val="ConsPlusNormal"/>
        <w:ind w:firstLine="709"/>
        <w:jc w:val="both"/>
        <w:rPr>
          <w:sz w:val="28"/>
          <w:szCs w:val="28"/>
        </w:rPr>
      </w:pPr>
      <w:r w:rsidRPr="00507C8C">
        <w:rPr>
          <w:sz w:val="28"/>
          <w:szCs w:val="28"/>
        </w:rPr>
        <w:t>- создание условий для привлечения инвестиций и стимулирования предпринимате</w:t>
      </w:r>
      <w:r w:rsidR="00ED5673">
        <w:rPr>
          <w:sz w:val="28"/>
          <w:szCs w:val="28"/>
        </w:rPr>
        <w:t>льской активности на территории</w:t>
      </w:r>
      <w:r w:rsidRPr="00507C8C">
        <w:rPr>
          <w:sz w:val="28"/>
          <w:szCs w:val="28"/>
        </w:rPr>
        <w:t xml:space="preserve"> района.</w:t>
      </w:r>
    </w:p>
    <w:p w:rsidR="000741E6" w:rsidRPr="00507C8C" w:rsidRDefault="000741E6" w:rsidP="00ED5673">
      <w:pPr>
        <w:pStyle w:val="ConsPlusNormal"/>
        <w:ind w:firstLine="709"/>
        <w:jc w:val="both"/>
        <w:rPr>
          <w:sz w:val="28"/>
          <w:szCs w:val="28"/>
        </w:rPr>
      </w:pPr>
      <w:r w:rsidRPr="00507C8C">
        <w:rPr>
          <w:sz w:val="28"/>
          <w:szCs w:val="28"/>
        </w:rPr>
        <w:t xml:space="preserve"> При управлении и распоряжении муниципальной казной решаются следующие задачи:</w:t>
      </w:r>
    </w:p>
    <w:p w:rsidR="000741E6" w:rsidRPr="00507C8C" w:rsidRDefault="000741E6" w:rsidP="00ED5673">
      <w:pPr>
        <w:pStyle w:val="ConsPlusNormal"/>
        <w:ind w:firstLine="709"/>
        <w:jc w:val="both"/>
        <w:rPr>
          <w:sz w:val="28"/>
          <w:szCs w:val="28"/>
        </w:rPr>
      </w:pPr>
      <w:r w:rsidRPr="00507C8C">
        <w:rPr>
          <w:sz w:val="28"/>
          <w:szCs w:val="28"/>
        </w:rPr>
        <w:t>- пообъектный учет имущества, составляющего муниципальную казну и его движение;</w:t>
      </w:r>
    </w:p>
    <w:p w:rsidR="000741E6" w:rsidRPr="00507C8C" w:rsidRDefault="000741E6" w:rsidP="00ED5673">
      <w:pPr>
        <w:pStyle w:val="ConsPlusNormal"/>
        <w:ind w:firstLine="709"/>
        <w:jc w:val="both"/>
        <w:rPr>
          <w:sz w:val="28"/>
          <w:szCs w:val="28"/>
        </w:rPr>
      </w:pPr>
      <w:r w:rsidRPr="00507C8C">
        <w:rPr>
          <w:sz w:val="28"/>
          <w:szCs w:val="28"/>
        </w:rPr>
        <w:t>- сохранение и приумножение в составе муниципальной казны имущества, управление и распоряжение которым обеспечивает получение дополнительных доходов в местный бюджет, а также сохранение в составе муниципальной казны имущества, необходимого для обеспечения общественных потребностей населения района;</w:t>
      </w:r>
    </w:p>
    <w:p w:rsidR="000741E6" w:rsidRPr="00507C8C" w:rsidRDefault="000741E6" w:rsidP="00ED5673">
      <w:pPr>
        <w:pStyle w:val="ConsPlusNormal"/>
        <w:ind w:firstLine="709"/>
        <w:jc w:val="both"/>
        <w:rPr>
          <w:sz w:val="28"/>
          <w:szCs w:val="28"/>
        </w:rPr>
      </w:pPr>
      <w:r w:rsidRPr="00507C8C">
        <w:rPr>
          <w:sz w:val="28"/>
          <w:szCs w:val="28"/>
        </w:rPr>
        <w:t>- контроль за сохранностью и использованием имущества, составляющего муниципальную казну по целевому назначению;</w:t>
      </w:r>
    </w:p>
    <w:p w:rsidR="000741E6" w:rsidRPr="00507C8C" w:rsidRDefault="000741E6" w:rsidP="00ED5673">
      <w:pPr>
        <w:pStyle w:val="ConsPlusNormal"/>
        <w:ind w:firstLine="709"/>
        <w:jc w:val="both"/>
        <w:rPr>
          <w:sz w:val="28"/>
          <w:szCs w:val="28"/>
        </w:rPr>
      </w:pPr>
      <w:r w:rsidRPr="00507C8C">
        <w:rPr>
          <w:sz w:val="28"/>
          <w:szCs w:val="28"/>
        </w:rPr>
        <w:t>- регистрация права собственности и оценка имущества, составляющего муниципальную казну.</w:t>
      </w:r>
    </w:p>
    <w:p w:rsidR="000741E6" w:rsidRPr="00507C8C" w:rsidRDefault="000741E6" w:rsidP="00ED5673">
      <w:pPr>
        <w:pStyle w:val="ConsPlusNormal"/>
        <w:ind w:firstLine="709"/>
        <w:jc w:val="both"/>
        <w:rPr>
          <w:sz w:val="28"/>
          <w:szCs w:val="28"/>
        </w:rPr>
      </w:pPr>
      <w:r w:rsidRPr="00507C8C">
        <w:rPr>
          <w:sz w:val="28"/>
          <w:szCs w:val="28"/>
        </w:rPr>
        <w:t>3. Состав и источники образования муниципальной казны:</w:t>
      </w:r>
    </w:p>
    <w:p w:rsidR="000741E6" w:rsidRPr="00507C8C" w:rsidRDefault="000741E6" w:rsidP="00ED5673">
      <w:pPr>
        <w:pStyle w:val="ConsPlusNormal"/>
        <w:ind w:firstLine="709"/>
        <w:jc w:val="both"/>
        <w:rPr>
          <w:sz w:val="28"/>
          <w:szCs w:val="28"/>
        </w:rPr>
      </w:pPr>
      <w:r w:rsidRPr="00507C8C">
        <w:rPr>
          <w:sz w:val="28"/>
          <w:szCs w:val="28"/>
        </w:rPr>
        <w:lastRenderedPageBreak/>
        <w:t>В состав муниципальной казны входит движимое и недвижимое имущество, находящееся в собственности района, не закрепленное за муниципальными унитарными предприятиями на праве хозяйственного ведения или за муниципальными учреждениями на праве оперативного управления, а именно:</w:t>
      </w:r>
    </w:p>
    <w:p w:rsidR="000741E6" w:rsidRPr="00507C8C" w:rsidRDefault="000741E6" w:rsidP="00ED5673">
      <w:pPr>
        <w:pStyle w:val="ConsPlusNormal"/>
        <w:ind w:firstLine="709"/>
        <w:jc w:val="both"/>
        <w:rPr>
          <w:sz w:val="28"/>
          <w:szCs w:val="28"/>
        </w:rPr>
      </w:pPr>
      <w:r w:rsidRPr="00507C8C">
        <w:rPr>
          <w:sz w:val="28"/>
          <w:szCs w:val="28"/>
        </w:rPr>
        <w:t xml:space="preserve"> средства местного бюджета, внебюджетных фондов;</w:t>
      </w:r>
    </w:p>
    <w:p w:rsidR="000741E6" w:rsidRPr="00507C8C" w:rsidRDefault="000741E6" w:rsidP="00ED5673">
      <w:pPr>
        <w:pStyle w:val="ConsPlusNormal"/>
        <w:ind w:firstLine="709"/>
        <w:jc w:val="both"/>
        <w:rPr>
          <w:sz w:val="28"/>
          <w:szCs w:val="28"/>
        </w:rPr>
      </w:pPr>
      <w:r w:rsidRPr="00507C8C">
        <w:rPr>
          <w:sz w:val="28"/>
          <w:szCs w:val="28"/>
        </w:rPr>
        <w:t xml:space="preserve"> недвижимость, находящаяся в собственности района и не закрепленная за муниципальными предприятиями и учреждениями:</w:t>
      </w:r>
    </w:p>
    <w:p w:rsidR="000741E6" w:rsidRPr="00507C8C" w:rsidRDefault="000741E6" w:rsidP="00ED5673">
      <w:pPr>
        <w:pStyle w:val="ConsPlusNormal"/>
        <w:ind w:firstLine="709"/>
        <w:jc w:val="both"/>
        <w:rPr>
          <w:sz w:val="28"/>
          <w:szCs w:val="28"/>
        </w:rPr>
      </w:pPr>
      <w:r w:rsidRPr="00507C8C">
        <w:rPr>
          <w:sz w:val="28"/>
          <w:szCs w:val="28"/>
        </w:rPr>
        <w:t>- отдельно стоящие жилые и нежилые здания, строения, сооружения, объекты, не завершенные строительством;</w:t>
      </w:r>
    </w:p>
    <w:p w:rsidR="000741E6" w:rsidRPr="00507C8C" w:rsidRDefault="000741E6" w:rsidP="00ED5673">
      <w:pPr>
        <w:pStyle w:val="ConsPlusNormal"/>
        <w:ind w:firstLine="709"/>
        <w:jc w:val="both"/>
        <w:rPr>
          <w:sz w:val="28"/>
          <w:szCs w:val="28"/>
        </w:rPr>
      </w:pPr>
      <w:r w:rsidRPr="00507C8C">
        <w:rPr>
          <w:sz w:val="28"/>
          <w:szCs w:val="28"/>
        </w:rPr>
        <w:t>- помещения, встроенно-пристроенные к жилым домам, но не являющиеся объектами жилого фонда (нежилые помещения);</w:t>
      </w:r>
    </w:p>
    <w:p w:rsidR="000741E6" w:rsidRPr="00507C8C" w:rsidRDefault="000741E6" w:rsidP="00ED5673">
      <w:pPr>
        <w:pStyle w:val="ConsPlusNormal"/>
        <w:ind w:firstLine="709"/>
        <w:jc w:val="both"/>
        <w:rPr>
          <w:sz w:val="28"/>
          <w:szCs w:val="28"/>
        </w:rPr>
      </w:pPr>
      <w:r w:rsidRPr="00507C8C">
        <w:rPr>
          <w:sz w:val="28"/>
          <w:szCs w:val="28"/>
        </w:rPr>
        <w:t>- жилые помещения и отдельные комнаты в них;</w:t>
      </w:r>
    </w:p>
    <w:p w:rsidR="000741E6" w:rsidRPr="00507C8C" w:rsidRDefault="000741E6" w:rsidP="00ED5673">
      <w:pPr>
        <w:pStyle w:val="ConsPlusNormal"/>
        <w:ind w:firstLine="709"/>
        <w:jc w:val="both"/>
        <w:rPr>
          <w:sz w:val="28"/>
          <w:szCs w:val="28"/>
        </w:rPr>
      </w:pPr>
      <w:r w:rsidRPr="00507C8C">
        <w:rPr>
          <w:sz w:val="28"/>
          <w:szCs w:val="28"/>
        </w:rPr>
        <w:t>- муниципальная доля в нежилых помещениях единого комплекса недвижимого имущества, находящегося в общей доле собственности собственников помещений;</w:t>
      </w:r>
    </w:p>
    <w:p w:rsidR="000741E6" w:rsidRPr="00507C8C" w:rsidRDefault="000741E6" w:rsidP="00ED5673">
      <w:pPr>
        <w:pStyle w:val="ConsPlusNormal"/>
        <w:ind w:firstLine="709"/>
        <w:jc w:val="both"/>
        <w:rPr>
          <w:sz w:val="28"/>
          <w:szCs w:val="28"/>
        </w:rPr>
      </w:pPr>
      <w:r w:rsidRPr="00507C8C">
        <w:rPr>
          <w:sz w:val="28"/>
          <w:szCs w:val="28"/>
        </w:rPr>
        <w:t>- земельные участки, иные природные ресурсы, отнесенные к муниципальной собственности района;</w:t>
      </w:r>
    </w:p>
    <w:p w:rsidR="000741E6" w:rsidRPr="00507C8C" w:rsidRDefault="000741E6" w:rsidP="00ED5673">
      <w:pPr>
        <w:pStyle w:val="ConsPlusNormal"/>
        <w:ind w:firstLine="709"/>
        <w:jc w:val="both"/>
        <w:rPr>
          <w:sz w:val="28"/>
          <w:szCs w:val="28"/>
        </w:rPr>
      </w:pPr>
      <w:r w:rsidRPr="00507C8C">
        <w:rPr>
          <w:sz w:val="28"/>
          <w:szCs w:val="28"/>
        </w:rPr>
        <w:t>- предприятия (имущественные комплексы);</w:t>
      </w:r>
    </w:p>
    <w:p w:rsidR="000741E6" w:rsidRPr="00507C8C" w:rsidRDefault="000741E6" w:rsidP="00ED5673">
      <w:pPr>
        <w:pStyle w:val="ConsPlusNormal"/>
        <w:ind w:firstLine="709"/>
        <w:jc w:val="both"/>
        <w:rPr>
          <w:sz w:val="28"/>
          <w:szCs w:val="28"/>
        </w:rPr>
      </w:pPr>
      <w:r w:rsidRPr="00507C8C">
        <w:rPr>
          <w:sz w:val="28"/>
          <w:szCs w:val="28"/>
        </w:rPr>
        <w:t>- объекты инженерной инфраструктуры;</w:t>
      </w:r>
    </w:p>
    <w:p w:rsidR="000741E6" w:rsidRPr="00507C8C" w:rsidRDefault="000741E6" w:rsidP="00ED5673">
      <w:pPr>
        <w:pStyle w:val="ConsPlusNormal"/>
        <w:ind w:firstLine="709"/>
        <w:jc w:val="both"/>
        <w:rPr>
          <w:sz w:val="28"/>
          <w:szCs w:val="28"/>
        </w:rPr>
      </w:pPr>
      <w:r w:rsidRPr="00507C8C">
        <w:rPr>
          <w:sz w:val="28"/>
          <w:szCs w:val="28"/>
        </w:rPr>
        <w:t>- иные недвижимые вещи;</w:t>
      </w:r>
    </w:p>
    <w:p w:rsidR="000741E6" w:rsidRPr="00507C8C" w:rsidRDefault="000741E6" w:rsidP="00ED5673">
      <w:pPr>
        <w:pStyle w:val="ConsPlusNormal"/>
        <w:ind w:firstLine="709"/>
        <w:jc w:val="both"/>
        <w:rPr>
          <w:sz w:val="28"/>
          <w:szCs w:val="28"/>
        </w:rPr>
      </w:pPr>
      <w:r w:rsidRPr="00507C8C">
        <w:rPr>
          <w:sz w:val="28"/>
          <w:szCs w:val="28"/>
        </w:rPr>
        <w:t xml:space="preserve"> движимое имущество, находящееся в собственности района и не закрепленное за муниципальными предприятиями и учреждениями;</w:t>
      </w:r>
    </w:p>
    <w:p w:rsidR="000741E6" w:rsidRPr="00507C8C" w:rsidRDefault="000741E6" w:rsidP="00ED5673">
      <w:pPr>
        <w:pStyle w:val="ConsPlusNormal"/>
        <w:ind w:firstLine="709"/>
        <w:jc w:val="both"/>
        <w:rPr>
          <w:sz w:val="28"/>
          <w:szCs w:val="28"/>
        </w:rPr>
      </w:pPr>
      <w:r w:rsidRPr="00507C8C">
        <w:rPr>
          <w:sz w:val="28"/>
          <w:szCs w:val="28"/>
        </w:rPr>
        <w:t>- машины, станки, оборудование, товарные запасы, запасы сырья и материалов;</w:t>
      </w:r>
    </w:p>
    <w:p w:rsidR="000741E6" w:rsidRPr="00507C8C" w:rsidRDefault="000741E6" w:rsidP="00ED5673">
      <w:pPr>
        <w:pStyle w:val="ConsPlusNormal"/>
        <w:ind w:firstLine="709"/>
        <w:jc w:val="both"/>
        <w:rPr>
          <w:sz w:val="28"/>
          <w:szCs w:val="28"/>
        </w:rPr>
      </w:pPr>
      <w:r w:rsidRPr="00507C8C">
        <w:rPr>
          <w:sz w:val="28"/>
          <w:szCs w:val="28"/>
        </w:rPr>
        <w:t>- пакеты акций (доли) в уставном капитале хозяйствующих субъектов, иные ценные бумаги;</w:t>
      </w:r>
    </w:p>
    <w:p w:rsidR="000741E6" w:rsidRPr="00507C8C" w:rsidRDefault="000741E6" w:rsidP="00ED5673">
      <w:pPr>
        <w:pStyle w:val="ConsPlusNormal"/>
        <w:ind w:firstLine="709"/>
        <w:jc w:val="both"/>
        <w:rPr>
          <w:sz w:val="28"/>
          <w:szCs w:val="28"/>
        </w:rPr>
      </w:pPr>
      <w:r w:rsidRPr="00507C8C">
        <w:rPr>
          <w:sz w:val="28"/>
          <w:szCs w:val="28"/>
        </w:rPr>
        <w:t>- имущественные права;</w:t>
      </w:r>
    </w:p>
    <w:p w:rsidR="000741E6" w:rsidRPr="00507C8C" w:rsidRDefault="000741E6" w:rsidP="00ED5673">
      <w:pPr>
        <w:pStyle w:val="ConsPlusNormal"/>
        <w:ind w:firstLine="709"/>
        <w:jc w:val="both"/>
        <w:rPr>
          <w:sz w:val="28"/>
          <w:szCs w:val="28"/>
        </w:rPr>
      </w:pPr>
      <w:r w:rsidRPr="00507C8C">
        <w:rPr>
          <w:sz w:val="28"/>
          <w:szCs w:val="28"/>
        </w:rPr>
        <w:t>- объекты интеллектуальной собственности, в том числе исключительные права на них;</w:t>
      </w:r>
    </w:p>
    <w:p w:rsidR="000741E6" w:rsidRPr="00507C8C" w:rsidRDefault="000741E6" w:rsidP="00ED5673">
      <w:pPr>
        <w:pStyle w:val="ConsPlusNormal"/>
        <w:ind w:firstLine="709"/>
        <w:jc w:val="both"/>
        <w:rPr>
          <w:sz w:val="28"/>
          <w:szCs w:val="28"/>
        </w:rPr>
      </w:pPr>
      <w:r w:rsidRPr="00507C8C">
        <w:rPr>
          <w:sz w:val="28"/>
          <w:szCs w:val="28"/>
        </w:rPr>
        <w:t>- архивные фонды и архивные документы;</w:t>
      </w:r>
    </w:p>
    <w:p w:rsidR="000741E6" w:rsidRPr="00507C8C" w:rsidRDefault="000741E6" w:rsidP="00ED5673">
      <w:pPr>
        <w:pStyle w:val="ConsPlusNormal"/>
        <w:ind w:firstLine="709"/>
        <w:jc w:val="both"/>
        <w:rPr>
          <w:sz w:val="28"/>
          <w:szCs w:val="28"/>
        </w:rPr>
      </w:pPr>
      <w:r w:rsidRPr="00507C8C">
        <w:rPr>
          <w:sz w:val="28"/>
          <w:szCs w:val="28"/>
        </w:rPr>
        <w:t>- программные продукты и информационные базы данных;</w:t>
      </w:r>
    </w:p>
    <w:p w:rsidR="000741E6" w:rsidRPr="00507C8C" w:rsidRDefault="000741E6" w:rsidP="00ED5673">
      <w:pPr>
        <w:pStyle w:val="ConsPlusNormal"/>
        <w:ind w:firstLine="709"/>
        <w:jc w:val="both"/>
        <w:rPr>
          <w:sz w:val="28"/>
          <w:szCs w:val="28"/>
        </w:rPr>
      </w:pPr>
      <w:r w:rsidRPr="00507C8C">
        <w:rPr>
          <w:sz w:val="28"/>
          <w:szCs w:val="28"/>
        </w:rPr>
        <w:t>- иные движимые вещи.</w:t>
      </w:r>
    </w:p>
    <w:p w:rsidR="000741E6" w:rsidRPr="00507C8C" w:rsidRDefault="000741E6" w:rsidP="00ED5673">
      <w:pPr>
        <w:pStyle w:val="ConsPlusNormal"/>
        <w:ind w:firstLine="709"/>
        <w:jc w:val="both"/>
        <w:rPr>
          <w:sz w:val="28"/>
          <w:szCs w:val="28"/>
        </w:rPr>
      </w:pPr>
      <w:r w:rsidRPr="00507C8C">
        <w:rPr>
          <w:sz w:val="28"/>
          <w:szCs w:val="28"/>
        </w:rPr>
        <w:t xml:space="preserve"> Объекты муниципальной казны могут находиться как на территории района, так и за ее пределами.</w:t>
      </w:r>
    </w:p>
    <w:p w:rsidR="000741E6" w:rsidRPr="00507C8C" w:rsidRDefault="000741E6" w:rsidP="00ED5673">
      <w:pPr>
        <w:pStyle w:val="ConsPlusNormal"/>
        <w:ind w:firstLine="709"/>
        <w:jc w:val="both"/>
        <w:rPr>
          <w:sz w:val="28"/>
          <w:szCs w:val="28"/>
        </w:rPr>
      </w:pPr>
      <w:r w:rsidRPr="00507C8C">
        <w:rPr>
          <w:sz w:val="28"/>
          <w:szCs w:val="28"/>
        </w:rPr>
        <w:t>Муниципальная казна образуется из имущества:</w:t>
      </w:r>
    </w:p>
    <w:p w:rsidR="000741E6" w:rsidRPr="00507C8C" w:rsidRDefault="000741E6" w:rsidP="00ED5673">
      <w:pPr>
        <w:pStyle w:val="ConsPlusNormal"/>
        <w:ind w:firstLine="709"/>
        <w:jc w:val="both"/>
        <w:rPr>
          <w:sz w:val="28"/>
          <w:szCs w:val="28"/>
        </w:rPr>
      </w:pPr>
      <w:r w:rsidRPr="00507C8C">
        <w:rPr>
          <w:sz w:val="28"/>
          <w:szCs w:val="28"/>
        </w:rPr>
        <w:t>- созданного или приобретенного за счет средств местного бюджета;</w:t>
      </w:r>
    </w:p>
    <w:p w:rsidR="000741E6" w:rsidRPr="00507C8C" w:rsidRDefault="000741E6" w:rsidP="00ED5673">
      <w:pPr>
        <w:pStyle w:val="ConsPlusNormal"/>
        <w:ind w:firstLine="709"/>
        <w:jc w:val="both"/>
        <w:rPr>
          <w:sz w:val="28"/>
          <w:szCs w:val="28"/>
        </w:rPr>
      </w:pPr>
      <w:r w:rsidRPr="00507C8C">
        <w:rPr>
          <w:sz w:val="28"/>
          <w:szCs w:val="28"/>
        </w:rPr>
        <w:t>- переданного из государственной (федеральной и областной) собственности в муниципальную собственность в порядке, предусмотренном законодательством;</w:t>
      </w:r>
    </w:p>
    <w:p w:rsidR="000741E6" w:rsidRPr="00507C8C" w:rsidRDefault="000741E6" w:rsidP="00ED5673">
      <w:pPr>
        <w:pStyle w:val="ConsPlusNormal"/>
        <w:ind w:firstLine="709"/>
        <w:jc w:val="both"/>
        <w:rPr>
          <w:sz w:val="28"/>
          <w:szCs w:val="28"/>
        </w:rPr>
      </w:pPr>
      <w:r w:rsidRPr="00507C8C">
        <w:rPr>
          <w:sz w:val="28"/>
          <w:szCs w:val="28"/>
        </w:rPr>
        <w:t>- переданного безвозмездно в муниципальную собственность юридическими и физическими лицами;</w:t>
      </w:r>
    </w:p>
    <w:p w:rsidR="000741E6" w:rsidRPr="00507C8C" w:rsidRDefault="000741E6" w:rsidP="00ED5673">
      <w:pPr>
        <w:pStyle w:val="ConsPlusNormal"/>
        <w:ind w:firstLine="709"/>
        <w:jc w:val="both"/>
        <w:rPr>
          <w:sz w:val="28"/>
          <w:szCs w:val="28"/>
        </w:rPr>
      </w:pPr>
      <w:r w:rsidRPr="00507C8C">
        <w:rPr>
          <w:sz w:val="28"/>
          <w:szCs w:val="28"/>
        </w:rPr>
        <w:t xml:space="preserve">- изъятого в случаях и в порядке, установленном законом, из хозяйственного ведения и оперативного управления у муниципальных </w:t>
      </w:r>
      <w:r w:rsidRPr="00507C8C">
        <w:rPr>
          <w:sz w:val="28"/>
          <w:szCs w:val="28"/>
        </w:rPr>
        <w:lastRenderedPageBreak/>
        <w:t>унитарных предприятий и муниципальных учреждений;</w:t>
      </w:r>
    </w:p>
    <w:p w:rsidR="000741E6" w:rsidRPr="00507C8C" w:rsidRDefault="000741E6" w:rsidP="00ED5673">
      <w:pPr>
        <w:pStyle w:val="ConsPlusNormal"/>
        <w:ind w:firstLine="709"/>
        <w:jc w:val="both"/>
        <w:rPr>
          <w:sz w:val="28"/>
          <w:szCs w:val="28"/>
        </w:rPr>
      </w:pPr>
      <w:r w:rsidRPr="00507C8C">
        <w:rPr>
          <w:sz w:val="28"/>
          <w:szCs w:val="28"/>
        </w:rPr>
        <w:t>- оставшегося после ликвидации муниципальных унитарных предприятий и муниципальных учреждений;</w:t>
      </w:r>
    </w:p>
    <w:p w:rsidR="000741E6" w:rsidRPr="00507C8C" w:rsidRDefault="000741E6" w:rsidP="00ED5673">
      <w:pPr>
        <w:pStyle w:val="ConsPlusNormal"/>
        <w:ind w:firstLine="709"/>
        <w:jc w:val="both"/>
        <w:rPr>
          <w:sz w:val="28"/>
          <w:szCs w:val="28"/>
        </w:rPr>
      </w:pPr>
      <w:r w:rsidRPr="00507C8C">
        <w:rPr>
          <w:sz w:val="28"/>
          <w:szCs w:val="28"/>
        </w:rPr>
        <w:t>- приобретение права муниципальной собственности на брошенные вещи, а также вещи, признанные в установленном порядке бесхозяйными и поступившие в этой связи в муниципальную собственность района в порядке, установленном действующим законодательством Российской Федерации;</w:t>
      </w:r>
    </w:p>
    <w:p w:rsidR="000741E6" w:rsidRPr="00507C8C" w:rsidRDefault="000741E6" w:rsidP="00ED5673">
      <w:pPr>
        <w:pStyle w:val="ConsPlusNormal"/>
        <w:ind w:firstLine="709"/>
        <w:jc w:val="both"/>
        <w:rPr>
          <w:sz w:val="28"/>
          <w:szCs w:val="28"/>
        </w:rPr>
      </w:pPr>
      <w:r w:rsidRPr="00507C8C">
        <w:rPr>
          <w:sz w:val="28"/>
          <w:szCs w:val="28"/>
        </w:rPr>
        <w:t>- переданного невостребованного имущества, оставшегося после погашения требований кредиторов организации-должника, в порядке ст. 148 Федераль</w:t>
      </w:r>
      <w:r w:rsidR="00ED5673">
        <w:rPr>
          <w:sz w:val="28"/>
          <w:szCs w:val="28"/>
        </w:rPr>
        <w:t>ного закона «</w:t>
      </w:r>
      <w:r w:rsidRPr="00507C8C">
        <w:rPr>
          <w:sz w:val="28"/>
          <w:szCs w:val="28"/>
        </w:rPr>
        <w:t xml:space="preserve">О </w:t>
      </w:r>
      <w:r w:rsidR="00ED5673">
        <w:rPr>
          <w:sz w:val="28"/>
          <w:szCs w:val="28"/>
        </w:rPr>
        <w:t>несостоятельности (банкротстве)»</w:t>
      </w:r>
      <w:r w:rsidRPr="00507C8C">
        <w:rPr>
          <w:sz w:val="28"/>
          <w:szCs w:val="28"/>
        </w:rPr>
        <w:t>;</w:t>
      </w:r>
    </w:p>
    <w:p w:rsidR="000741E6" w:rsidRPr="00507C8C" w:rsidRDefault="000741E6" w:rsidP="00ED5673">
      <w:pPr>
        <w:pStyle w:val="ConsPlusNormal"/>
        <w:ind w:firstLine="709"/>
        <w:jc w:val="both"/>
        <w:rPr>
          <w:sz w:val="28"/>
          <w:szCs w:val="28"/>
        </w:rPr>
      </w:pPr>
      <w:r w:rsidRPr="00507C8C">
        <w:rPr>
          <w:sz w:val="28"/>
          <w:szCs w:val="28"/>
        </w:rPr>
        <w:t>- поступившего в собственность района по иным не противоречащим закону основаниям.</w:t>
      </w:r>
    </w:p>
    <w:p w:rsidR="000741E6" w:rsidRPr="00507C8C" w:rsidRDefault="000741E6" w:rsidP="00ED5673">
      <w:pPr>
        <w:pStyle w:val="ConsPlusNormal"/>
        <w:ind w:firstLine="709"/>
        <w:jc w:val="both"/>
        <w:rPr>
          <w:sz w:val="28"/>
          <w:szCs w:val="28"/>
        </w:rPr>
      </w:pPr>
      <w:r w:rsidRPr="00507C8C">
        <w:rPr>
          <w:sz w:val="28"/>
          <w:szCs w:val="28"/>
        </w:rPr>
        <w:t>Основанием для включения имущества в состав объектов муниципальной казны является постановление Администрации района.</w:t>
      </w:r>
    </w:p>
    <w:p w:rsidR="000741E6" w:rsidRPr="00507C8C" w:rsidRDefault="000741E6" w:rsidP="00ED5673">
      <w:pPr>
        <w:pStyle w:val="ConsPlusNormal"/>
        <w:ind w:firstLine="709"/>
        <w:jc w:val="both"/>
        <w:rPr>
          <w:sz w:val="28"/>
          <w:szCs w:val="28"/>
        </w:rPr>
      </w:pPr>
      <w:r w:rsidRPr="00507C8C">
        <w:rPr>
          <w:sz w:val="28"/>
          <w:szCs w:val="28"/>
        </w:rPr>
        <w:t>Объекты недвижимости, включенные в состав объектов муниципальной казны, подлежат технической инвентаризации, а права на них - государственной регистрации в Едином государственном реестре в порядке, установленном законом о регистрации прав на недвижимое имущество и сделок с ним.</w:t>
      </w:r>
    </w:p>
    <w:p w:rsidR="000741E6" w:rsidRPr="00507C8C" w:rsidRDefault="000741E6" w:rsidP="00ED5673">
      <w:pPr>
        <w:pStyle w:val="ConsPlusNormal"/>
        <w:ind w:firstLine="709"/>
        <w:jc w:val="both"/>
        <w:rPr>
          <w:sz w:val="28"/>
          <w:szCs w:val="28"/>
        </w:rPr>
      </w:pPr>
      <w:r w:rsidRPr="00507C8C">
        <w:rPr>
          <w:sz w:val="28"/>
          <w:szCs w:val="28"/>
        </w:rPr>
        <w:t>Объекты муниципальной казны могут быть исключены из состава муниципальной казны на основании постановления Администрации района в случаях:</w:t>
      </w:r>
    </w:p>
    <w:p w:rsidR="000741E6" w:rsidRPr="00507C8C" w:rsidRDefault="000741E6" w:rsidP="00ED5673">
      <w:pPr>
        <w:pStyle w:val="ConsPlusNormal"/>
        <w:ind w:firstLine="709"/>
        <w:jc w:val="both"/>
        <w:rPr>
          <w:sz w:val="28"/>
          <w:szCs w:val="28"/>
        </w:rPr>
      </w:pPr>
      <w:r w:rsidRPr="00507C8C">
        <w:rPr>
          <w:sz w:val="28"/>
          <w:szCs w:val="28"/>
        </w:rPr>
        <w:t>-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 в порядке, определенном законодательством Российской Федерации;</w:t>
      </w:r>
    </w:p>
    <w:p w:rsidR="000741E6" w:rsidRPr="00507C8C" w:rsidRDefault="000741E6" w:rsidP="00ED5673">
      <w:pPr>
        <w:pStyle w:val="ConsPlusNormal"/>
        <w:ind w:firstLine="709"/>
        <w:jc w:val="both"/>
        <w:rPr>
          <w:sz w:val="28"/>
          <w:szCs w:val="28"/>
        </w:rPr>
      </w:pPr>
      <w:r w:rsidRPr="00507C8C">
        <w:rPr>
          <w:sz w:val="28"/>
          <w:szCs w:val="28"/>
        </w:rPr>
        <w:t>- закрепления на праве хозяйственного ведения за муниципальными унитарными предприятиями;</w:t>
      </w:r>
    </w:p>
    <w:p w:rsidR="000741E6" w:rsidRPr="00507C8C" w:rsidRDefault="000741E6" w:rsidP="00ED5673">
      <w:pPr>
        <w:pStyle w:val="ConsPlusNormal"/>
        <w:ind w:firstLine="709"/>
        <w:jc w:val="both"/>
        <w:rPr>
          <w:sz w:val="28"/>
          <w:szCs w:val="28"/>
        </w:rPr>
      </w:pPr>
      <w:r w:rsidRPr="00507C8C">
        <w:rPr>
          <w:sz w:val="28"/>
          <w:szCs w:val="28"/>
        </w:rPr>
        <w:t>- закрепления на праве оперативного управления за муниципальными учреждениями;</w:t>
      </w:r>
    </w:p>
    <w:p w:rsidR="000741E6" w:rsidRPr="00507C8C" w:rsidRDefault="000741E6" w:rsidP="00ED5673">
      <w:pPr>
        <w:pStyle w:val="ConsPlusNormal"/>
        <w:ind w:firstLine="709"/>
        <w:jc w:val="both"/>
        <w:rPr>
          <w:sz w:val="28"/>
          <w:szCs w:val="28"/>
        </w:rPr>
      </w:pPr>
      <w:r w:rsidRPr="00507C8C">
        <w:rPr>
          <w:sz w:val="28"/>
          <w:szCs w:val="28"/>
        </w:rPr>
        <w:t>- отчуждения (в том числе приватизации);</w:t>
      </w:r>
    </w:p>
    <w:p w:rsidR="000741E6" w:rsidRPr="00507C8C" w:rsidRDefault="000741E6" w:rsidP="00ED5673">
      <w:pPr>
        <w:pStyle w:val="ConsPlusNormal"/>
        <w:ind w:firstLine="709"/>
        <w:jc w:val="both"/>
        <w:rPr>
          <w:sz w:val="28"/>
          <w:szCs w:val="28"/>
        </w:rPr>
      </w:pPr>
      <w:r w:rsidRPr="00507C8C">
        <w:rPr>
          <w:sz w:val="28"/>
          <w:szCs w:val="28"/>
        </w:rPr>
        <w:t>- по иным основаниям в соответствии с действующим законодательством РФ.</w:t>
      </w:r>
    </w:p>
    <w:p w:rsidR="000741E6" w:rsidRPr="00507C8C" w:rsidRDefault="000741E6" w:rsidP="00ED5673">
      <w:pPr>
        <w:pStyle w:val="ConsPlusNormal"/>
        <w:ind w:firstLine="709"/>
        <w:jc w:val="both"/>
        <w:rPr>
          <w:sz w:val="28"/>
          <w:szCs w:val="28"/>
        </w:rPr>
      </w:pPr>
      <w:r w:rsidRPr="00507C8C">
        <w:rPr>
          <w:sz w:val="28"/>
          <w:szCs w:val="28"/>
        </w:rPr>
        <w:t>Соответствующее постановление Администрации района должно содержать прямое указание Администрации района как держателю реестра муниципальной собственности об исключении соответствующего объекта из состава муниципальной казны и внесении необходимых изменений в реестр муниципальной собственности.</w:t>
      </w:r>
    </w:p>
    <w:p w:rsidR="000741E6" w:rsidRPr="00507C8C" w:rsidRDefault="000741E6" w:rsidP="00ED5673">
      <w:pPr>
        <w:pStyle w:val="ConsPlusNormal"/>
        <w:ind w:firstLine="709"/>
        <w:jc w:val="both"/>
        <w:rPr>
          <w:sz w:val="28"/>
          <w:szCs w:val="28"/>
        </w:rPr>
      </w:pPr>
      <w:r w:rsidRPr="00507C8C">
        <w:rPr>
          <w:sz w:val="28"/>
          <w:szCs w:val="28"/>
        </w:rPr>
        <w:t>4. Порядок учета имущества муниципальной казны:</w:t>
      </w:r>
    </w:p>
    <w:p w:rsidR="000741E6" w:rsidRPr="00507C8C" w:rsidRDefault="000741E6" w:rsidP="00ED5673">
      <w:pPr>
        <w:pStyle w:val="ConsPlusNormal"/>
        <w:ind w:firstLine="709"/>
        <w:jc w:val="both"/>
        <w:rPr>
          <w:sz w:val="28"/>
          <w:szCs w:val="28"/>
        </w:rPr>
      </w:pPr>
      <w:r w:rsidRPr="00507C8C">
        <w:rPr>
          <w:sz w:val="28"/>
          <w:szCs w:val="28"/>
        </w:rPr>
        <w:t>Имущество, составляющее муниципальную казну, принадлежит на праве собственности району и не подлежит отражению на балансе органов местного самоуправления района и других юридических лиц в качестве основных или оборотных средств, за исключением случаев, прямо предусмотренных действующими нормативными актами.</w:t>
      </w:r>
    </w:p>
    <w:p w:rsidR="000741E6" w:rsidRPr="00507C8C" w:rsidRDefault="000741E6" w:rsidP="00ED5673">
      <w:pPr>
        <w:pStyle w:val="ConsPlusNormal"/>
        <w:ind w:firstLine="709"/>
        <w:jc w:val="both"/>
        <w:rPr>
          <w:sz w:val="28"/>
          <w:szCs w:val="28"/>
        </w:rPr>
      </w:pPr>
      <w:r w:rsidRPr="00507C8C">
        <w:rPr>
          <w:sz w:val="28"/>
          <w:szCs w:val="28"/>
        </w:rPr>
        <w:lastRenderedPageBreak/>
        <w:t>Учет имущества, составляющего муниципальную казну, и его движения осуществляется путем внесения дополнительных сведений об объектах муниципальной казны в Реестр муниципального имущества муниципального района «Солнцевск</w:t>
      </w:r>
      <w:r w:rsidR="00ED5673">
        <w:rPr>
          <w:sz w:val="28"/>
          <w:szCs w:val="28"/>
        </w:rPr>
        <w:t xml:space="preserve">ий район» об основаниях постановки его на учет, </w:t>
      </w:r>
      <w:r w:rsidRPr="00507C8C">
        <w:rPr>
          <w:sz w:val="28"/>
          <w:szCs w:val="28"/>
        </w:rPr>
        <w:t>а также сведения о решени</w:t>
      </w:r>
      <w:r w:rsidR="00ED5673">
        <w:rPr>
          <w:sz w:val="28"/>
          <w:szCs w:val="28"/>
        </w:rPr>
        <w:t xml:space="preserve">ях по передаче имущества казны </w:t>
      </w:r>
      <w:r w:rsidRPr="00507C8C">
        <w:rPr>
          <w:sz w:val="28"/>
          <w:szCs w:val="28"/>
        </w:rPr>
        <w:t>в пользование, других актах распоряжения имуществом, в том числе влекущих исключение имущества из состава казны и его возврат в казну, и другие сведения в соответствии с требованиями действующего законодательства по учету муниципального имущества в Реестре.</w:t>
      </w:r>
    </w:p>
    <w:p w:rsidR="000741E6" w:rsidRPr="00507C8C" w:rsidRDefault="000741E6" w:rsidP="00ED5673">
      <w:pPr>
        <w:pStyle w:val="ConsPlusNormal"/>
        <w:ind w:firstLine="709"/>
        <w:jc w:val="both"/>
        <w:rPr>
          <w:sz w:val="28"/>
          <w:szCs w:val="28"/>
        </w:rPr>
      </w:pPr>
      <w:r w:rsidRPr="00507C8C">
        <w:rPr>
          <w:sz w:val="28"/>
          <w:szCs w:val="28"/>
        </w:rPr>
        <w:t>Учет денежных средств муниципальной казны района обеспечивается путем составления, утверждения и исполнения бюджета района на соответствующий финансовый год. Денежные средства не являются объектами учета реестра.</w:t>
      </w:r>
    </w:p>
    <w:p w:rsidR="000741E6" w:rsidRPr="00507C8C" w:rsidRDefault="000741E6" w:rsidP="00ED5673">
      <w:pPr>
        <w:pStyle w:val="ConsPlusNormal"/>
        <w:ind w:firstLine="709"/>
        <w:jc w:val="both"/>
        <w:rPr>
          <w:sz w:val="28"/>
          <w:szCs w:val="28"/>
        </w:rPr>
      </w:pPr>
      <w:r w:rsidRPr="00507C8C">
        <w:rPr>
          <w:sz w:val="28"/>
          <w:szCs w:val="28"/>
        </w:rPr>
        <w:t>Объекты имущества, составляющие муниципальную казну, переданные юридическим и физическим лицам в пользование или аренду, подлежат бухгалтерскому учету у пользователей на забалансовом счете с обязательным открытием инвентарных карточек по установленной форме и ежегодным начислением износа или амортизационных отчислений.</w:t>
      </w:r>
    </w:p>
    <w:p w:rsidR="000741E6" w:rsidRPr="00507C8C" w:rsidRDefault="000741E6" w:rsidP="00ED5673">
      <w:pPr>
        <w:pStyle w:val="ConsPlusNormal"/>
        <w:ind w:firstLine="709"/>
        <w:jc w:val="both"/>
        <w:rPr>
          <w:sz w:val="28"/>
          <w:szCs w:val="28"/>
        </w:rPr>
      </w:pPr>
      <w:r w:rsidRPr="00507C8C">
        <w:rPr>
          <w:sz w:val="28"/>
          <w:szCs w:val="28"/>
        </w:rPr>
        <w:t>Обязанность ведения данного учета возлагается на пользователей, осуществляющих использование объектов муниципальной казны на основании соответствующих договоров, заключенных в установленном законом порядке, путем внесения в текст договоров соответствующих условий.</w:t>
      </w:r>
    </w:p>
    <w:p w:rsidR="000741E6" w:rsidRPr="00507C8C" w:rsidRDefault="000741E6" w:rsidP="00ED5673">
      <w:pPr>
        <w:pStyle w:val="ConsPlusNormal"/>
        <w:ind w:firstLine="709"/>
        <w:jc w:val="both"/>
        <w:rPr>
          <w:sz w:val="28"/>
          <w:szCs w:val="28"/>
        </w:rPr>
      </w:pPr>
      <w:r w:rsidRPr="00507C8C">
        <w:rPr>
          <w:sz w:val="28"/>
          <w:szCs w:val="28"/>
        </w:rPr>
        <w:t>Изменение данных об объектах муниципальной казны в Реестре производится Администрацией района на основании соответствующих документов, представляемых в Администрацию района пользователями объектов муниципальной казны на бумажных и электронных носителях.</w:t>
      </w:r>
    </w:p>
    <w:p w:rsidR="000741E6" w:rsidRPr="00507C8C" w:rsidRDefault="000741E6" w:rsidP="00ED5673">
      <w:pPr>
        <w:pStyle w:val="ConsPlusNormal"/>
        <w:ind w:firstLine="709"/>
        <w:jc w:val="both"/>
        <w:rPr>
          <w:sz w:val="28"/>
          <w:szCs w:val="28"/>
        </w:rPr>
      </w:pPr>
      <w:r w:rsidRPr="00507C8C">
        <w:rPr>
          <w:sz w:val="28"/>
          <w:szCs w:val="28"/>
        </w:rPr>
        <w:t>Информация предоставляется пользователями ежеквартально до 25 числа месяца, следующего за отчетным периодом.</w:t>
      </w:r>
    </w:p>
    <w:p w:rsidR="000741E6" w:rsidRPr="00507C8C" w:rsidRDefault="000741E6" w:rsidP="00ED5673">
      <w:pPr>
        <w:pStyle w:val="ConsPlusNormal"/>
        <w:ind w:firstLine="709"/>
        <w:jc w:val="both"/>
        <w:rPr>
          <w:sz w:val="28"/>
          <w:szCs w:val="28"/>
        </w:rPr>
      </w:pPr>
      <w:r w:rsidRPr="00507C8C">
        <w:rPr>
          <w:sz w:val="28"/>
          <w:szCs w:val="28"/>
        </w:rPr>
        <w:t>Бремя содержания и риск случайной гибели имущества муниципальной казны несет пользователь, осуществляющий использование объектов муниципальной казны на основании соответствующего договора.</w:t>
      </w:r>
    </w:p>
    <w:p w:rsidR="000741E6" w:rsidRPr="00507C8C" w:rsidRDefault="000741E6" w:rsidP="00ED5673">
      <w:pPr>
        <w:pStyle w:val="ConsPlusNormal"/>
        <w:ind w:firstLine="709"/>
        <w:jc w:val="both"/>
        <w:rPr>
          <w:sz w:val="28"/>
          <w:szCs w:val="28"/>
        </w:rPr>
      </w:pPr>
      <w:r w:rsidRPr="00507C8C">
        <w:rPr>
          <w:sz w:val="28"/>
          <w:szCs w:val="28"/>
        </w:rPr>
        <w:t>5. Порядок распоряжения имуществом муниципальной казны:</w:t>
      </w:r>
    </w:p>
    <w:p w:rsidR="000741E6" w:rsidRPr="00507C8C" w:rsidRDefault="000741E6" w:rsidP="00ED5673">
      <w:pPr>
        <w:pStyle w:val="ConsPlusNormal"/>
        <w:ind w:firstLine="709"/>
        <w:jc w:val="both"/>
        <w:rPr>
          <w:sz w:val="28"/>
          <w:szCs w:val="28"/>
        </w:rPr>
      </w:pPr>
      <w:r w:rsidRPr="00507C8C">
        <w:rPr>
          <w:sz w:val="28"/>
          <w:szCs w:val="28"/>
        </w:rPr>
        <w:t>Распоряжение объектами муниципальной казны осуществляется в случаях и порядке, установленных действующим законодательством Российской Федерации и принятыми в соответствии с ним нормативными правовыми актами Представительного Собрания, Главы Администрации района.</w:t>
      </w:r>
    </w:p>
    <w:p w:rsidR="000741E6" w:rsidRPr="00507C8C" w:rsidRDefault="000741E6" w:rsidP="00ED5673">
      <w:pPr>
        <w:pStyle w:val="ConsPlusNormal"/>
        <w:ind w:firstLine="709"/>
        <w:jc w:val="both"/>
        <w:rPr>
          <w:sz w:val="28"/>
          <w:szCs w:val="28"/>
        </w:rPr>
      </w:pPr>
      <w:r w:rsidRPr="00507C8C">
        <w:rPr>
          <w:sz w:val="28"/>
          <w:szCs w:val="28"/>
        </w:rPr>
        <w:t>Обеспечение защиты прав собственника имущества, входящего в состав муниципальной казны, в том числе судебной, от имени района осуществляет Администрация района.</w:t>
      </w:r>
    </w:p>
    <w:p w:rsidR="000741E6" w:rsidRPr="00507C8C" w:rsidRDefault="000741E6" w:rsidP="00ED5673">
      <w:pPr>
        <w:pStyle w:val="ConsPlusNormal"/>
        <w:ind w:firstLine="709"/>
        <w:jc w:val="both"/>
        <w:rPr>
          <w:sz w:val="28"/>
          <w:szCs w:val="28"/>
        </w:rPr>
      </w:pPr>
      <w:r w:rsidRPr="00507C8C">
        <w:rPr>
          <w:sz w:val="28"/>
          <w:szCs w:val="28"/>
        </w:rPr>
        <w:t>Доходы от использования объектов муниципальной казны в полном объеме и напрямую поступают в местный бюджет в порядке, установленном действующим законодательством.</w:t>
      </w:r>
    </w:p>
    <w:p w:rsidR="000741E6" w:rsidRPr="00507C8C" w:rsidRDefault="000741E6" w:rsidP="00ED5673">
      <w:pPr>
        <w:pStyle w:val="ConsPlusNormal"/>
        <w:ind w:firstLine="709"/>
        <w:jc w:val="both"/>
        <w:rPr>
          <w:sz w:val="28"/>
          <w:szCs w:val="28"/>
        </w:rPr>
      </w:pPr>
      <w:r w:rsidRPr="00507C8C">
        <w:rPr>
          <w:sz w:val="28"/>
          <w:szCs w:val="28"/>
        </w:rPr>
        <w:lastRenderedPageBreak/>
        <w:t>Порядок приватизации объектов муниципальной казны района определяется действующим законодательством Российской Федерации и соответствующими нормативно-правовыми актами органов местного самоуправления.</w:t>
      </w:r>
    </w:p>
    <w:p w:rsidR="000741E6" w:rsidRPr="00507C8C" w:rsidRDefault="000741E6" w:rsidP="00ED5673">
      <w:pPr>
        <w:pStyle w:val="ConsPlusNormal"/>
        <w:ind w:firstLine="709"/>
        <w:jc w:val="both"/>
        <w:rPr>
          <w:sz w:val="28"/>
          <w:szCs w:val="28"/>
        </w:rPr>
      </w:pPr>
      <w:r w:rsidRPr="00507C8C">
        <w:rPr>
          <w:sz w:val="28"/>
          <w:szCs w:val="28"/>
        </w:rPr>
        <w:t>6.</w:t>
      </w:r>
      <w:r w:rsidR="00ED5673">
        <w:rPr>
          <w:sz w:val="28"/>
          <w:szCs w:val="28"/>
        </w:rPr>
        <w:t xml:space="preserve"> </w:t>
      </w:r>
      <w:r w:rsidRPr="00507C8C">
        <w:rPr>
          <w:sz w:val="28"/>
          <w:szCs w:val="28"/>
        </w:rPr>
        <w:t>Оценка имущества муниципальной казны:</w:t>
      </w:r>
    </w:p>
    <w:p w:rsidR="000741E6" w:rsidRPr="00507C8C" w:rsidRDefault="000741E6" w:rsidP="00ED5673">
      <w:pPr>
        <w:pStyle w:val="ConsPlusNormal"/>
        <w:ind w:firstLine="709"/>
        <w:jc w:val="both"/>
        <w:rPr>
          <w:sz w:val="28"/>
          <w:szCs w:val="28"/>
        </w:rPr>
      </w:pPr>
      <w:r w:rsidRPr="00507C8C">
        <w:rPr>
          <w:sz w:val="28"/>
          <w:szCs w:val="28"/>
        </w:rPr>
        <w:t>В целях определения стоимости объектов муниципальной казны Администрация района в порядке, установленном законом, организует проведение его оценки.</w:t>
      </w:r>
    </w:p>
    <w:p w:rsidR="000741E6" w:rsidRPr="00507C8C" w:rsidRDefault="000741E6" w:rsidP="00ED5673">
      <w:pPr>
        <w:pStyle w:val="ConsPlusNormal"/>
        <w:ind w:firstLine="709"/>
        <w:jc w:val="both"/>
        <w:rPr>
          <w:sz w:val="28"/>
          <w:szCs w:val="28"/>
        </w:rPr>
      </w:pPr>
      <w:r w:rsidRPr="00507C8C">
        <w:rPr>
          <w:sz w:val="28"/>
          <w:szCs w:val="28"/>
        </w:rPr>
        <w:t>Проведение независимой оценки отдельных объектов имущества муниципальной казны является обязательным в следующих случаях:</w:t>
      </w:r>
    </w:p>
    <w:p w:rsidR="000741E6" w:rsidRPr="00507C8C" w:rsidRDefault="000741E6" w:rsidP="00ED5673">
      <w:pPr>
        <w:pStyle w:val="ConsPlusNormal"/>
        <w:ind w:firstLine="709"/>
        <w:jc w:val="both"/>
        <w:rPr>
          <w:sz w:val="28"/>
          <w:szCs w:val="28"/>
        </w:rPr>
      </w:pPr>
      <w:r w:rsidRPr="00507C8C">
        <w:rPr>
          <w:sz w:val="28"/>
          <w:szCs w:val="28"/>
        </w:rPr>
        <w:t>- при определении их стоимости в целях приватизации, передачи в доверительное управление либо ином вовлечении в хозяйственный оборот;</w:t>
      </w:r>
    </w:p>
    <w:p w:rsidR="000741E6" w:rsidRPr="00507C8C" w:rsidRDefault="000741E6" w:rsidP="00ED5673">
      <w:pPr>
        <w:pStyle w:val="ConsPlusNormal"/>
        <w:ind w:firstLine="709"/>
        <w:jc w:val="both"/>
        <w:rPr>
          <w:sz w:val="28"/>
          <w:szCs w:val="28"/>
        </w:rPr>
      </w:pPr>
      <w:r w:rsidRPr="00507C8C">
        <w:rPr>
          <w:sz w:val="28"/>
          <w:szCs w:val="28"/>
        </w:rPr>
        <w:t>- при использовании их в качестве предмета залога;</w:t>
      </w:r>
    </w:p>
    <w:p w:rsidR="000741E6" w:rsidRPr="00507C8C" w:rsidRDefault="000741E6" w:rsidP="00ED5673">
      <w:pPr>
        <w:pStyle w:val="ConsPlusNormal"/>
        <w:ind w:firstLine="709"/>
        <w:jc w:val="both"/>
        <w:rPr>
          <w:sz w:val="28"/>
          <w:szCs w:val="28"/>
        </w:rPr>
      </w:pPr>
      <w:r w:rsidRPr="00507C8C">
        <w:rPr>
          <w:sz w:val="28"/>
          <w:szCs w:val="28"/>
        </w:rPr>
        <w:t>- при уступке долговых обязательств, связанных с данными объектами;</w:t>
      </w:r>
    </w:p>
    <w:p w:rsidR="000741E6" w:rsidRPr="00507C8C" w:rsidRDefault="000741E6" w:rsidP="00ED5673">
      <w:pPr>
        <w:pStyle w:val="ConsPlusNormal"/>
        <w:ind w:firstLine="709"/>
        <w:jc w:val="both"/>
        <w:rPr>
          <w:sz w:val="28"/>
          <w:szCs w:val="28"/>
        </w:rPr>
      </w:pPr>
      <w:r w:rsidRPr="00507C8C">
        <w:rPr>
          <w:sz w:val="28"/>
          <w:szCs w:val="28"/>
        </w:rPr>
        <w:t>- при передаче их в качестве вклада в уставные капиталы, фонды юридических лиц;</w:t>
      </w:r>
    </w:p>
    <w:p w:rsidR="000741E6" w:rsidRPr="00507C8C" w:rsidRDefault="000741E6" w:rsidP="00ED5673">
      <w:pPr>
        <w:pStyle w:val="ConsPlusNormal"/>
        <w:ind w:firstLine="709"/>
        <w:jc w:val="both"/>
        <w:rPr>
          <w:sz w:val="28"/>
          <w:szCs w:val="28"/>
        </w:rPr>
      </w:pPr>
      <w:r w:rsidRPr="00507C8C">
        <w:rPr>
          <w:sz w:val="28"/>
          <w:szCs w:val="28"/>
        </w:rPr>
        <w:t>- при возникновении споров об их стоимости;</w:t>
      </w:r>
    </w:p>
    <w:p w:rsidR="000741E6" w:rsidRPr="00507C8C" w:rsidRDefault="000741E6" w:rsidP="00ED5673">
      <w:pPr>
        <w:pStyle w:val="ConsPlusNormal"/>
        <w:ind w:firstLine="709"/>
        <w:jc w:val="both"/>
        <w:rPr>
          <w:sz w:val="28"/>
          <w:szCs w:val="28"/>
        </w:rPr>
      </w:pPr>
      <w:r w:rsidRPr="00507C8C">
        <w:rPr>
          <w:sz w:val="28"/>
          <w:szCs w:val="28"/>
        </w:rPr>
        <w:t>- в иных случаях, предусмотренных действующим законодательством Российской Федерации, нормативными актами органов местного самоуправления района.</w:t>
      </w:r>
    </w:p>
    <w:p w:rsidR="000741E6" w:rsidRPr="00507C8C" w:rsidRDefault="000741E6" w:rsidP="00ED5673">
      <w:pPr>
        <w:pStyle w:val="ConsPlusNormal"/>
        <w:ind w:firstLine="709"/>
        <w:jc w:val="both"/>
        <w:rPr>
          <w:sz w:val="28"/>
          <w:szCs w:val="28"/>
        </w:rPr>
      </w:pPr>
      <w:r w:rsidRPr="00507C8C">
        <w:rPr>
          <w:sz w:val="28"/>
          <w:szCs w:val="28"/>
        </w:rPr>
        <w:t>Расходы по оценке стоимости имущества муниципальной казны осуществляются Администрацией района из средств местного бюджета в установленном законом порядке.</w:t>
      </w:r>
    </w:p>
    <w:p w:rsidR="000741E6" w:rsidRPr="00507C8C" w:rsidRDefault="000741E6" w:rsidP="00ED5673">
      <w:pPr>
        <w:pStyle w:val="ConsPlusNormal"/>
        <w:ind w:firstLine="709"/>
        <w:jc w:val="both"/>
        <w:rPr>
          <w:sz w:val="28"/>
          <w:szCs w:val="28"/>
        </w:rPr>
      </w:pPr>
      <w:r w:rsidRPr="00507C8C">
        <w:rPr>
          <w:sz w:val="28"/>
          <w:szCs w:val="28"/>
        </w:rPr>
        <w:t>7. Контроль за использованием и сохранностью</w:t>
      </w:r>
      <w:r w:rsidR="00ED5673">
        <w:rPr>
          <w:sz w:val="28"/>
          <w:szCs w:val="28"/>
        </w:rPr>
        <w:t xml:space="preserve"> </w:t>
      </w:r>
      <w:r w:rsidRPr="00507C8C">
        <w:rPr>
          <w:sz w:val="28"/>
          <w:szCs w:val="28"/>
        </w:rPr>
        <w:t>объектов муниципальной казны:</w:t>
      </w:r>
    </w:p>
    <w:p w:rsidR="000741E6" w:rsidRPr="00507C8C" w:rsidRDefault="000741E6" w:rsidP="00ED5673">
      <w:pPr>
        <w:pStyle w:val="ConsPlusNormal"/>
        <w:ind w:firstLine="709"/>
        <w:jc w:val="both"/>
        <w:rPr>
          <w:sz w:val="28"/>
          <w:szCs w:val="28"/>
        </w:rPr>
      </w:pPr>
      <w:r w:rsidRPr="00507C8C">
        <w:rPr>
          <w:sz w:val="28"/>
          <w:szCs w:val="28"/>
        </w:rPr>
        <w:t>Контроль за использованием по назначению и сохранностью объектов муниципальной собственности, составляющих муниципальную казну, осуществляет Администрация района.</w:t>
      </w:r>
    </w:p>
    <w:p w:rsidR="000741E6" w:rsidRPr="00507C8C" w:rsidRDefault="000741E6" w:rsidP="00ED5673">
      <w:pPr>
        <w:pStyle w:val="ConsPlusNormal"/>
        <w:ind w:firstLine="709"/>
        <w:jc w:val="both"/>
        <w:rPr>
          <w:sz w:val="28"/>
          <w:szCs w:val="28"/>
        </w:rPr>
      </w:pPr>
      <w:r w:rsidRPr="00507C8C">
        <w:rPr>
          <w:sz w:val="28"/>
          <w:szCs w:val="28"/>
        </w:rPr>
        <w:t>В ходе контроля Администрация района по мере необходимости осуществляет проверки переданного имущества и соблюдения условий договоров о передаче имущества.</w:t>
      </w:r>
    </w:p>
    <w:p w:rsidR="000741E6" w:rsidRPr="00507C8C" w:rsidRDefault="000741E6" w:rsidP="00ED5673">
      <w:pPr>
        <w:pStyle w:val="ConsPlusNormal"/>
        <w:ind w:firstLine="709"/>
        <w:jc w:val="both"/>
        <w:rPr>
          <w:sz w:val="28"/>
          <w:szCs w:val="28"/>
        </w:rPr>
      </w:pPr>
      <w:r w:rsidRPr="00507C8C">
        <w:rPr>
          <w:sz w:val="28"/>
          <w:szCs w:val="28"/>
        </w:rPr>
        <w:t>В период, когда имущество, входящее в состав казны, не обременено договорными обязательствами, риск его случайной гибели ложится на район, а обязанности по содержанию такого имущества выполняет Администрация района за счет средств, выделенных из местного бюджета.</w:t>
      </w:r>
    </w:p>
    <w:p w:rsidR="000741E6" w:rsidRPr="00507C8C" w:rsidRDefault="000741E6" w:rsidP="00ED5673">
      <w:pPr>
        <w:pStyle w:val="ConsPlusNormal"/>
        <w:ind w:firstLine="709"/>
        <w:jc w:val="both"/>
        <w:rPr>
          <w:sz w:val="28"/>
          <w:szCs w:val="28"/>
          <w:lang w:eastAsia="ar-SA"/>
        </w:rPr>
      </w:pPr>
      <w:r w:rsidRPr="00507C8C">
        <w:rPr>
          <w:sz w:val="28"/>
          <w:szCs w:val="28"/>
        </w:rPr>
        <w:t>Имущественные требования, обращенные к району, могут быть удовлетворены за счет муниципальной казны в порядке, установленном действующим законодательством Российской Федерации.»</w:t>
      </w:r>
    </w:p>
    <w:p w:rsidR="000741E6" w:rsidRPr="00ED5673" w:rsidRDefault="000741E6" w:rsidP="00ED5673">
      <w:pPr>
        <w:spacing w:after="0" w:line="240" w:lineRule="auto"/>
        <w:jc w:val="center"/>
        <w:rPr>
          <w:rFonts w:ascii="Times New Roman" w:hAnsi="Times New Roman" w:cs="Times New Roman"/>
          <w:sz w:val="28"/>
          <w:szCs w:val="28"/>
        </w:rPr>
      </w:pPr>
    </w:p>
    <w:p w:rsidR="000741E6" w:rsidRPr="00ED5673" w:rsidRDefault="00ED5673" w:rsidP="00ED5673">
      <w:pPr>
        <w:pStyle w:val="11"/>
        <w:numPr>
          <w:ilvl w:val="0"/>
          <w:numId w:val="0"/>
        </w:numPr>
        <w:spacing w:before="0" w:after="0"/>
        <w:rPr>
          <w:color w:val="auto"/>
          <w:sz w:val="28"/>
          <w:szCs w:val="28"/>
        </w:rPr>
      </w:pPr>
      <w:bookmarkStart w:id="262" w:name="sub_1600"/>
      <w:r w:rsidRPr="00ED5673">
        <w:rPr>
          <w:color w:val="auto"/>
          <w:sz w:val="28"/>
          <w:szCs w:val="28"/>
        </w:rPr>
        <w:t xml:space="preserve">Глава </w:t>
      </w:r>
      <w:r w:rsidR="000741E6" w:rsidRPr="00ED5673">
        <w:rPr>
          <w:color w:val="auto"/>
          <w:sz w:val="28"/>
          <w:szCs w:val="28"/>
        </w:rPr>
        <w:t>6. З</w:t>
      </w:r>
      <w:r w:rsidRPr="00ED5673">
        <w:rPr>
          <w:color w:val="auto"/>
          <w:sz w:val="28"/>
          <w:szCs w:val="28"/>
        </w:rPr>
        <w:t>аключительные положения</w:t>
      </w:r>
    </w:p>
    <w:p w:rsidR="00ED5673" w:rsidRPr="00ED5673" w:rsidRDefault="00ED5673" w:rsidP="00ED5673">
      <w:pPr>
        <w:spacing w:after="0" w:line="240" w:lineRule="auto"/>
        <w:jc w:val="center"/>
        <w:rPr>
          <w:rFonts w:ascii="Times New Roman" w:hAnsi="Times New Roman" w:cs="Times New Roman"/>
          <w:sz w:val="28"/>
          <w:szCs w:val="28"/>
          <w:lang w:eastAsia="ar-SA"/>
        </w:rPr>
      </w:pPr>
    </w:p>
    <w:bookmarkEnd w:id="262"/>
    <w:p w:rsidR="000741E6" w:rsidRPr="00507C8C" w:rsidRDefault="00ED5673" w:rsidP="00ED5673">
      <w:pPr>
        <w:pStyle w:val="afff0"/>
        <w:ind w:left="0" w:firstLine="709"/>
        <w:rPr>
          <w:rFonts w:ascii="Times New Roman" w:hAnsi="Times New Roman" w:cs="Times New Roman"/>
          <w:sz w:val="28"/>
          <w:szCs w:val="28"/>
        </w:rPr>
      </w:pPr>
      <w:r>
        <w:rPr>
          <w:rStyle w:val="afff6"/>
          <w:rFonts w:ascii="Times New Roman" w:hAnsi="Times New Roman" w:cs="Times New Roman"/>
          <w:color w:val="auto"/>
          <w:sz w:val="28"/>
          <w:szCs w:val="28"/>
        </w:rPr>
        <w:t xml:space="preserve">Статья </w:t>
      </w:r>
      <w:r w:rsidR="000741E6" w:rsidRPr="009A7B95">
        <w:rPr>
          <w:rStyle w:val="afff6"/>
          <w:rFonts w:ascii="Times New Roman" w:hAnsi="Times New Roman" w:cs="Times New Roman"/>
          <w:color w:val="auto"/>
          <w:sz w:val="28"/>
          <w:szCs w:val="28"/>
        </w:rPr>
        <w:t>26.</w:t>
      </w:r>
      <w:r w:rsidR="000741E6" w:rsidRPr="00507C8C">
        <w:rPr>
          <w:rFonts w:ascii="Times New Roman" w:hAnsi="Times New Roman" w:cs="Times New Roman"/>
          <w:sz w:val="28"/>
          <w:szCs w:val="28"/>
        </w:rPr>
        <w:t xml:space="preserve"> Оценка муниципального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63" w:name="sub_16026"/>
      <w:bookmarkEnd w:id="263"/>
      <w:r w:rsidRPr="00507C8C">
        <w:rPr>
          <w:rFonts w:ascii="Times New Roman" w:hAnsi="Times New Roman" w:cs="Times New Roman"/>
          <w:sz w:val="28"/>
          <w:szCs w:val="28"/>
        </w:rPr>
        <w:t>1. Проведение оценки объектов муниципального имущества является обязательным в случаях:</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64" w:name="sub_160261"/>
      <w:bookmarkEnd w:id="264"/>
      <w:r w:rsidRPr="00507C8C">
        <w:rPr>
          <w:rFonts w:ascii="Times New Roman" w:hAnsi="Times New Roman" w:cs="Times New Roman"/>
          <w:sz w:val="28"/>
          <w:szCs w:val="28"/>
        </w:rPr>
        <w:lastRenderedPageBreak/>
        <w:t>1) приватизации, передачи в доверительное управление, в аренду, либо передачи в залог имущества, находящегося в казне муниципального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65" w:name="sub_2611"/>
      <w:bookmarkEnd w:id="265"/>
      <w:r w:rsidRPr="00507C8C">
        <w:rPr>
          <w:rFonts w:ascii="Times New Roman" w:hAnsi="Times New Roman" w:cs="Times New Roman"/>
          <w:sz w:val="28"/>
          <w:szCs w:val="28"/>
        </w:rPr>
        <w:t xml:space="preserve">2) продажи, передачи в доверительное управление, в аренду, либо передачи в залог закрепленного за муниципальными унитарными предприятиями, муниципальными учреждениями имущества, отчуждение которого согласно </w:t>
      </w:r>
      <w:hyperlink w:anchor="sub_15025" w:history="1">
        <w:r w:rsidR="00ED5673">
          <w:rPr>
            <w:rStyle w:val="a8"/>
            <w:rFonts w:ascii="Times New Roman" w:hAnsi="Times New Roman" w:cs="Times New Roman"/>
            <w:color w:val="auto"/>
            <w:sz w:val="28"/>
            <w:szCs w:val="28"/>
          </w:rPr>
          <w:t xml:space="preserve">статье </w:t>
        </w:r>
        <w:bookmarkStart w:id="266" w:name="_GoBack"/>
        <w:bookmarkEnd w:id="266"/>
        <w:r w:rsidRPr="009A7B95">
          <w:rPr>
            <w:rStyle w:val="a8"/>
            <w:rFonts w:ascii="Times New Roman" w:hAnsi="Times New Roman" w:cs="Times New Roman"/>
            <w:color w:val="auto"/>
            <w:sz w:val="28"/>
            <w:szCs w:val="28"/>
          </w:rPr>
          <w:t>25</w:t>
        </w:r>
      </w:hyperlink>
      <w:r w:rsidRPr="00507C8C">
        <w:rPr>
          <w:rFonts w:ascii="Times New Roman" w:hAnsi="Times New Roman" w:cs="Times New Roman"/>
          <w:sz w:val="28"/>
          <w:szCs w:val="28"/>
        </w:rPr>
        <w:t xml:space="preserve"> настоящего Положения производится только с согласия собственника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67" w:name="sub_2622"/>
      <w:bookmarkEnd w:id="267"/>
      <w:r w:rsidRPr="00507C8C">
        <w:rPr>
          <w:rFonts w:ascii="Times New Roman" w:hAnsi="Times New Roman" w:cs="Times New Roman"/>
          <w:sz w:val="28"/>
          <w:szCs w:val="28"/>
        </w:rPr>
        <w:t>3) иных случаях, установленных действующим законодательством.</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68" w:name="sub_2623"/>
      <w:bookmarkEnd w:id="268"/>
      <w:r w:rsidRPr="00507C8C">
        <w:rPr>
          <w:rFonts w:ascii="Times New Roman" w:hAnsi="Times New Roman" w:cs="Times New Roman"/>
          <w:sz w:val="28"/>
          <w:szCs w:val="28"/>
        </w:rPr>
        <w:t>2. Проведение оценки обеспечивается муниципальными унитарными предприятиями и муниципальными учреждениями, на балансе которых находится имущество, либо, в случае нахождения имущества в казне, - администрацией района.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69" w:name="sub_160262"/>
      <w:bookmarkEnd w:id="269"/>
      <w:r w:rsidRPr="00507C8C">
        <w:rPr>
          <w:rFonts w:ascii="Times New Roman" w:hAnsi="Times New Roman" w:cs="Times New Roman"/>
          <w:sz w:val="28"/>
          <w:szCs w:val="28"/>
        </w:rPr>
        <w:t>3. В случаях, когда проведение оценки имущества необходимо, принятие решений об условиях приватизации, о согласовании сделки по распоряжению муниципальным унитарным предприятием (муниципальным учреждением) закрепленным за ним имуществом, подписание договоров по распоряжению муниципальным имуществом производятся только после получения отчёта о результатах оценки имущества.</w:t>
      </w:r>
    </w:p>
    <w:p w:rsidR="000741E6" w:rsidRPr="00507C8C" w:rsidRDefault="000741E6" w:rsidP="00ED5673">
      <w:pPr>
        <w:pStyle w:val="afff0"/>
        <w:ind w:left="0" w:firstLine="709"/>
        <w:rPr>
          <w:rFonts w:ascii="Times New Roman" w:hAnsi="Times New Roman" w:cs="Times New Roman"/>
          <w:sz w:val="28"/>
          <w:szCs w:val="28"/>
        </w:rPr>
      </w:pPr>
      <w:r w:rsidRPr="009A7B95">
        <w:rPr>
          <w:rStyle w:val="afff6"/>
          <w:rFonts w:ascii="Times New Roman" w:hAnsi="Times New Roman" w:cs="Times New Roman"/>
          <w:color w:val="auto"/>
          <w:sz w:val="28"/>
          <w:szCs w:val="28"/>
        </w:rPr>
        <w:t>Стат</w:t>
      </w:r>
      <w:r w:rsidR="00ED5673">
        <w:rPr>
          <w:rStyle w:val="afff6"/>
          <w:rFonts w:ascii="Times New Roman" w:hAnsi="Times New Roman" w:cs="Times New Roman"/>
          <w:color w:val="auto"/>
          <w:sz w:val="28"/>
          <w:szCs w:val="28"/>
        </w:rPr>
        <w:t xml:space="preserve">ья </w:t>
      </w:r>
      <w:r w:rsidRPr="009A7B95">
        <w:rPr>
          <w:rStyle w:val="afff6"/>
          <w:rFonts w:ascii="Times New Roman" w:hAnsi="Times New Roman" w:cs="Times New Roman"/>
          <w:color w:val="auto"/>
          <w:sz w:val="28"/>
          <w:szCs w:val="28"/>
        </w:rPr>
        <w:t>27.</w:t>
      </w:r>
      <w:r w:rsidRPr="00507C8C">
        <w:rPr>
          <w:rFonts w:ascii="Times New Roman" w:hAnsi="Times New Roman" w:cs="Times New Roman"/>
          <w:sz w:val="28"/>
          <w:szCs w:val="28"/>
        </w:rPr>
        <w:t xml:space="preserve"> Осуществление контроля за использованием муниципальной собственности</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70" w:name="sub_16027"/>
      <w:bookmarkEnd w:id="270"/>
      <w:r w:rsidRPr="00507C8C">
        <w:rPr>
          <w:rFonts w:ascii="Times New Roman" w:hAnsi="Times New Roman" w:cs="Times New Roman"/>
          <w:sz w:val="28"/>
          <w:szCs w:val="28"/>
        </w:rPr>
        <w:t>1. Контроль за использованием муниципальной собственности осуществляется Отделом путем проведения проверок.</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71" w:name="sub_160271"/>
      <w:bookmarkEnd w:id="271"/>
      <w:r w:rsidRPr="00507C8C">
        <w:rPr>
          <w:rFonts w:ascii="Times New Roman" w:hAnsi="Times New Roman" w:cs="Times New Roman"/>
          <w:sz w:val="28"/>
          <w:szCs w:val="28"/>
        </w:rPr>
        <w:t>2. На основании ежеквартального плана, утверждаемого распоряжением администрации района не позднее 20 числа месяца, предшествующего соответствующему кварталу, Отделом проводятся плановые проверки использования муниципальными унитарными предприятиями и учреждениями закрепленного на праве хозяйственного ведения либо оперативного управления имущества.</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72" w:name="sub_160272"/>
      <w:bookmarkEnd w:id="272"/>
      <w:r w:rsidRPr="00507C8C">
        <w:rPr>
          <w:rFonts w:ascii="Times New Roman" w:hAnsi="Times New Roman" w:cs="Times New Roman"/>
          <w:sz w:val="28"/>
          <w:szCs w:val="28"/>
        </w:rPr>
        <w:t>3. В случае поступления в администрацию района сведений о ненадлежащем использовании имущества, закрепленного за муниципальными унитарными предприятиями и учреждениями, издается распоряжение о проведении внеплановой проверки.</w:t>
      </w:r>
    </w:p>
    <w:p w:rsidR="000741E6" w:rsidRPr="00507C8C" w:rsidRDefault="000741E6" w:rsidP="00ED5673">
      <w:pPr>
        <w:pStyle w:val="afff0"/>
        <w:ind w:left="0" w:firstLine="709"/>
        <w:rPr>
          <w:rFonts w:ascii="Times New Roman" w:hAnsi="Times New Roman" w:cs="Times New Roman"/>
          <w:sz w:val="28"/>
          <w:szCs w:val="28"/>
        </w:rPr>
      </w:pPr>
      <w:r w:rsidRPr="009A7B95">
        <w:rPr>
          <w:rStyle w:val="afff6"/>
          <w:rFonts w:ascii="Times New Roman" w:hAnsi="Times New Roman" w:cs="Times New Roman"/>
          <w:color w:val="auto"/>
          <w:sz w:val="28"/>
          <w:szCs w:val="28"/>
        </w:rPr>
        <w:t>Статья</w:t>
      </w:r>
      <w:r w:rsidR="00ED5673">
        <w:rPr>
          <w:rStyle w:val="afff6"/>
          <w:rFonts w:ascii="Times New Roman" w:hAnsi="Times New Roman" w:cs="Times New Roman"/>
          <w:color w:val="auto"/>
          <w:sz w:val="28"/>
          <w:szCs w:val="28"/>
        </w:rPr>
        <w:t xml:space="preserve"> </w:t>
      </w:r>
      <w:r w:rsidRPr="009A7B95">
        <w:rPr>
          <w:rStyle w:val="afff6"/>
          <w:rFonts w:ascii="Times New Roman" w:hAnsi="Times New Roman" w:cs="Times New Roman"/>
          <w:color w:val="auto"/>
          <w:sz w:val="28"/>
          <w:szCs w:val="28"/>
        </w:rPr>
        <w:t>28.</w:t>
      </w:r>
      <w:r w:rsidRPr="00507C8C">
        <w:rPr>
          <w:rFonts w:ascii="Times New Roman" w:hAnsi="Times New Roman" w:cs="Times New Roman"/>
          <w:sz w:val="28"/>
          <w:szCs w:val="28"/>
        </w:rPr>
        <w:t xml:space="preserve"> Заключительные положения.</w:t>
      </w:r>
    </w:p>
    <w:p w:rsidR="000741E6" w:rsidRPr="00507C8C" w:rsidRDefault="000741E6" w:rsidP="00ED5673">
      <w:pPr>
        <w:spacing w:after="0" w:line="240" w:lineRule="auto"/>
        <w:ind w:firstLine="709"/>
        <w:jc w:val="both"/>
        <w:rPr>
          <w:rFonts w:ascii="Times New Roman" w:hAnsi="Times New Roman" w:cs="Times New Roman"/>
          <w:sz w:val="28"/>
          <w:szCs w:val="28"/>
        </w:rPr>
      </w:pPr>
      <w:bookmarkStart w:id="273" w:name="sub_16028"/>
      <w:bookmarkEnd w:id="273"/>
      <w:r w:rsidRPr="00507C8C">
        <w:rPr>
          <w:rFonts w:ascii="Times New Roman" w:hAnsi="Times New Roman" w:cs="Times New Roman"/>
          <w:sz w:val="28"/>
          <w:szCs w:val="28"/>
        </w:rPr>
        <w:t>1. Муниципальные правовые акты органов местного самоуправления муниципального района по вопросам владения, пользования и распоряжения муниципальным имуществом, принятые до введения в действие настоящего Положения, в том числе муниципальные правовые акты по вопросам, которые в соответствии с настоящим Положением должны регулироваться соответствующими решениями Представительного Собрания, действуют впредь до введения в действие соответствующих муниципальных правовых актов в части, не противоречащей настоящему Положению.</w:t>
      </w:r>
    </w:p>
    <w:sectPr w:rsidR="000741E6" w:rsidRPr="00507C8C" w:rsidSect="005B2A07">
      <w:pgSz w:w="11906" w:h="16838"/>
      <w:pgMar w:top="1361"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B7" w:rsidRDefault="005A4AB7" w:rsidP="00FA1C1A">
      <w:pPr>
        <w:spacing w:after="0" w:line="240" w:lineRule="auto"/>
      </w:pPr>
      <w:r>
        <w:separator/>
      </w:r>
    </w:p>
  </w:endnote>
  <w:endnote w:type="continuationSeparator" w:id="0">
    <w:p w:rsidR="005A4AB7" w:rsidRDefault="005A4AB7" w:rsidP="00FA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B7" w:rsidRDefault="005A4AB7" w:rsidP="00FA1C1A">
      <w:pPr>
        <w:spacing w:after="0" w:line="240" w:lineRule="auto"/>
      </w:pPr>
      <w:r>
        <w:separator/>
      </w:r>
    </w:p>
  </w:footnote>
  <w:footnote w:type="continuationSeparator" w:id="0">
    <w:p w:rsidR="005A4AB7" w:rsidRDefault="005A4AB7" w:rsidP="00FA1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4190011"/>
    <w:lvl w:ilvl="0">
      <w:start w:val="1"/>
      <w:numFmt w:val="decimal"/>
      <w:pStyle w:val="11"/>
      <w:lvlText w:val="%1)"/>
      <w:lvlJc w:val="left"/>
      <w:pPr>
        <w:ind w:left="720" w:hanging="360"/>
      </w:pPr>
      <w:rPr>
        <w:sz w:val="28"/>
        <w:szCs w:val="28"/>
      </w:rPr>
    </w:lvl>
  </w:abstractNum>
  <w:abstractNum w:abstractNumId="2" w15:restartNumberingAfterBreak="0">
    <w:nsid w:val="01484A41"/>
    <w:multiLevelType w:val="hybridMultilevel"/>
    <w:tmpl w:val="CE0886E6"/>
    <w:lvl w:ilvl="0" w:tplc="2A1495E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2E82927"/>
    <w:multiLevelType w:val="multilevel"/>
    <w:tmpl w:val="703E6516"/>
    <w:lvl w:ilvl="0">
      <w:start w:val="3"/>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6035009"/>
    <w:multiLevelType w:val="multilevel"/>
    <w:tmpl w:val="80A6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C57CC"/>
    <w:multiLevelType w:val="multilevel"/>
    <w:tmpl w:val="DA10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CC40B3"/>
    <w:multiLevelType w:val="hybridMultilevel"/>
    <w:tmpl w:val="ED0212BA"/>
    <w:lvl w:ilvl="0" w:tplc="14CC4BDE">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0C34E98"/>
    <w:multiLevelType w:val="multilevel"/>
    <w:tmpl w:val="D594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A22D69"/>
    <w:multiLevelType w:val="hybridMultilevel"/>
    <w:tmpl w:val="703E6516"/>
    <w:lvl w:ilvl="0" w:tplc="9B884FF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9F17082"/>
    <w:multiLevelType w:val="multilevel"/>
    <w:tmpl w:val="0C94D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2135CAD"/>
    <w:multiLevelType w:val="hybridMultilevel"/>
    <w:tmpl w:val="495845AE"/>
    <w:lvl w:ilvl="0" w:tplc="2448323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6F839C7"/>
    <w:multiLevelType w:val="multilevel"/>
    <w:tmpl w:val="9E22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B4684"/>
    <w:multiLevelType w:val="multilevel"/>
    <w:tmpl w:val="D9565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77639F"/>
    <w:multiLevelType w:val="hybridMultilevel"/>
    <w:tmpl w:val="61A8CA4C"/>
    <w:lvl w:ilvl="0" w:tplc="D57EBF1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3E6B00"/>
    <w:multiLevelType w:val="multilevel"/>
    <w:tmpl w:val="77E87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45A813A6"/>
    <w:multiLevelType w:val="multilevel"/>
    <w:tmpl w:val="F2DEAFA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2C1D9D"/>
    <w:multiLevelType w:val="hybridMultilevel"/>
    <w:tmpl w:val="4A3646D4"/>
    <w:lvl w:ilvl="0" w:tplc="8066462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507E25C7"/>
    <w:multiLevelType w:val="multilevel"/>
    <w:tmpl w:val="F412F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7237FD"/>
    <w:multiLevelType w:val="multilevel"/>
    <w:tmpl w:val="92984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56FB13EE"/>
    <w:multiLevelType w:val="multilevel"/>
    <w:tmpl w:val="7CE6F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837469"/>
    <w:multiLevelType w:val="multilevel"/>
    <w:tmpl w:val="65641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2789C"/>
    <w:multiLevelType w:val="multilevel"/>
    <w:tmpl w:val="904C24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814780"/>
    <w:multiLevelType w:val="hybridMultilevel"/>
    <w:tmpl w:val="943A0C1C"/>
    <w:lvl w:ilvl="0" w:tplc="22B601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9E3A95"/>
    <w:multiLevelType w:val="hybridMultilevel"/>
    <w:tmpl w:val="039861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658A226D"/>
    <w:multiLevelType w:val="hybridMultilevel"/>
    <w:tmpl w:val="C89A44B4"/>
    <w:lvl w:ilvl="0" w:tplc="5C92B21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6A9407AC"/>
    <w:multiLevelType w:val="hybridMultilevel"/>
    <w:tmpl w:val="9B604CD4"/>
    <w:lvl w:ilvl="0" w:tplc="E454270C">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D9C468B"/>
    <w:multiLevelType w:val="hybridMultilevel"/>
    <w:tmpl w:val="5BE6E67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D5384"/>
    <w:multiLevelType w:val="hybridMultilevel"/>
    <w:tmpl w:val="0B4E0F52"/>
    <w:lvl w:ilvl="0" w:tplc="0FBE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F14921"/>
    <w:multiLevelType w:val="hybridMultilevel"/>
    <w:tmpl w:val="55F4CC72"/>
    <w:lvl w:ilvl="0" w:tplc="371CBE90">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15:restartNumberingAfterBreak="0">
    <w:nsid w:val="74617AD7"/>
    <w:multiLevelType w:val="multilevel"/>
    <w:tmpl w:val="A4AE5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E54585"/>
    <w:multiLevelType w:val="hybridMultilevel"/>
    <w:tmpl w:val="921002B8"/>
    <w:lvl w:ilvl="0" w:tplc="84EA8A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C19217E"/>
    <w:multiLevelType w:val="hybridMultilevel"/>
    <w:tmpl w:val="34EEED80"/>
    <w:lvl w:ilvl="0" w:tplc="6C1CDEF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12"/>
  </w:num>
  <w:num w:numId="3">
    <w:abstractNumId w:val="7"/>
  </w:num>
  <w:num w:numId="4">
    <w:abstractNumId w:val="30"/>
  </w:num>
  <w:num w:numId="5">
    <w:abstractNumId w:val="5"/>
  </w:num>
  <w:num w:numId="6">
    <w:abstractNumId w:val="21"/>
  </w:num>
  <w:num w:numId="7">
    <w:abstractNumId w:val="13"/>
  </w:num>
  <w:num w:numId="8">
    <w:abstractNumId w:val="6"/>
  </w:num>
  <w:num w:numId="9">
    <w:abstractNumId w:val="2"/>
  </w:num>
  <w:num w:numId="10">
    <w:abstractNumId w:val="22"/>
  </w:num>
  <w:num w:numId="11">
    <w:abstractNumId w:val="9"/>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16"/>
  </w:num>
  <w:num w:numId="16">
    <w:abstractNumId w:val="4"/>
  </w:num>
  <w:num w:numId="17">
    <w:abstractNumId w:val="18"/>
  </w:num>
  <w:num w:numId="18">
    <w:abstractNumId w:val="23"/>
  </w:num>
  <w:num w:numId="19">
    <w:abstractNumId w:val="20"/>
  </w:num>
  <w:num w:numId="20">
    <w:abstractNumId w:val="32"/>
  </w:num>
  <w:num w:numId="21">
    <w:abstractNumId w:val="8"/>
  </w:num>
  <w:num w:numId="22">
    <w:abstractNumId w:val="1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1"/>
  </w:num>
  <w:num w:numId="26">
    <w:abstractNumId w:val="25"/>
  </w:num>
  <w:num w:numId="27">
    <w:abstractNumId w:val="10"/>
  </w:num>
  <w:num w:numId="28">
    <w:abstractNumId w:val="15"/>
  </w:num>
  <w:num w:numId="29">
    <w:abstractNumId w:val="1"/>
  </w:num>
  <w:num w:numId="30">
    <w:abstractNumId w:val="17"/>
  </w:num>
  <w:num w:numId="31">
    <w:abstractNumId w:val="11"/>
  </w:num>
  <w:num w:numId="32">
    <w:abstractNumId w:val="28"/>
  </w:num>
  <w:num w:numId="33">
    <w:abstractNumId w:val="24"/>
  </w:num>
  <w:num w:numId="34">
    <w:abstractNumId w:val="26"/>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650A"/>
    <w:rsid w:val="0001027B"/>
    <w:rsid w:val="00056AE1"/>
    <w:rsid w:val="00060022"/>
    <w:rsid w:val="00064EE2"/>
    <w:rsid w:val="000741E6"/>
    <w:rsid w:val="00083A6E"/>
    <w:rsid w:val="000A1756"/>
    <w:rsid w:val="000B7CE9"/>
    <w:rsid w:val="000C64A6"/>
    <w:rsid w:val="000D1FAE"/>
    <w:rsid w:val="000D76AA"/>
    <w:rsid w:val="000E4784"/>
    <w:rsid w:val="00107C01"/>
    <w:rsid w:val="00110E21"/>
    <w:rsid w:val="001118F2"/>
    <w:rsid w:val="00114759"/>
    <w:rsid w:val="00115020"/>
    <w:rsid w:val="00126B91"/>
    <w:rsid w:val="001321B5"/>
    <w:rsid w:val="00136DE0"/>
    <w:rsid w:val="0015466A"/>
    <w:rsid w:val="00162C34"/>
    <w:rsid w:val="001B151A"/>
    <w:rsid w:val="001B228A"/>
    <w:rsid w:val="001E0966"/>
    <w:rsid w:val="001F0D95"/>
    <w:rsid w:val="001F20DE"/>
    <w:rsid w:val="001F2D6F"/>
    <w:rsid w:val="00223800"/>
    <w:rsid w:val="00246BF3"/>
    <w:rsid w:val="00247F58"/>
    <w:rsid w:val="00255426"/>
    <w:rsid w:val="00266019"/>
    <w:rsid w:val="002B7E66"/>
    <w:rsid w:val="002D03EC"/>
    <w:rsid w:val="002E1AD3"/>
    <w:rsid w:val="002E32EE"/>
    <w:rsid w:val="002E4659"/>
    <w:rsid w:val="002F0D3F"/>
    <w:rsid w:val="002F7E38"/>
    <w:rsid w:val="00303CF1"/>
    <w:rsid w:val="00314813"/>
    <w:rsid w:val="00323470"/>
    <w:rsid w:val="00331E78"/>
    <w:rsid w:val="00334B51"/>
    <w:rsid w:val="00337209"/>
    <w:rsid w:val="00371707"/>
    <w:rsid w:val="0037200C"/>
    <w:rsid w:val="003803F5"/>
    <w:rsid w:val="00394963"/>
    <w:rsid w:val="00395202"/>
    <w:rsid w:val="003A3690"/>
    <w:rsid w:val="003B0524"/>
    <w:rsid w:val="003E5057"/>
    <w:rsid w:val="003F7D55"/>
    <w:rsid w:val="004214A8"/>
    <w:rsid w:val="004257C1"/>
    <w:rsid w:val="004323D3"/>
    <w:rsid w:val="00434152"/>
    <w:rsid w:val="00436A2B"/>
    <w:rsid w:val="004421EB"/>
    <w:rsid w:val="00446D46"/>
    <w:rsid w:val="004665CE"/>
    <w:rsid w:val="0048627F"/>
    <w:rsid w:val="00486453"/>
    <w:rsid w:val="004A2DC3"/>
    <w:rsid w:val="004F5354"/>
    <w:rsid w:val="00505AF2"/>
    <w:rsid w:val="00507C8C"/>
    <w:rsid w:val="005132B7"/>
    <w:rsid w:val="00513ED0"/>
    <w:rsid w:val="005211C8"/>
    <w:rsid w:val="00536122"/>
    <w:rsid w:val="00564A34"/>
    <w:rsid w:val="00575E44"/>
    <w:rsid w:val="005957DB"/>
    <w:rsid w:val="005A3CFF"/>
    <w:rsid w:val="005A4AB7"/>
    <w:rsid w:val="005B2A07"/>
    <w:rsid w:val="005C2583"/>
    <w:rsid w:val="005C5A4D"/>
    <w:rsid w:val="005D70EB"/>
    <w:rsid w:val="005E1876"/>
    <w:rsid w:val="005F36D2"/>
    <w:rsid w:val="00651D5C"/>
    <w:rsid w:val="00660FFA"/>
    <w:rsid w:val="00662307"/>
    <w:rsid w:val="00673A90"/>
    <w:rsid w:val="00674B14"/>
    <w:rsid w:val="00677B53"/>
    <w:rsid w:val="006927DD"/>
    <w:rsid w:val="00693CFD"/>
    <w:rsid w:val="006A49EE"/>
    <w:rsid w:val="006B0F71"/>
    <w:rsid w:val="006D12E3"/>
    <w:rsid w:val="007033D0"/>
    <w:rsid w:val="0070628F"/>
    <w:rsid w:val="007166A9"/>
    <w:rsid w:val="0073387E"/>
    <w:rsid w:val="00734DDD"/>
    <w:rsid w:val="00747450"/>
    <w:rsid w:val="007626DD"/>
    <w:rsid w:val="00775458"/>
    <w:rsid w:val="007810C8"/>
    <w:rsid w:val="00797E0F"/>
    <w:rsid w:val="007A39F1"/>
    <w:rsid w:val="007A5C2B"/>
    <w:rsid w:val="007B2403"/>
    <w:rsid w:val="007B6642"/>
    <w:rsid w:val="007D6D81"/>
    <w:rsid w:val="007E0A58"/>
    <w:rsid w:val="00800728"/>
    <w:rsid w:val="0080629F"/>
    <w:rsid w:val="00813A78"/>
    <w:rsid w:val="0083115F"/>
    <w:rsid w:val="00836BD8"/>
    <w:rsid w:val="0084013E"/>
    <w:rsid w:val="008570D1"/>
    <w:rsid w:val="008665FC"/>
    <w:rsid w:val="00873363"/>
    <w:rsid w:val="00884976"/>
    <w:rsid w:val="00893C1C"/>
    <w:rsid w:val="00896F09"/>
    <w:rsid w:val="008A31BB"/>
    <w:rsid w:val="008A41D6"/>
    <w:rsid w:val="008A5F76"/>
    <w:rsid w:val="008D41D2"/>
    <w:rsid w:val="008E704C"/>
    <w:rsid w:val="008F24C8"/>
    <w:rsid w:val="00926A82"/>
    <w:rsid w:val="00933340"/>
    <w:rsid w:val="00935CA5"/>
    <w:rsid w:val="0095498F"/>
    <w:rsid w:val="009867ED"/>
    <w:rsid w:val="00991E43"/>
    <w:rsid w:val="00996808"/>
    <w:rsid w:val="009A6212"/>
    <w:rsid w:val="009A7B95"/>
    <w:rsid w:val="009B67C9"/>
    <w:rsid w:val="009D0B6B"/>
    <w:rsid w:val="009D17C0"/>
    <w:rsid w:val="009F2DF6"/>
    <w:rsid w:val="00A124C8"/>
    <w:rsid w:val="00A25B05"/>
    <w:rsid w:val="00A45E9A"/>
    <w:rsid w:val="00A477D8"/>
    <w:rsid w:val="00A750A5"/>
    <w:rsid w:val="00AA4AED"/>
    <w:rsid w:val="00AA62AE"/>
    <w:rsid w:val="00AA7290"/>
    <w:rsid w:val="00AB1536"/>
    <w:rsid w:val="00AB4CCA"/>
    <w:rsid w:val="00AB6C7F"/>
    <w:rsid w:val="00AC2A15"/>
    <w:rsid w:val="00AE125D"/>
    <w:rsid w:val="00AE3B72"/>
    <w:rsid w:val="00AE74EF"/>
    <w:rsid w:val="00B21835"/>
    <w:rsid w:val="00B2577E"/>
    <w:rsid w:val="00B63D6E"/>
    <w:rsid w:val="00B721D2"/>
    <w:rsid w:val="00B8424F"/>
    <w:rsid w:val="00B871C2"/>
    <w:rsid w:val="00B87458"/>
    <w:rsid w:val="00B97617"/>
    <w:rsid w:val="00BA338C"/>
    <w:rsid w:val="00BA45AE"/>
    <w:rsid w:val="00BA5195"/>
    <w:rsid w:val="00BB0D0D"/>
    <w:rsid w:val="00BC60FB"/>
    <w:rsid w:val="00BF321A"/>
    <w:rsid w:val="00C01D2B"/>
    <w:rsid w:val="00C41929"/>
    <w:rsid w:val="00C4444B"/>
    <w:rsid w:val="00C6261C"/>
    <w:rsid w:val="00C661A6"/>
    <w:rsid w:val="00C96EDC"/>
    <w:rsid w:val="00CA26E6"/>
    <w:rsid w:val="00CB3CD2"/>
    <w:rsid w:val="00CC1AE7"/>
    <w:rsid w:val="00CC538C"/>
    <w:rsid w:val="00CF1FAE"/>
    <w:rsid w:val="00D12570"/>
    <w:rsid w:val="00D231E7"/>
    <w:rsid w:val="00D26826"/>
    <w:rsid w:val="00D41ECA"/>
    <w:rsid w:val="00D4628E"/>
    <w:rsid w:val="00D63C0B"/>
    <w:rsid w:val="00D65092"/>
    <w:rsid w:val="00D72D9B"/>
    <w:rsid w:val="00D81ED4"/>
    <w:rsid w:val="00DB671A"/>
    <w:rsid w:val="00DC7360"/>
    <w:rsid w:val="00DC76F2"/>
    <w:rsid w:val="00DE1B74"/>
    <w:rsid w:val="00DE6CAE"/>
    <w:rsid w:val="00E2650A"/>
    <w:rsid w:val="00E46D2D"/>
    <w:rsid w:val="00E50418"/>
    <w:rsid w:val="00E507CE"/>
    <w:rsid w:val="00E5200A"/>
    <w:rsid w:val="00E53C14"/>
    <w:rsid w:val="00E5401A"/>
    <w:rsid w:val="00E724B9"/>
    <w:rsid w:val="00E773E2"/>
    <w:rsid w:val="00E80CB0"/>
    <w:rsid w:val="00EA02C9"/>
    <w:rsid w:val="00EC686C"/>
    <w:rsid w:val="00EC756D"/>
    <w:rsid w:val="00ED2895"/>
    <w:rsid w:val="00ED5673"/>
    <w:rsid w:val="00EF5BA0"/>
    <w:rsid w:val="00F01648"/>
    <w:rsid w:val="00F27987"/>
    <w:rsid w:val="00F3144A"/>
    <w:rsid w:val="00F3742D"/>
    <w:rsid w:val="00F503B3"/>
    <w:rsid w:val="00F55BF4"/>
    <w:rsid w:val="00F60997"/>
    <w:rsid w:val="00F6248E"/>
    <w:rsid w:val="00F808BC"/>
    <w:rsid w:val="00F817CB"/>
    <w:rsid w:val="00F82DA2"/>
    <w:rsid w:val="00FA1C1A"/>
    <w:rsid w:val="00FC3167"/>
    <w:rsid w:val="00FD157A"/>
    <w:rsid w:val="00FE76DE"/>
    <w:rsid w:val="00FF1659"/>
    <w:rsid w:val="00FF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EA9E3-B18F-4D9D-B3BA-3CA9675F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C8"/>
  </w:style>
  <w:style w:type="paragraph" w:styleId="1">
    <w:name w:val="heading 1"/>
    <w:basedOn w:val="a"/>
    <w:next w:val="a"/>
    <w:link w:val="10"/>
    <w:qFormat/>
    <w:rsid w:val="008570D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qFormat/>
    <w:rsid w:val="008A5F7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8A5F76"/>
    <w:pPr>
      <w:keepNext/>
      <w:spacing w:after="0" w:line="240"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qFormat/>
    <w:rsid w:val="008A5F76"/>
    <w:pPr>
      <w:keepNext/>
      <w:spacing w:after="0" w:line="240" w:lineRule="auto"/>
      <w:ind w:firstLine="851"/>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A5F76"/>
    <w:pPr>
      <w:keepNext/>
      <w:spacing w:after="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A5F76"/>
    <w:pPr>
      <w:keepNext/>
      <w:spacing w:after="0" w:line="240" w:lineRule="auto"/>
      <w:ind w:firstLine="709"/>
      <w:jc w:val="both"/>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8A5F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A5F76"/>
    <w:pPr>
      <w:keepNext/>
      <w:spacing w:after="0" w:line="240" w:lineRule="auto"/>
      <w:outlineLvl w:val="7"/>
    </w:pPr>
    <w:rPr>
      <w:rFonts w:ascii="Times New Roman" w:eastAsia="Times New Roman" w:hAnsi="Times New Roman" w:cs="Times New Roman"/>
      <w:sz w:val="28"/>
      <w:szCs w:val="28"/>
      <w:u w:val="single"/>
    </w:rPr>
  </w:style>
  <w:style w:type="paragraph" w:styleId="9">
    <w:name w:val="heading 9"/>
    <w:basedOn w:val="a"/>
    <w:next w:val="a"/>
    <w:link w:val="90"/>
    <w:qFormat/>
    <w:rsid w:val="008A5F76"/>
    <w:pPr>
      <w:keepNext/>
      <w:suppressAutoHyphens/>
      <w:autoSpaceDE w:val="0"/>
      <w:autoSpaceDN w:val="0"/>
      <w:adjustRightInd w:val="0"/>
      <w:spacing w:after="444" w:line="240" w:lineRule="auto"/>
      <w:ind w:left="55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50A"/>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rmal (Web)"/>
    <w:basedOn w:val="a"/>
    <w:rsid w:val="00E2650A"/>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nhideWhenUsed/>
    <w:rsid w:val="00E2650A"/>
    <w:pPr>
      <w:spacing w:after="0" w:line="240" w:lineRule="auto"/>
    </w:pPr>
    <w:rPr>
      <w:rFonts w:ascii="Tahoma" w:hAnsi="Tahoma" w:cs="Tahoma"/>
      <w:sz w:val="16"/>
      <w:szCs w:val="16"/>
    </w:rPr>
  </w:style>
  <w:style w:type="character" w:customStyle="1" w:styleId="a5">
    <w:name w:val="Текст выноски Знак"/>
    <w:basedOn w:val="a0"/>
    <w:link w:val="a4"/>
    <w:rsid w:val="00E2650A"/>
    <w:rPr>
      <w:rFonts w:ascii="Tahoma" w:hAnsi="Tahoma" w:cs="Tahoma"/>
      <w:sz w:val="16"/>
      <w:szCs w:val="16"/>
    </w:rPr>
  </w:style>
  <w:style w:type="character" w:styleId="a6">
    <w:name w:val="Strong"/>
    <w:basedOn w:val="a0"/>
    <w:uiPriority w:val="22"/>
    <w:qFormat/>
    <w:rsid w:val="007166A9"/>
    <w:rPr>
      <w:b/>
      <w:bCs/>
    </w:rPr>
  </w:style>
  <w:style w:type="character" w:customStyle="1" w:styleId="10">
    <w:name w:val="Заголовок 1 Знак"/>
    <w:basedOn w:val="a0"/>
    <w:link w:val="1"/>
    <w:rsid w:val="008570D1"/>
    <w:rPr>
      <w:rFonts w:ascii="Arial" w:eastAsia="Calibri" w:hAnsi="Arial" w:cs="Arial"/>
      <w:b/>
      <w:bCs/>
      <w:color w:val="26282F"/>
      <w:sz w:val="24"/>
      <w:szCs w:val="24"/>
    </w:rPr>
  </w:style>
  <w:style w:type="paragraph" w:customStyle="1" w:styleId="ConsNonformat">
    <w:name w:val="ConsNonformat"/>
    <w:rsid w:val="008570D1"/>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7">
    <w:name w:val="Гипертекстовая ссылка"/>
    <w:basedOn w:val="a0"/>
    <w:rsid w:val="008570D1"/>
    <w:rPr>
      <w:color w:val="008000"/>
    </w:rPr>
  </w:style>
  <w:style w:type="paragraph" w:customStyle="1" w:styleId="ConsPlusTitle">
    <w:name w:val="ConsPlusTitle"/>
    <w:rsid w:val="008570D1"/>
    <w:pPr>
      <w:widowControl w:val="0"/>
      <w:autoSpaceDE w:val="0"/>
      <w:autoSpaceDN w:val="0"/>
      <w:spacing w:after="0" w:line="240" w:lineRule="auto"/>
    </w:pPr>
    <w:rPr>
      <w:rFonts w:ascii="Calibri" w:eastAsia="Times New Roman" w:hAnsi="Calibri" w:cs="Calibri"/>
      <w:b/>
      <w:szCs w:val="20"/>
    </w:rPr>
  </w:style>
  <w:style w:type="character" w:customStyle="1" w:styleId="21">
    <w:name w:val="Основной текст (2)_"/>
    <w:basedOn w:val="a0"/>
    <w:link w:val="22"/>
    <w:rsid w:val="00FC3167"/>
    <w:rPr>
      <w:sz w:val="26"/>
      <w:szCs w:val="26"/>
      <w:shd w:val="clear" w:color="auto" w:fill="FFFFFF"/>
    </w:rPr>
  </w:style>
  <w:style w:type="character" w:customStyle="1" w:styleId="31">
    <w:name w:val="Основной текст (3)_"/>
    <w:basedOn w:val="a0"/>
    <w:link w:val="32"/>
    <w:rsid w:val="00FC3167"/>
    <w:rPr>
      <w:i/>
      <w:iCs/>
      <w:sz w:val="26"/>
      <w:szCs w:val="26"/>
      <w:shd w:val="clear" w:color="auto" w:fill="FFFFFF"/>
    </w:rPr>
  </w:style>
  <w:style w:type="paragraph" w:customStyle="1" w:styleId="22">
    <w:name w:val="Основной текст (2)"/>
    <w:basedOn w:val="a"/>
    <w:link w:val="21"/>
    <w:rsid w:val="00FC3167"/>
    <w:pPr>
      <w:widowControl w:val="0"/>
      <w:shd w:val="clear" w:color="auto" w:fill="FFFFFF"/>
      <w:spacing w:after="0" w:line="298" w:lineRule="exact"/>
      <w:jc w:val="both"/>
    </w:pPr>
    <w:rPr>
      <w:sz w:val="26"/>
      <w:szCs w:val="26"/>
    </w:rPr>
  </w:style>
  <w:style w:type="paragraph" w:customStyle="1" w:styleId="32">
    <w:name w:val="Основной текст (3)"/>
    <w:basedOn w:val="a"/>
    <w:link w:val="31"/>
    <w:rsid w:val="00FC3167"/>
    <w:pPr>
      <w:widowControl w:val="0"/>
      <w:shd w:val="clear" w:color="auto" w:fill="FFFFFF"/>
      <w:spacing w:after="0" w:line="298" w:lineRule="exact"/>
      <w:jc w:val="both"/>
    </w:pPr>
    <w:rPr>
      <w:i/>
      <w:iCs/>
      <w:sz w:val="26"/>
      <w:szCs w:val="26"/>
    </w:rPr>
  </w:style>
  <w:style w:type="character" w:customStyle="1" w:styleId="23">
    <w:name w:val="Основной текст (2) + 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8">
    <w:name w:val="Hyperlink"/>
    <w:basedOn w:val="a0"/>
    <w:uiPriority w:val="99"/>
    <w:unhideWhenUsed/>
    <w:rsid w:val="00FC3167"/>
    <w:rPr>
      <w:strike w:val="0"/>
      <w:dstrike w:val="0"/>
      <w:color w:val="0000FF"/>
      <w:u w:val="none"/>
      <w:effect w:val="none"/>
    </w:rPr>
  </w:style>
  <w:style w:type="character" w:customStyle="1" w:styleId="24">
    <w:name w:val="Основной текст (2) + Курсив"/>
    <w:basedOn w:val="21"/>
    <w:rsid w:val="00FC3167"/>
    <w:rPr>
      <w:i/>
      <w:i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FC3167"/>
    <w:rPr>
      <w:b/>
      <w:bCs/>
      <w:shd w:val="clear" w:color="auto" w:fill="FFFFFF"/>
    </w:rPr>
  </w:style>
  <w:style w:type="paragraph" w:customStyle="1" w:styleId="42">
    <w:name w:val="Основной текст (4)"/>
    <w:basedOn w:val="a"/>
    <w:link w:val="41"/>
    <w:rsid w:val="00FC3167"/>
    <w:pPr>
      <w:widowControl w:val="0"/>
      <w:shd w:val="clear" w:color="auto" w:fill="FFFFFF"/>
      <w:spacing w:after="300" w:line="274" w:lineRule="exact"/>
      <w:jc w:val="center"/>
    </w:pPr>
    <w:rPr>
      <w:b/>
      <w:bCs/>
    </w:rPr>
  </w:style>
  <w:style w:type="character" w:customStyle="1" w:styleId="a9">
    <w:name w:val="Основной текст Знак"/>
    <w:basedOn w:val="a0"/>
    <w:link w:val="aa"/>
    <w:locked/>
    <w:rsid w:val="007B6642"/>
    <w:rPr>
      <w:b/>
      <w:sz w:val="32"/>
    </w:rPr>
  </w:style>
  <w:style w:type="paragraph" w:styleId="aa">
    <w:name w:val="Body Text"/>
    <w:basedOn w:val="a"/>
    <w:link w:val="a9"/>
    <w:rsid w:val="007B6642"/>
    <w:pPr>
      <w:spacing w:after="0" w:line="240" w:lineRule="auto"/>
      <w:jc w:val="center"/>
    </w:pPr>
    <w:rPr>
      <w:b/>
      <w:sz w:val="32"/>
    </w:rPr>
  </w:style>
  <w:style w:type="character" w:customStyle="1" w:styleId="12">
    <w:name w:val="Основной текст Знак1"/>
    <w:basedOn w:val="a0"/>
    <w:uiPriority w:val="99"/>
    <w:semiHidden/>
    <w:rsid w:val="007B6642"/>
  </w:style>
  <w:style w:type="character" w:customStyle="1" w:styleId="13">
    <w:name w:val="Основной текст с отступом Знак1"/>
    <w:basedOn w:val="a0"/>
    <w:link w:val="ab"/>
    <w:locked/>
    <w:rsid w:val="007B6642"/>
    <w:rPr>
      <w:sz w:val="28"/>
    </w:rPr>
  </w:style>
  <w:style w:type="paragraph" w:styleId="ab">
    <w:name w:val="Body Text Indent"/>
    <w:basedOn w:val="a"/>
    <w:link w:val="13"/>
    <w:uiPriority w:val="99"/>
    <w:rsid w:val="007B6642"/>
    <w:pPr>
      <w:spacing w:after="0" w:line="240" w:lineRule="auto"/>
      <w:ind w:firstLine="851"/>
      <w:jc w:val="both"/>
    </w:pPr>
    <w:rPr>
      <w:sz w:val="28"/>
    </w:rPr>
  </w:style>
  <w:style w:type="character" w:customStyle="1" w:styleId="ac">
    <w:name w:val="Основной текст с отступом Знак"/>
    <w:basedOn w:val="a0"/>
    <w:uiPriority w:val="99"/>
    <w:semiHidden/>
    <w:rsid w:val="007B6642"/>
  </w:style>
  <w:style w:type="character" w:customStyle="1" w:styleId="20">
    <w:name w:val="Заголовок 2 Знак"/>
    <w:basedOn w:val="a0"/>
    <w:link w:val="2"/>
    <w:rsid w:val="008A5F76"/>
    <w:rPr>
      <w:rFonts w:ascii="Arial" w:eastAsia="Times New Roman" w:hAnsi="Arial" w:cs="Times New Roman"/>
      <w:b/>
      <w:bCs/>
      <w:i/>
      <w:iCs/>
      <w:sz w:val="28"/>
      <w:szCs w:val="28"/>
    </w:rPr>
  </w:style>
  <w:style w:type="character" w:customStyle="1" w:styleId="30">
    <w:name w:val="Заголовок 3 Знак"/>
    <w:basedOn w:val="a0"/>
    <w:link w:val="3"/>
    <w:rsid w:val="008A5F76"/>
    <w:rPr>
      <w:rFonts w:ascii="Times New Roman" w:eastAsia="Times New Roman" w:hAnsi="Times New Roman" w:cs="Times New Roman"/>
      <w:b/>
      <w:bCs/>
      <w:sz w:val="26"/>
      <w:szCs w:val="26"/>
    </w:rPr>
  </w:style>
  <w:style w:type="character" w:customStyle="1" w:styleId="40">
    <w:name w:val="Заголовок 4 Знак"/>
    <w:basedOn w:val="a0"/>
    <w:link w:val="4"/>
    <w:rsid w:val="008A5F76"/>
    <w:rPr>
      <w:rFonts w:ascii="Times New Roman" w:eastAsia="Times New Roman" w:hAnsi="Times New Roman" w:cs="Times New Roman"/>
      <w:b/>
      <w:bCs/>
      <w:sz w:val="28"/>
      <w:szCs w:val="28"/>
    </w:rPr>
  </w:style>
  <w:style w:type="character" w:customStyle="1" w:styleId="50">
    <w:name w:val="Заголовок 5 Знак"/>
    <w:basedOn w:val="a0"/>
    <w:link w:val="5"/>
    <w:rsid w:val="008A5F7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A5F76"/>
    <w:rPr>
      <w:rFonts w:ascii="Times New Roman" w:eastAsia="Times New Roman" w:hAnsi="Times New Roman" w:cs="Times New Roman"/>
      <w:b/>
      <w:bCs/>
      <w:sz w:val="20"/>
      <w:szCs w:val="20"/>
    </w:rPr>
  </w:style>
  <w:style w:type="character" w:customStyle="1" w:styleId="70">
    <w:name w:val="Заголовок 7 Знак"/>
    <w:basedOn w:val="a0"/>
    <w:link w:val="7"/>
    <w:rsid w:val="008A5F76"/>
    <w:rPr>
      <w:rFonts w:ascii="Times New Roman" w:eastAsia="Times New Roman" w:hAnsi="Times New Roman" w:cs="Times New Roman"/>
      <w:sz w:val="24"/>
      <w:szCs w:val="24"/>
    </w:rPr>
  </w:style>
  <w:style w:type="character" w:customStyle="1" w:styleId="80">
    <w:name w:val="Заголовок 8 Знак"/>
    <w:basedOn w:val="a0"/>
    <w:link w:val="8"/>
    <w:rsid w:val="008A5F76"/>
    <w:rPr>
      <w:rFonts w:ascii="Times New Roman" w:eastAsia="Times New Roman" w:hAnsi="Times New Roman" w:cs="Times New Roman"/>
      <w:sz w:val="28"/>
      <w:szCs w:val="28"/>
      <w:u w:val="single"/>
    </w:rPr>
  </w:style>
  <w:style w:type="character" w:customStyle="1" w:styleId="90">
    <w:name w:val="Заголовок 9 Знак"/>
    <w:basedOn w:val="a0"/>
    <w:link w:val="9"/>
    <w:rsid w:val="008A5F76"/>
    <w:rPr>
      <w:rFonts w:ascii="Times New Roman" w:eastAsia="Times New Roman" w:hAnsi="Times New Roman" w:cs="Times New Roman"/>
      <w:b/>
      <w:bCs/>
      <w:sz w:val="24"/>
      <w:szCs w:val="24"/>
    </w:rPr>
  </w:style>
  <w:style w:type="character" w:customStyle="1" w:styleId="hl41">
    <w:name w:val="hl41"/>
    <w:basedOn w:val="a0"/>
    <w:rsid w:val="008A5F76"/>
    <w:rPr>
      <w:b/>
      <w:bCs/>
      <w:sz w:val="20"/>
      <w:szCs w:val="20"/>
    </w:rPr>
  </w:style>
  <w:style w:type="paragraph" w:styleId="ad">
    <w:name w:val="header"/>
    <w:basedOn w:val="a"/>
    <w:link w:val="ae"/>
    <w:uiPriority w:val="99"/>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A5F76"/>
    <w:rPr>
      <w:rFonts w:ascii="Times New Roman" w:eastAsia="Times New Roman" w:hAnsi="Times New Roman" w:cs="Times New Roman"/>
      <w:sz w:val="24"/>
      <w:szCs w:val="24"/>
    </w:rPr>
  </w:style>
  <w:style w:type="paragraph" w:styleId="af">
    <w:name w:val="footer"/>
    <w:basedOn w:val="a"/>
    <w:link w:val="af0"/>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A5F76"/>
    <w:rPr>
      <w:rFonts w:ascii="Times New Roman" w:eastAsia="Times New Roman" w:hAnsi="Times New Roman" w:cs="Times New Roman"/>
      <w:sz w:val="24"/>
      <w:szCs w:val="24"/>
    </w:rPr>
  </w:style>
  <w:style w:type="character" w:styleId="af1">
    <w:name w:val="page number"/>
    <w:basedOn w:val="a0"/>
    <w:rsid w:val="008A5F76"/>
  </w:style>
  <w:style w:type="paragraph" w:customStyle="1" w:styleId="14pt">
    <w:name w:val="Обычный + 14 pt"/>
    <w:aliases w:val="по ширине,Первая строка:  1,5 см"/>
    <w:basedOn w:val="a"/>
    <w:rsid w:val="008A5F76"/>
    <w:pPr>
      <w:spacing w:after="0" w:line="240" w:lineRule="auto"/>
      <w:ind w:firstLine="851"/>
      <w:jc w:val="both"/>
    </w:pPr>
    <w:rPr>
      <w:rFonts w:ascii="Times New Roman" w:eastAsia="Times New Roman" w:hAnsi="Times New Roman" w:cs="Times New Roman"/>
      <w:sz w:val="28"/>
      <w:szCs w:val="20"/>
    </w:rPr>
  </w:style>
  <w:style w:type="paragraph" w:customStyle="1" w:styleId="Iniiaiieoaeno2">
    <w:name w:val="Iniiaiie oaeno 2"/>
    <w:basedOn w:val="a"/>
    <w:rsid w:val="008A5F76"/>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customStyle="1" w:styleId="ConsPlusNonformat">
    <w:name w:val="ConsPlusNonformat"/>
    <w:rsid w:val="008A5F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af3"/>
    <w:qFormat/>
    <w:rsid w:val="008A5F76"/>
    <w:pPr>
      <w:spacing w:after="0" w:line="240" w:lineRule="auto"/>
      <w:jc w:val="center"/>
    </w:pPr>
    <w:rPr>
      <w:rFonts w:ascii="Times New Roman" w:eastAsia="Times New Roman" w:hAnsi="Times New Roman" w:cs="Times New Roman"/>
      <w:b/>
      <w:bCs/>
      <w:i/>
      <w:iCs/>
      <w:sz w:val="32"/>
      <w:szCs w:val="32"/>
    </w:rPr>
  </w:style>
  <w:style w:type="character" w:customStyle="1" w:styleId="af3">
    <w:name w:val="Название Знак"/>
    <w:basedOn w:val="a0"/>
    <w:link w:val="af2"/>
    <w:rsid w:val="008A5F76"/>
    <w:rPr>
      <w:rFonts w:ascii="Times New Roman" w:eastAsia="Times New Roman" w:hAnsi="Times New Roman" w:cs="Times New Roman"/>
      <w:b/>
      <w:bCs/>
      <w:i/>
      <w:iCs/>
      <w:sz w:val="32"/>
      <w:szCs w:val="32"/>
    </w:rPr>
  </w:style>
  <w:style w:type="paragraph" w:customStyle="1" w:styleId="ConsTitle">
    <w:name w:val="ConsTitle"/>
    <w:rsid w:val="008A5F7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4">
    <w:name w:val="Plain Text"/>
    <w:basedOn w:val="a"/>
    <w:link w:val="af5"/>
    <w:rsid w:val="008A5F76"/>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8A5F76"/>
    <w:rPr>
      <w:rFonts w:ascii="Courier New" w:eastAsia="Times New Roman" w:hAnsi="Courier New" w:cs="Times New Roman"/>
      <w:sz w:val="20"/>
      <w:szCs w:val="20"/>
    </w:rPr>
  </w:style>
  <w:style w:type="paragraph" w:customStyle="1" w:styleId="af6">
    <w:name w:val="Содержимое таблицы"/>
    <w:basedOn w:val="a"/>
    <w:rsid w:val="008A5F76"/>
    <w:pPr>
      <w:widowControl w:val="0"/>
      <w:suppressLineNumbers/>
      <w:suppressAutoHyphens/>
      <w:spacing w:after="0" w:line="240" w:lineRule="auto"/>
    </w:pPr>
    <w:rPr>
      <w:rFonts w:ascii="Arial" w:eastAsia="Times New Roman" w:hAnsi="Arial" w:cs="Times New Roman"/>
      <w:kern w:val="1"/>
      <w:sz w:val="20"/>
      <w:szCs w:val="24"/>
    </w:rPr>
  </w:style>
  <w:style w:type="paragraph" w:styleId="af7">
    <w:name w:val="Document Map"/>
    <w:basedOn w:val="a"/>
    <w:link w:val="af8"/>
    <w:uiPriority w:val="99"/>
    <w:unhideWhenUsed/>
    <w:rsid w:val="008A5F7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Схема документа Знак"/>
    <w:basedOn w:val="a0"/>
    <w:link w:val="af7"/>
    <w:uiPriority w:val="99"/>
    <w:rsid w:val="008A5F76"/>
    <w:rPr>
      <w:rFonts w:ascii="Tahoma" w:eastAsia="Times New Roman" w:hAnsi="Tahoma" w:cs="Times New Roman"/>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8A5F76"/>
    <w:pPr>
      <w:spacing w:after="160" w:line="240" w:lineRule="exact"/>
    </w:pPr>
    <w:rPr>
      <w:rFonts w:ascii="Arial" w:eastAsia="Times New Roman" w:hAnsi="Arial" w:cs="Arial"/>
      <w:sz w:val="20"/>
      <w:szCs w:val="20"/>
      <w:lang w:val="en-US" w:eastAsia="en-US"/>
    </w:rPr>
  </w:style>
  <w:style w:type="paragraph" w:customStyle="1" w:styleId="ConsNormal">
    <w:name w:val="ConsNormal"/>
    <w:link w:val="ConsNormal0"/>
    <w:rsid w:val="008A5F76"/>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8A5F76"/>
    <w:rPr>
      <w:rFonts w:ascii="Arial" w:eastAsia="Times New Roman" w:hAnsi="Arial" w:cs="Times New Roman"/>
    </w:rPr>
  </w:style>
  <w:style w:type="paragraph" w:customStyle="1" w:styleId="14">
    <w:name w:val="Текст1"/>
    <w:basedOn w:val="a"/>
    <w:rsid w:val="008A5F76"/>
    <w:pPr>
      <w:spacing w:after="0" w:line="240" w:lineRule="auto"/>
    </w:pPr>
    <w:rPr>
      <w:rFonts w:ascii="Courier New" w:eastAsia="Times New Roman" w:hAnsi="Courier New" w:cs="Courier New"/>
      <w:sz w:val="20"/>
      <w:szCs w:val="20"/>
      <w:lang w:eastAsia="ar-SA"/>
    </w:rPr>
  </w:style>
  <w:style w:type="paragraph" w:customStyle="1" w:styleId="210">
    <w:name w:val="Красная строка 21"/>
    <w:basedOn w:val="ab"/>
    <w:rsid w:val="008A5F76"/>
    <w:pPr>
      <w:spacing w:after="120"/>
      <w:ind w:left="283" w:firstLine="210"/>
      <w:jc w:val="left"/>
    </w:pPr>
    <w:rPr>
      <w:rFonts w:ascii="Times New Roman" w:eastAsia="Times New Roman" w:hAnsi="Times New Roman" w:cs="Times New Roman"/>
      <w:sz w:val="24"/>
      <w:szCs w:val="24"/>
      <w:lang w:eastAsia="ar-SA"/>
    </w:rPr>
  </w:style>
  <w:style w:type="paragraph" w:customStyle="1" w:styleId="15">
    <w:name w:val="Красная строка1"/>
    <w:basedOn w:val="aa"/>
    <w:rsid w:val="008A5F76"/>
    <w:pPr>
      <w:spacing w:after="120"/>
      <w:ind w:firstLine="210"/>
      <w:jc w:val="left"/>
    </w:pPr>
    <w:rPr>
      <w:rFonts w:ascii="Calibri" w:eastAsia="Times New Roman" w:hAnsi="Calibri" w:cs="Times New Roman"/>
      <w:b w:val="0"/>
      <w:sz w:val="20"/>
      <w:szCs w:val="20"/>
      <w:lang w:eastAsia="ar-SA"/>
    </w:rPr>
  </w:style>
  <w:style w:type="character" w:customStyle="1" w:styleId="100">
    <w:name w:val="Знак Знак10"/>
    <w:rsid w:val="008A5F76"/>
    <w:rPr>
      <w:rFonts w:ascii="Times New Roman" w:hAnsi="Times New Roman"/>
      <w:b/>
      <w:sz w:val="28"/>
      <w:lang w:eastAsia="ru-RU"/>
    </w:rPr>
  </w:style>
  <w:style w:type="paragraph" w:styleId="af9">
    <w:name w:val="Subtitle"/>
    <w:basedOn w:val="a"/>
    <w:link w:val="afa"/>
    <w:qFormat/>
    <w:rsid w:val="008A5F76"/>
    <w:pPr>
      <w:spacing w:after="0" w:line="240" w:lineRule="auto"/>
      <w:ind w:firstLine="851"/>
      <w:jc w:val="both"/>
    </w:pPr>
    <w:rPr>
      <w:rFonts w:ascii="Times New Roman" w:eastAsia="Times New Roman" w:hAnsi="Times New Roman" w:cs="Times New Roman"/>
      <w:b/>
      <w:bCs/>
      <w:sz w:val="28"/>
      <w:szCs w:val="28"/>
    </w:rPr>
  </w:style>
  <w:style w:type="character" w:customStyle="1" w:styleId="afa">
    <w:name w:val="Подзаголовок Знак"/>
    <w:basedOn w:val="a0"/>
    <w:link w:val="af9"/>
    <w:rsid w:val="008A5F76"/>
    <w:rPr>
      <w:rFonts w:ascii="Times New Roman" w:eastAsia="Times New Roman" w:hAnsi="Times New Roman" w:cs="Times New Roman"/>
      <w:b/>
      <w:bCs/>
      <w:sz w:val="28"/>
      <w:szCs w:val="28"/>
    </w:rPr>
  </w:style>
  <w:style w:type="paragraph" w:styleId="25">
    <w:name w:val="Body Text Indent 2"/>
    <w:basedOn w:val="a"/>
    <w:link w:val="26"/>
    <w:uiPriority w:val="99"/>
    <w:rsid w:val="008A5F76"/>
    <w:pPr>
      <w:spacing w:after="0" w:line="240" w:lineRule="auto"/>
      <w:ind w:firstLine="709"/>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uiPriority w:val="99"/>
    <w:rsid w:val="008A5F76"/>
    <w:rPr>
      <w:rFonts w:ascii="Times New Roman" w:eastAsia="Times New Roman" w:hAnsi="Times New Roman" w:cs="Times New Roman"/>
      <w:sz w:val="28"/>
      <w:szCs w:val="28"/>
    </w:rPr>
  </w:style>
  <w:style w:type="paragraph" w:styleId="33">
    <w:name w:val="Body Text Indent 3"/>
    <w:basedOn w:val="a"/>
    <w:link w:val="34"/>
    <w:uiPriority w:val="99"/>
    <w:rsid w:val="008A5F76"/>
    <w:pPr>
      <w:spacing w:after="0" w:line="24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8A5F76"/>
    <w:rPr>
      <w:rFonts w:ascii="Times New Roman" w:eastAsia="Times New Roman" w:hAnsi="Times New Roman" w:cs="Times New Roman"/>
      <w:sz w:val="28"/>
      <w:szCs w:val="28"/>
    </w:rPr>
  </w:style>
  <w:style w:type="paragraph" w:customStyle="1" w:styleId="5ebd2">
    <w:name w:val="Ос5ebdовной текст 2"/>
    <w:basedOn w:val="a"/>
    <w:rsid w:val="008A5F76"/>
    <w:pPr>
      <w:widowControl w:val="0"/>
      <w:spacing w:after="0" w:line="240" w:lineRule="auto"/>
      <w:ind w:firstLine="851"/>
      <w:jc w:val="both"/>
    </w:pPr>
    <w:rPr>
      <w:rFonts w:ascii="Times New Roman" w:eastAsia="Times New Roman" w:hAnsi="Times New Roman" w:cs="Times New Roman"/>
      <w:sz w:val="28"/>
      <w:szCs w:val="28"/>
      <w:lang w:val="en-US"/>
    </w:rPr>
  </w:style>
  <w:style w:type="paragraph" w:styleId="35">
    <w:name w:val="Body Text 3"/>
    <w:aliases w:val="Знак, Знак"/>
    <w:basedOn w:val="a"/>
    <w:link w:val="36"/>
    <w:rsid w:val="008A5F76"/>
    <w:pPr>
      <w:spacing w:before="100" w:beforeAutospacing="1" w:after="100" w:afterAutospacing="1" w:line="240" w:lineRule="auto"/>
    </w:pPr>
    <w:rPr>
      <w:rFonts w:ascii="Calibri" w:eastAsia="Times New Roman" w:hAnsi="Calibri" w:cs="Times New Roman"/>
      <w:sz w:val="28"/>
      <w:szCs w:val="20"/>
    </w:rPr>
  </w:style>
  <w:style w:type="character" w:customStyle="1" w:styleId="36">
    <w:name w:val="Основной текст 3 Знак"/>
    <w:aliases w:val="Знак Знак, Знак Знак"/>
    <w:basedOn w:val="a0"/>
    <w:link w:val="35"/>
    <w:rsid w:val="008A5F76"/>
    <w:rPr>
      <w:rFonts w:ascii="Calibri" w:eastAsia="Times New Roman" w:hAnsi="Calibri" w:cs="Times New Roman"/>
      <w:sz w:val="28"/>
      <w:szCs w:val="20"/>
    </w:rPr>
  </w:style>
  <w:style w:type="paragraph" w:styleId="afb">
    <w:name w:val="Block Text"/>
    <w:basedOn w:val="a"/>
    <w:uiPriority w:val="99"/>
    <w:rsid w:val="008A5F76"/>
    <w:pPr>
      <w:spacing w:after="0" w:line="240" w:lineRule="auto"/>
      <w:ind w:left="851" w:right="566"/>
      <w:jc w:val="both"/>
    </w:pPr>
    <w:rPr>
      <w:rFonts w:ascii="Times New Roman" w:eastAsia="Times New Roman" w:hAnsi="Times New Roman" w:cs="Times New Roman"/>
      <w:b/>
      <w:bCs/>
      <w:sz w:val="28"/>
      <w:szCs w:val="28"/>
      <w:u w:val="single"/>
    </w:rPr>
  </w:style>
  <w:style w:type="paragraph" w:styleId="27">
    <w:name w:val="Body Text First Indent 2"/>
    <w:basedOn w:val="ab"/>
    <w:link w:val="28"/>
    <w:uiPriority w:val="99"/>
    <w:rsid w:val="008A5F76"/>
    <w:pPr>
      <w:spacing w:after="120"/>
      <w:ind w:left="283" w:firstLine="210"/>
      <w:jc w:val="left"/>
    </w:pPr>
    <w:rPr>
      <w:rFonts w:ascii="Times New Roman" w:eastAsia="Times New Roman" w:hAnsi="Times New Roman" w:cs="Times New Roman"/>
      <w:sz w:val="24"/>
      <w:szCs w:val="24"/>
    </w:rPr>
  </w:style>
  <w:style w:type="character" w:customStyle="1" w:styleId="28">
    <w:name w:val="Красная строка 2 Знак"/>
    <w:basedOn w:val="13"/>
    <w:link w:val="27"/>
    <w:uiPriority w:val="99"/>
    <w:rsid w:val="008A5F76"/>
    <w:rPr>
      <w:rFonts w:ascii="Times New Roman" w:eastAsia="Times New Roman" w:hAnsi="Times New Roman" w:cs="Times New Roman"/>
      <w:sz w:val="24"/>
      <w:szCs w:val="24"/>
    </w:rPr>
  </w:style>
  <w:style w:type="paragraph" w:styleId="afc">
    <w:name w:val="Body Text First Indent"/>
    <w:basedOn w:val="aa"/>
    <w:link w:val="afd"/>
    <w:uiPriority w:val="99"/>
    <w:rsid w:val="008A5F76"/>
    <w:pPr>
      <w:spacing w:after="120"/>
      <w:ind w:firstLine="210"/>
      <w:jc w:val="left"/>
    </w:pPr>
    <w:rPr>
      <w:rFonts w:ascii="Times New Roman" w:eastAsia="Times New Roman" w:hAnsi="Times New Roman" w:cs="Times New Roman"/>
      <w:b w:val="0"/>
      <w:sz w:val="24"/>
      <w:szCs w:val="24"/>
    </w:rPr>
  </w:style>
  <w:style w:type="character" w:customStyle="1" w:styleId="afd">
    <w:name w:val="Красная строка Знак"/>
    <w:basedOn w:val="a9"/>
    <w:link w:val="afc"/>
    <w:uiPriority w:val="99"/>
    <w:rsid w:val="008A5F76"/>
    <w:rPr>
      <w:rFonts w:ascii="Times New Roman" w:eastAsia="Times New Roman" w:hAnsi="Times New Roman" w:cs="Times New Roman"/>
      <w:b/>
      <w:sz w:val="24"/>
      <w:szCs w:val="24"/>
    </w:rPr>
  </w:style>
  <w:style w:type="paragraph" w:customStyle="1" w:styleId="afe">
    <w:name w:val="Основной текст с отступом.Нумерованный список !!.Надин стиль"/>
    <w:basedOn w:val="a"/>
    <w:rsid w:val="008A5F76"/>
    <w:pPr>
      <w:tabs>
        <w:tab w:val="left" w:pos="8647"/>
      </w:tabs>
      <w:spacing w:after="0" w:line="240" w:lineRule="auto"/>
      <w:ind w:right="139" w:firstLine="567"/>
      <w:jc w:val="both"/>
    </w:pPr>
    <w:rPr>
      <w:rFonts w:ascii="Times New Roman" w:eastAsia="Times New Roman" w:hAnsi="Times New Roman" w:cs="Times New Roman"/>
      <w:kern w:val="28"/>
      <w:sz w:val="28"/>
      <w:szCs w:val="24"/>
    </w:rPr>
  </w:style>
  <w:style w:type="paragraph" w:styleId="aff">
    <w:name w:val="No Spacing"/>
    <w:link w:val="aff0"/>
    <w:uiPriority w:val="1"/>
    <w:qFormat/>
    <w:rsid w:val="008A5F76"/>
    <w:pPr>
      <w:spacing w:after="0" w:line="240" w:lineRule="auto"/>
    </w:pPr>
    <w:rPr>
      <w:rFonts w:ascii="Calibri" w:eastAsia="Times New Roman" w:hAnsi="Calibri" w:cs="Times New Roman"/>
    </w:rPr>
  </w:style>
  <w:style w:type="character" w:customStyle="1" w:styleId="aff0">
    <w:name w:val="Без интервала Знак"/>
    <w:link w:val="aff"/>
    <w:uiPriority w:val="1"/>
    <w:rsid w:val="008A5F76"/>
    <w:rPr>
      <w:rFonts w:ascii="Calibri" w:eastAsia="Times New Roman" w:hAnsi="Calibri" w:cs="Times New Roman"/>
    </w:rPr>
  </w:style>
  <w:style w:type="paragraph" w:customStyle="1" w:styleId="ConsNormal14">
    <w:name w:val="ConsNormal + 14 пт"/>
    <w:aliases w:val="Черный,уплотненный на  0,75 пт"/>
    <w:basedOn w:val="ConsNormal"/>
    <w:link w:val="ConsNormal140"/>
    <w:rsid w:val="008A5F76"/>
    <w:pPr>
      <w:widowControl/>
      <w:ind w:firstLine="709"/>
      <w:jc w:val="both"/>
    </w:pPr>
    <w:rPr>
      <w:color w:val="000000"/>
      <w:spacing w:val="-15"/>
      <w:sz w:val="28"/>
      <w:szCs w:val="20"/>
    </w:rPr>
  </w:style>
  <w:style w:type="character" w:customStyle="1" w:styleId="ConsNormal140">
    <w:name w:val="ConsNormal + 14 пт Знак"/>
    <w:aliases w:val="Черный Знак,уплотненный на  0 Знак,75 пт Знак"/>
    <w:link w:val="ConsNormal14"/>
    <w:locked/>
    <w:rsid w:val="008A5F76"/>
    <w:rPr>
      <w:rFonts w:ascii="Arial" w:eastAsia="Times New Roman" w:hAnsi="Arial" w:cs="Times New Roman"/>
      <w:color w:val="000000"/>
      <w:spacing w:val="-15"/>
      <w:sz w:val="28"/>
      <w:szCs w:val="20"/>
    </w:rPr>
  </w:style>
  <w:style w:type="paragraph" w:customStyle="1" w:styleId="consplusnormal0">
    <w:name w:val="consplusnormal"/>
    <w:basedOn w:val="a"/>
    <w:rsid w:val="008A5F76"/>
    <w:pPr>
      <w:spacing w:before="100" w:beforeAutospacing="1" w:after="240" w:line="240" w:lineRule="auto"/>
    </w:pPr>
    <w:rPr>
      <w:rFonts w:ascii="Times New Roman" w:eastAsia="Times New Roman" w:hAnsi="Times New Roman" w:cs="Times New Roman"/>
    </w:rPr>
  </w:style>
  <w:style w:type="character" w:styleId="aff1">
    <w:name w:val="FollowedHyperlink"/>
    <w:uiPriority w:val="99"/>
    <w:rsid w:val="008A5F76"/>
    <w:rPr>
      <w:rFonts w:cs="Times New Roman"/>
      <w:color w:val="800080"/>
      <w:u w:val="single"/>
    </w:rPr>
  </w:style>
  <w:style w:type="paragraph" w:customStyle="1" w:styleId="aff2">
    <w:name w:val="закон"/>
    <w:rsid w:val="008A5F76"/>
    <w:pPr>
      <w:widowControl w:val="0"/>
      <w:autoSpaceDE w:val="0"/>
      <w:autoSpaceDN w:val="0"/>
      <w:adjustRightInd w:val="0"/>
      <w:spacing w:after="0" w:line="220" w:lineRule="exact"/>
      <w:jc w:val="center"/>
    </w:pPr>
    <w:rPr>
      <w:rFonts w:ascii="Times New Roman" w:eastAsia="Times New Roman" w:hAnsi="Times New Roman" w:cs="Times New Roman"/>
      <w:sz w:val="24"/>
      <w:szCs w:val="24"/>
    </w:rPr>
  </w:style>
  <w:style w:type="paragraph" w:customStyle="1" w:styleId="aff3">
    <w:name w:val="текст"/>
    <w:rsid w:val="008A5F76"/>
    <w:pPr>
      <w:widowControl w:val="0"/>
      <w:autoSpaceDE w:val="0"/>
      <w:autoSpaceDN w:val="0"/>
      <w:adjustRightInd w:val="0"/>
      <w:spacing w:after="0" w:line="220" w:lineRule="exact"/>
      <w:ind w:firstLine="397"/>
      <w:jc w:val="both"/>
    </w:pPr>
    <w:rPr>
      <w:rFonts w:ascii="Times New Roman" w:eastAsia="Times New Roman" w:hAnsi="Times New Roman" w:cs="Times New Roman"/>
      <w:sz w:val="24"/>
      <w:szCs w:val="24"/>
    </w:rPr>
  </w:style>
  <w:style w:type="paragraph" w:customStyle="1" w:styleId="conspluscell">
    <w:name w:val="conspluscell"/>
    <w:basedOn w:val="a"/>
    <w:rsid w:val="008A5F76"/>
    <w:pPr>
      <w:spacing w:before="100" w:beforeAutospacing="1" w:after="100" w:afterAutospacing="1" w:line="240" w:lineRule="auto"/>
      <w:ind w:left="100" w:right="100"/>
      <w:jc w:val="both"/>
    </w:pPr>
    <w:rPr>
      <w:rFonts w:ascii="Times New Roman" w:eastAsia="Times New Roman" w:hAnsi="Times New Roman" w:cs="Times New Roman"/>
      <w:sz w:val="24"/>
      <w:szCs w:val="24"/>
    </w:rPr>
  </w:style>
  <w:style w:type="character" w:customStyle="1" w:styleId="81">
    <w:name w:val="Знак Знак8"/>
    <w:rsid w:val="008A5F76"/>
    <w:rPr>
      <w:b/>
      <w:sz w:val="28"/>
    </w:rPr>
  </w:style>
  <w:style w:type="character" w:customStyle="1" w:styleId="61">
    <w:name w:val="Знак Знак6"/>
    <w:rsid w:val="008A5F76"/>
    <w:rPr>
      <w:rFonts w:ascii="Arial" w:hAnsi="Arial"/>
      <w:color w:val="663333"/>
      <w:sz w:val="28"/>
      <w:lang w:val="ru-RU" w:eastAsia="ru-RU"/>
    </w:rPr>
  </w:style>
  <w:style w:type="character" w:customStyle="1" w:styleId="43">
    <w:name w:val="Знак Знак4"/>
    <w:rsid w:val="008A5F76"/>
    <w:rPr>
      <w:sz w:val="28"/>
    </w:rPr>
  </w:style>
  <w:style w:type="paragraph" w:customStyle="1" w:styleId="16">
    <w:name w:val="Основной текст с отступом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f4">
    <w:name w:val="Основной шрифт"/>
    <w:rsid w:val="008A5F76"/>
  </w:style>
  <w:style w:type="paragraph" w:styleId="29">
    <w:name w:val="Body Text 2"/>
    <w:basedOn w:val="a"/>
    <w:link w:val="2a"/>
    <w:uiPriority w:val="99"/>
    <w:rsid w:val="008A5F76"/>
    <w:pPr>
      <w:autoSpaceDE w:val="0"/>
      <w:autoSpaceDN w:val="0"/>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0"/>
    <w:link w:val="29"/>
    <w:uiPriority w:val="99"/>
    <w:rsid w:val="008A5F76"/>
    <w:rPr>
      <w:rFonts w:ascii="Times New Roman" w:eastAsia="Times New Roman" w:hAnsi="Times New Roman" w:cs="Times New Roman"/>
      <w:sz w:val="20"/>
      <w:szCs w:val="20"/>
    </w:rPr>
  </w:style>
  <w:style w:type="paragraph" w:styleId="aff5">
    <w:name w:val="List Paragraph"/>
    <w:basedOn w:val="a"/>
    <w:uiPriority w:val="34"/>
    <w:qFormat/>
    <w:rsid w:val="008A5F76"/>
    <w:pPr>
      <w:ind w:left="720"/>
      <w:contextualSpacing/>
    </w:pPr>
    <w:rPr>
      <w:rFonts w:ascii="Calibri" w:eastAsia="Times New Roman" w:hAnsi="Calibri" w:cs="Calibri"/>
    </w:rPr>
  </w:style>
  <w:style w:type="character" w:customStyle="1" w:styleId="TitleChar">
    <w:name w:val="Title Char"/>
    <w:locked/>
    <w:rsid w:val="008A5F76"/>
    <w:rPr>
      <w:b/>
      <w:sz w:val="28"/>
      <w:lang w:val="ru-RU" w:eastAsia="ru-RU"/>
    </w:rPr>
  </w:style>
  <w:style w:type="character" w:customStyle="1" w:styleId="211">
    <w:name w:val="Знак Знак21"/>
    <w:rsid w:val="008A5F76"/>
    <w:rPr>
      <w:b/>
      <w:color w:val="663333"/>
      <w:sz w:val="32"/>
      <w:lang w:val="ru-RU" w:eastAsia="ru-RU"/>
    </w:rPr>
  </w:style>
  <w:style w:type="character" w:customStyle="1" w:styleId="200">
    <w:name w:val="Знак Знак20"/>
    <w:rsid w:val="008A5F76"/>
    <w:rPr>
      <w:color w:val="663333"/>
      <w:sz w:val="28"/>
      <w:lang w:val="ru-RU" w:eastAsia="ru-RU"/>
    </w:rPr>
  </w:style>
  <w:style w:type="paragraph" w:customStyle="1" w:styleId="ConsPlusCell0">
    <w:name w:val="ConsPlusCell"/>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20">
    <w:name w:val="Основной текст 2 Знак2"/>
    <w:rsid w:val="008A5F76"/>
    <w:rPr>
      <w:sz w:val="24"/>
    </w:rPr>
  </w:style>
  <w:style w:type="character" w:customStyle="1" w:styleId="NoSpacingChar">
    <w:name w:val="No Spacing Char"/>
    <w:link w:val="NoSpacing1"/>
    <w:locked/>
    <w:rsid w:val="008A5F76"/>
    <w:rPr>
      <w:sz w:val="24"/>
      <w:szCs w:val="24"/>
      <w:lang w:eastAsia="en-US"/>
    </w:rPr>
  </w:style>
  <w:style w:type="paragraph" w:customStyle="1" w:styleId="NoSpacing1">
    <w:name w:val="No Spacing1"/>
    <w:link w:val="NoSpacingChar"/>
    <w:rsid w:val="008A5F76"/>
    <w:pPr>
      <w:spacing w:after="0" w:line="240" w:lineRule="auto"/>
    </w:pPr>
    <w:rPr>
      <w:sz w:val="24"/>
      <w:szCs w:val="24"/>
      <w:lang w:eastAsia="en-US"/>
    </w:rPr>
  </w:style>
  <w:style w:type="paragraph" w:styleId="aff6">
    <w:name w:val="Intense Quote"/>
    <w:basedOn w:val="a"/>
    <w:next w:val="a"/>
    <w:link w:val="aff7"/>
    <w:qFormat/>
    <w:rsid w:val="008A5F76"/>
    <w:pPr>
      <w:pBdr>
        <w:bottom w:val="single" w:sz="4" w:space="4" w:color="4F81BD"/>
      </w:pBdr>
      <w:suppressAutoHyphens/>
      <w:spacing w:before="200" w:after="280" w:line="240" w:lineRule="auto"/>
      <w:ind w:left="936" w:right="936"/>
    </w:pPr>
    <w:rPr>
      <w:rFonts w:ascii="Calibri" w:eastAsia="Times New Roman" w:hAnsi="Calibri" w:cs="Times New Roman"/>
      <w:b/>
      <w:bCs/>
      <w:i/>
      <w:iCs/>
      <w:color w:val="4F81BD"/>
      <w:sz w:val="20"/>
      <w:szCs w:val="20"/>
    </w:rPr>
  </w:style>
  <w:style w:type="character" w:customStyle="1" w:styleId="aff7">
    <w:name w:val="Выделенная цитата Знак"/>
    <w:basedOn w:val="a0"/>
    <w:link w:val="aff6"/>
    <w:rsid w:val="008A5F76"/>
    <w:rPr>
      <w:rFonts w:ascii="Calibri" w:eastAsia="Times New Roman" w:hAnsi="Calibri" w:cs="Times New Roman"/>
      <w:b/>
      <w:bCs/>
      <w:i/>
      <w:iCs/>
      <w:color w:val="4F81BD"/>
      <w:sz w:val="20"/>
      <w:szCs w:val="20"/>
    </w:rPr>
  </w:style>
  <w:style w:type="paragraph" w:styleId="2b">
    <w:name w:val="Quote"/>
    <w:basedOn w:val="a"/>
    <w:next w:val="a"/>
    <w:link w:val="2c"/>
    <w:qFormat/>
    <w:rsid w:val="008A5F76"/>
    <w:pPr>
      <w:suppressAutoHyphens/>
      <w:spacing w:after="0" w:line="240" w:lineRule="auto"/>
    </w:pPr>
    <w:rPr>
      <w:rFonts w:ascii="Calibri" w:eastAsia="Times New Roman" w:hAnsi="Calibri" w:cs="Times New Roman"/>
      <w:i/>
      <w:iCs/>
      <w:color w:val="000000"/>
      <w:sz w:val="20"/>
      <w:szCs w:val="20"/>
    </w:rPr>
  </w:style>
  <w:style w:type="character" w:customStyle="1" w:styleId="2c">
    <w:name w:val="Цитата 2 Знак"/>
    <w:basedOn w:val="a0"/>
    <w:link w:val="2b"/>
    <w:rsid w:val="008A5F76"/>
    <w:rPr>
      <w:rFonts w:ascii="Calibri" w:eastAsia="Times New Roman" w:hAnsi="Calibri" w:cs="Times New Roman"/>
      <w:i/>
      <w:iCs/>
      <w:color w:val="000000"/>
      <w:sz w:val="20"/>
      <w:szCs w:val="20"/>
    </w:rPr>
  </w:style>
  <w:style w:type="character" w:customStyle="1" w:styleId="19">
    <w:name w:val="Знак Знак19"/>
    <w:locked/>
    <w:rsid w:val="008A5F76"/>
    <w:rPr>
      <w:rFonts w:cs="Times New Roman"/>
      <w:b/>
      <w:bCs/>
      <w:sz w:val="24"/>
      <w:szCs w:val="24"/>
      <w:lang w:val="ru-RU" w:eastAsia="ru-RU" w:bidi="ar-SA"/>
    </w:rPr>
  </w:style>
  <w:style w:type="character" w:customStyle="1" w:styleId="18">
    <w:name w:val="Знак Знак18"/>
    <w:locked/>
    <w:rsid w:val="008A5F76"/>
    <w:rPr>
      <w:rFonts w:cs="Times New Roman"/>
      <w:b/>
      <w:bCs/>
      <w:sz w:val="24"/>
      <w:szCs w:val="24"/>
      <w:lang w:val="ru-RU" w:eastAsia="ru-RU" w:bidi="ar-SA"/>
    </w:rPr>
  </w:style>
  <w:style w:type="character" w:customStyle="1" w:styleId="17">
    <w:name w:val="Знак Знак17"/>
    <w:locked/>
    <w:rsid w:val="008A5F76"/>
    <w:rPr>
      <w:rFonts w:cs="Times New Roman"/>
      <w:b/>
      <w:bCs/>
      <w:sz w:val="26"/>
      <w:szCs w:val="26"/>
      <w:lang w:val="ru-RU" w:eastAsia="ru-RU" w:bidi="ar-SA"/>
    </w:rPr>
  </w:style>
  <w:style w:type="character" w:customStyle="1" w:styleId="160">
    <w:name w:val="Знак Знак16"/>
    <w:locked/>
    <w:rsid w:val="008A5F76"/>
    <w:rPr>
      <w:rFonts w:cs="Times New Roman"/>
      <w:b/>
      <w:bCs/>
      <w:sz w:val="28"/>
      <w:szCs w:val="28"/>
      <w:lang w:val="ru-RU" w:eastAsia="ru-RU" w:bidi="ar-SA"/>
    </w:rPr>
  </w:style>
  <w:style w:type="character" w:customStyle="1" w:styleId="150">
    <w:name w:val="Знак Знак15"/>
    <w:locked/>
    <w:rsid w:val="008A5F76"/>
    <w:rPr>
      <w:rFonts w:cs="Times New Roman"/>
      <w:b/>
      <w:bCs/>
      <w:i/>
      <w:iCs/>
      <w:sz w:val="26"/>
      <w:szCs w:val="26"/>
      <w:lang w:val="ru-RU" w:eastAsia="ru-RU" w:bidi="ar-SA"/>
    </w:rPr>
  </w:style>
  <w:style w:type="character" w:customStyle="1" w:styleId="140">
    <w:name w:val="Знак Знак14"/>
    <w:locked/>
    <w:rsid w:val="008A5F76"/>
    <w:rPr>
      <w:rFonts w:cs="Times New Roman"/>
      <w:b/>
      <w:bCs/>
      <w:sz w:val="22"/>
      <w:szCs w:val="22"/>
      <w:lang w:val="ru-RU" w:eastAsia="ru-RU" w:bidi="ar-SA"/>
    </w:rPr>
  </w:style>
  <w:style w:type="character" w:customStyle="1" w:styleId="130">
    <w:name w:val="Знак Знак13"/>
    <w:locked/>
    <w:rsid w:val="008A5F76"/>
    <w:rPr>
      <w:rFonts w:cs="Times New Roman"/>
      <w:sz w:val="24"/>
      <w:szCs w:val="24"/>
      <w:lang w:val="ru-RU" w:eastAsia="ru-RU" w:bidi="ar-SA"/>
    </w:rPr>
  </w:style>
  <w:style w:type="character" w:customStyle="1" w:styleId="120">
    <w:name w:val="Знак Знак12"/>
    <w:locked/>
    <w:rsid w:val="008A5F76"/>
    <w:rPr>
      <w:rFonts w:cs="Times New Roman"/>
      <w:sz w:val="28"/>
      <w:szCs w:val="28"/>
      <w:u w:val="single"/>
      <w:lang w:val="ru-RU" w:eastAsia="ru-RU" w:bidi="ar-SA"/>
    </w:rPr>
  </w:style>
  <w:style w:type="character" w:customStyle="1" w:styleId="110">
    <w:name w:val="Знак Знак11"/>
    <w:locked/>
    <w:rsid w:val="008A5F76"/>
    <w:rPr>
      <w:rFonts w:cs="Times New Roman"/>
      <w:b/>
      <w:bCs/>
      <w:sz w:val="24"/>
      <w:szCs w:val="24"/>
      <w:lang w:val="ru-RU" w:eastAsia="ru-RU" w:bidi="ar-SA"/>
    </w:rPr>
  </w:style>
  <w:style w:type="character" w:customStyle="1" w:styleId="2d">
    <w:name w:val="Знак Знак2"/>
    <w:locked/>
    <w:rsid w:val="008A5F76"/>
    <w:rPr>
      <w:rFonts w:cs="Times New Roman"/>
      <w:sz w:val="24"/>
      <w:szCs w:val="24"/>
      <w:lang w:val="ru-RU" w:eastAsia="ru-RU" w:bidi="ar-SA"/>
    </w:rPr>
  </w:style>
  <w:style w:type="character" w:customStyle="1" w:styleId="37">
    <w:name w:val="Знак Знак3"/>
    <w:locked/>
    <w:rsid w:val="008A5F76"/>
    <w:rPr>
      <w:rFonts w:cs="Times New Roman"/>
      <w:b/>
      <w:bCs/>
      <w:sz w:val="28"/>
      <w:szCs w:val="28"/>
      <w:lang w:val="ru-RU" w:eastAsia="ru-RU" w:bidi="ar-SA"/>
    </w:rPr>
  </w:style>
  <w:style w:type="character" w:customStyle="1" w:styleId="51">
    <w:name w:val="Знак Знак5"/>
    <w:locked/>
    <w:rsid w:val="008A5F76"/>
    <w:rPr>
      <w:rFonts w:cs="Times New Roman"/>
      <w:b/>
      <w:bCs/>
      <w:sz w:val="28"/>
      <w:szCs w:val="28"/>
      <w:lang w:val="ru-RU" w:eastAsia="ru-RU" w:bidi="ar-SA"/>
    </w:rPr>
  </w:style>
  <w:style w:type="character" w:customStyle="1" w:styleId="aff8">
    <w:name w:val="Знак Знак Знак"/>
    <w:locked/>
    <w:rsid w:val="008A5F76"/>
    <w:rPr>
      <w:rFonts w:ascii="Tahoma" w:hAnsi="Tahoma" w:cs="Times New Roman"/>
      <w:sz w:val="24"/>
      <w:szCs w:val="24"/>
      <w:lang w:val="en-US" w:eastAsia="en-US" w:bidi="ar-SA"/>
    </w:rPr>
  </w:style>
  <w:style w:type="paragraph" w:customStyle="1" w:styleId="2e">
    <w:name w:val="Основной текст с отступом2"/>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12">
    <w:name w:val="Красная строка 2 Знак1"/>
    <w:rsid w:val="008A5F76"/>
    <w:rPr>
      <w:rFonts w:cs="Times New Roman"/>
      <w:sz w:val="24"/>
      <w:szCs w:val="24"/>
      <w:lang w:val="ru-RU" w:eastAsia="ru-RU" w:bidi="ar-SA"/>
    </w:rPr>
  </w:style>
  <w:style w:type="paragraph" w:customStyle="1" w:styleId="38">
    <w:name w:val="Основной текст с отступом3"/>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44">
    <w:name w:val="Основной текст с отступом4"/>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71">
    <w:name w:val="Знак Знак7"/>
    <w:rsid w:val="008A5F76"/>
    <w:rPr>
      <w:rFonts w:cs="Times New Roman"/>
      <w:sz w:val="28"/>
      <w:szCs w:val="28"/>
      <w:lang w:val="ru-RU" w:eastAsia="ru-RU" w:bidi="ar-SA"/>
    </w:rPr>
  </w:style>
  <w:style w:type="paragraph" w:customStyle="1" w:styleId="52">
    <w:name w:val="Основной текст с отступом5"/>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62">
    <w:name w:val="Основной текст с отступом6"/>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72">
    <w:name w:val="Основной текст с отступом7"/>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82">
    <w:name w:val="Основной текст с отступом8"/>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21">
    <w:name w:val="Знак Знак22"/>
    <w:rsid w:val="008A5F76"/>
    <w:rPr>
      <w:rFonts w:cs="Times New Roman"/>
      <w:b/>
      <w:bCs/>
      <w:sz w:val="24"/>
      <w:szCs w:val="24"/>
      <w:lang w:val="ru-RU" w:eastAsia="ru-RU" w:bidi="ar-SA"/>
    </w:rPr>
  </w:style>
  <w:style w:type="character" w:customStyle="1" w:styleId="aff9">
    <w:name w:val="Основной текст с отступом Знак Знак Знак"/>
    <w:locked/>
    <w:rsid w:val="008A5F76"/>
    <w:rPr>
      <w:rFonts w:cs="Times New Roman"/>
      <w:sz w:val="28"/>
      <w:lang w:val="ru-RU" w:eastAsia="ru-RU" w:bidi="ar-SA"/>
    </w:rPr>
  </w:style>
  <w:style w:type="character" w:customStyle="1" w:styleId="affa">
    <w:name w:val="Цветовое выделение"/>
    <w:rsid w:val="008A5F76"/>
    <w:rPr>
      <w:b/>
      <w:color w:val="26282F"/>
    </w:rPr>
  </w:style>
  <w:style w:type="paragraph" w:customStyle="1" w:styleId="91">
    <w:name w:val="Основной текст с отступом9"/>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01">
    <w:name w:val="Основной текст с отступом10"/>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11">
    <w:name w:val="Основной текст с отступом1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styleId="affb">
    <w:name w:val="footnote text"/>
    <w:basedOn w:val="a"/>
    <w:link w:val="affc"/>
    <w:uiPriority w:val="99"/>
    <w:unhideWhenUsed/>
    <w:rsid w:val="008A5F76"/>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8A5F76"/>
    <w:rPr>
      <w:rFonts w:ascii="Calibri" w:eastAsia="Times New Roman" w:hAnsi="Calibri" w:cs="Times New Roman"/>
      <w:sz w:val="20"/>
      <w:szCs w:val="20"/>
      <w:lang w:eastAsia="en-US"/>
    </w:rPr>
  </w:style>
  <w:style w:type="paragraph" w:customStyle="1" w:styleId="affd">
    <w:name w:val="Стиль"/>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910">
    <w:name w:val="Знак Знак91"/>
    <w:rsid w:val="008A5F76"/>
    <w:rPr>
      <w:rFonts w:cs="Times New Roman"/>
      <w:sz w:val="28"/>
      <w:szCs w:val="28"/>
      <w:lang w:val="ru-RU" w:eastAsia="ar-SA" w:bidi="ar-SA"/>
    </w:rPr>
  </w:style>
  <w:style w:type="character" w:customStyle="1" w:styleId="1010">
    <w:name w:val="Знак Знак101"/>
    <w:rsid w:val="008A5F76"/>
    <w:rPr>
      <w:rFonts w:ascii="Times New Roman" w:hAnsi="Times New Roman" w:cs="Times New Roman"/>
      <w:b/>
      <w:bCs/>
      <w:sz w:val="28"/>
      <w:szCs w:val="28"/>
      <w:lang w:eastAsia="ru-RU"/>
    </w:rPr>
  </w:style>
  <w:style w:type="character" w:customStyle="1" w:styleId="810">
    <w:name w:val="Знак Знак81"/>
    <w:rsid w:val="008A5F76"/>
    <w:rPr>
      <w:rFonts w:cs="Times New Roman"/>
      <w:b/>
      <w:bCs/>
      <w:sz w:val="28"/>
      <w:szCs w:val="28"/>
    </w:rPr>
  </w:style>
  <w:style w:type="character" w:customStyle="1" w:styleId="610">
    <w:name w:val="Знак Знак61"/>
    <w:rsid w:val="008A5F76"/>
    <w:rPr>
      <w:rFonts w:ascii="Arial" w:hAnsi="Arial" w:cs="Arial"/>
      <w:color w:val="663333"/>
      <w:sz w:val="28"/>
      <w:szCs w:val="28"/>
      <w:lang w:val="ru-RU" w:eastAsia="ru-RU" w:bidi="ar-SA"/>
    </w:rPr>
  </w:style>
  <w:style w:type="character" w:customStyle="1" w:styleId="410">
    <w:name w:val="Знак Знак41"/>
    <w:rsid w:val="008A5F76"/>
    <w:rPr>
      <w:rFonts w:cs="Times New Roman"/>
      <w:sz w:val="28"/>
      <w:szCs w:val="28"/>
    </w:rPr>
  </w:style>
  <w:style w:type="character" w:customStyle="1" w:styleId="2110">
    <w:name w:val="Знак Знак211"/>
    <w:rsid w:val="008A5F76"/>
    <w:rPr>
      <w:rFonts w:cs="Times New Roman"/>
      <w:b/>
      <w:bCs/>
      <w:color w:val="663333"/>
      <w:sz w:val="32"/>
      <w:szCs w:val="32"/>
      <w:lang w:val="ru-RU" w:eastAsia="ru-RU" w:bidi="ar-SA"/>
    </w:rPr>
  </w:style>
  <w:style w:type="character" w:customStyle="1" w:styleId="201">
    <w:name w:val="Знак Знак201"/>
    <w:rsid w:val="008A5F76"/>
    <w:rPr>
      <w:rFonts w:cs="Times New Roman"/>
      <w:color w:val="663333"/>
      <w:sz w:val="28"/>
      <w:szCs w:val="28"/>
      <w:lang w:val="ru-RU" w:eastAsia="ru-RU" w:bidi="ar-SA"/>
    </w:rPr>
  </w:style>
  <w:style w:type="character" w:customStyle="1" w:styleId="apple-converted-space">
    <w:name w:val="apple-converted-space"/>
    <w:rsid w:val="008A5F76"/>
    <w:rPr>
      <w:rFonts w:cs="Times New Roman"/>
    </w:rPr>
  </w:style>
  <w:style w:type="character" w:customStyle="1" w:styleId="92">
    <w:name w:val="Знак Знак9"/>
    <w:rsid w:val="008A5F76"/>
    <w:rPr>
      <w:rFonts w:cs="Times New Roman"/>
      <w:sz w:val="28"/>
      <w:szCs w:val="28"/>
      <w:lang w:val="ru-RU" w:eastAsia="ar-SA" w:bidi="ar-SA"/>
    </w:rPr>
  </w:style>
  <w:style w:type="character" w:customStyle="1" w:styleId="102">
    <w:name w:val="Знак Знак102"/>
    <w:rsid w:val="008A5F76"/>
    <w:rPr>
      <w:rFonts w:ascii="Times New Roman" w:hAnsi="Times New Roman" w:cs="Times New Roman"/>
      <w:b/>
      <w:bCs/>
      <w:sz w:val="28"/>
      <w:szCs w:val="28"/>
      <w:lang w:eastAsia="ru-RU"/>
    </w:rPr>
  </w:style>
  <w:style w:type="character" w:customStyle="1" w:styleId="820">
    <w:name w:val="Знак Знак82"/>
    <w:rsid w:val="008A5F76"/>
    <w:rPr>
      <w:rFonts w:cs="Times New Roman"/>
      <w:b/>
      <w:bCs/>
      <w:sz w:val="28"/>
      <w:szCs w:val="28"/>
    </w:rPr>
  </w:style>
  <w:style w:type="character" w:customStyle="1" w:styleId="620">
    <w:name w:val="Знак Знак62"/>
    <w:rsid w:val="008A5F76"/>
    <w:rPr>
      <w:rFonts w:ascii="Arial" w:hAnsi="Arial" w:cs="Arial"/>
      <w:color w:val="663333"/>
      <w:sz w:val="28"/>
      <w:szCs w:val="28"/>
      <w:lang w:val="ru-RU" w:eastAsia="ru-RU" w:bidi="ar-SA"/>
    </w:rPr>
  </w:style>
  <w:style w:type="character" w:customStyle="1" w:styleId="420">
    <w:name w:val="Знак Знак42"/>
    <w:rsid w:val="008A5F76"/>
    <w:rPr>
      <w:rFonts w:cs="Times New Roman"/>
      <w:sz w:val="28"/>
      <w:szCs w:val="28"/>
    </w:rPr>
  </w:style>
  <w:style w:type="character" w:customStyle="1" w:styleId="2120">
    <w:name w:val="Знак Знак212"/>
    <w:rsid w:val="008A5F76"/>
    <w:rPr>
      <w:rFonts w:cs="Times New Roman"/>
      <w:b/>
      <w:bCs/>
      <w:color w:val="663333"/>
      <w:sz w:val="32"/>
      <w:szCs w:val="32"/>
      <w:lang w:val="ru-RU" w:eastAsia="ru-RU" w:bidi="ar-SA"/>
    </w:rPr>
  </w:style>
  <w:style w:type="character" w:customStyle="1" w:styleId="202">
    <w:name w:val="Знак Знак202"/>
    <w:rsid w:val="008A5F76"/>
    <w:rPr>
      <w:rFonts w:cs="Times New Roman"/>
      <w:color w:val="663333"/>
      <w:sz w:val="28"/>
      <w:szCs w:val="28"/>
      <w:lang w:val="ru-RU" w:eastAsia="ru-RU" w:bidi="ar-SA"/>
    </w:rPr>
  </w:style>
  <w:style w:type="character" w:customStyle="1" w:styleId="141">
    <w:name w:val="Знак Знак141"/>
    <w:rsid w:val="008A5F76"/>
    <w:rPr>
      <w:rFonts w:cs="Times New Roman"/>
      <w:sz w:val="24"/>
      <w:szCs w:val="24"/>
      <w:lang w:val="ru-RU" w:eastAsia="ru-RU" w:bidi="ar-SA"/>
    </w:rPr>
  </w:style>
  <w:style w:type="character" w:customStyle="1" w:styleId="920">
    <w:name w:val="Знак Знак92"/>
    <w:rsid w:val="008A5F76"/>
    <w:rPr>
      <w:rFonts w:cs="Times New Roman"/>
      <w:sz w:val="28"/>
      <w:szCs w:val="28"/>
      <w:lang w:val="ru-RU" w:eastAsia="ar-SA" w:bidi="ar-SA"/>
    </w:rPr>
  </w:style>
  <w:style w:type="character" w:customStyle="1" w:styleId="103">
    <w:name w:val="Знак Знак103"/>
    <w:rsid w:val="008A5F76"/>
    <w:rPr>
      <w:rFonts w:cs="Times New Roman"/>
      <w:sz w:val="24"/>
      <w:szCs w:val="24"/>
      <w:lang w:val="ru-RU" w:eastAsia="ru-RU" w:bidi="ar-SA"/>
    </w:rPr>
  </w:style>
  <w:style w:type="character" w:customStyle="1" w:styleId="83">
    <w:name w:val="Знак Знак83"/>
    <w:rsid w:val="008A5F76"/>
    <w:rPr>
      <w:rFonts w:cs="Times New Roman"/>
      <w:sz w:val="28"/>
      <w:szCs w:val="28"/>
      <w:u w:val="single"/>
      <w:lang w:val="ru-RU" w:eastAsia="ru-RU" w:bidi="ar-SA"/>
    </w:rPr>
  </w:style>
  <w:style w:type="character" w:customStyle="1" w:styleId="63">
    <w:name w:val="Знак Знак63"/>
    <w:locked/>
    <w:rsid w:val="008A5F76"/>
    <w:rPr>
      <w:rFonts w:cs="Times New Roman"/>
      <w:b/>
      <w:sz w:val="32"/>
      <w:lang w:val="ru-RU" w:eastAsia="ru-RU" w:bidi="ar-SA"/>
    </w:rPr>
  </w:style>
  <w:style w:type="character" w:customStyle="1" w:styleId="430">
    <w:name w:val="Знак Знак43"/>
    <w:rsid w:val="008A5F76"/>
    <w:rPr>
      <w:rFonts w:cs="Times New Roman"/>
      <w:sz w:val="24"/>
      <w:szCs w:val="24"/>
      <w:lang w:val="ru-RU" w:eastAsia="ru-RU" w:bidi="ar-SA"/>
    </w:rPr>
  </w:style>
  <w:style w:type="character" w:customStyle="1" w:styleId="112">
    <w:name w:val="Знак Знак11"/>
    <w:locked/>
    <w:rsid w:val="008A5F76"/>
    <w:rPr>
      <w:b/>
      <w:sz w:val="32"/>
      <w:lang w:val="ru-RU" w:eastAsia="ru-RU" w:bidi="ar-SA"/>
    </w:rPr>
  </w:style>
  <w:style w:type="character" w:customStyle="1" w:styleId="93">
    <w:name w:val="Знак Знак9"/>
    <w:rsid w:val="008A5F76"/>
    <w:rPr>
      <w:sz w:val="28"/>
      <w:szCs w:val="28"/>
      <w:lang w:val="ru-RU" w:eastAsia="ar-SA" w:bidi="ar-SA"/>
    </w:rPr>
  </w:style>
  <w:style w:type="character" w:customStyle="1" w:styleId="142">
    <w:name w:val="Знак Знак14"/>
    <w:rsid w:val="008A5F76"/>
    <w:rPr>
      <w:sz w:val="24"/>
      <w:szCs w:val="24"/>
      <w:lang w:val="ru-RU" w:eastAsia="ru-RU" w:bidi="ar-SA"/>
    </w:rPr>
  </w:style>
  <w:style w:type="character" w:customStyle="1" w:styleId="104">
    <w:name w:val="Знак Знак10"/>
    <w:rsid w:val="008A5F76"/>
    <w:rPr>
      <w:sz w:val="24"/>
      <w:szCs w:val="24"/>
      <w:lang w:val="ru-RU" w:eastAsia="ru-RU" w:bidi="ar-SA"/>
    </w:rPr>
  </w:style>
  <w:style w:type="character" w:customStyle="1" w:styleId="84">
    <w:name w:val="Знак Знак8"/>
    <w:rsid w:val="008A5F76"/>
    <w:rPr>
      <w:sz w:val="28"/>
      <w:szCs w:val="28"/>
      <w:u w:val="single"/>
      <w:lang w:val="ru-RU" w:eastAsia="ru-RU" w:bidi="ar-SA"/>
    </w:rPr>
  </w:style>
  <w:style w:type="character" w:customStyle="1" w:styleId="64">
    <w:name w:val="Знак Знак6"/>
    <w:locked/>
    <w:rsid w:val="008A5F76"/>
    <w:rPr>
      <w:b/>
      <w:sz w:val="32"/>
      <w:lang w:val="ru-RU" w:eastAsia="ru-RU" w:bidi="ar-SA"/>
    </w:rPr>
  </w:style>
  <w:style w:type="character" w:customStyle="1" w:styleId="45">
    <w:name w:val="Знак Знак4"/>
    <w:rsid w:val="008A5F76"/>
    <w:rPr>
      <w:sz w:val="24"/>
      <w:szCs w:val="24"/>
      <w:lang w:val="ru-RU" w:eastAsia="ru-RU" w:bidi="ar-SA"/>
    </w:rPr>
  </w:style>
  <w:style w:type="paragraph" w:customStyle="1" w:styleId="affe">
    <w:name w:val="Нормальный (таблица)"/>
    <w:basedOn w:val="a"/>
    <w:next w:val="a"/>
    <w:uiPriority w:val="99"/>
    <w:rsid w:val="008A5F7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A5F7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
    <w:name w:val="основной-текст-с-отступом"/>
    <w:basedOn w:val="a"/>
    <w:rsid w:val="008A5F76"/>
    <w:pPr>
      <w:spacing w:before="100" w:beforeAutospacing="1" w:after="119" w:line="240" w:lineRule="auto"/>
      <w:ind w:left="284"/>
    </w:pPr>
    <w:rPr>
      <w:rFonts w:ascii="Times New Roman" w:eastAsia="Times New Roman" w:hAnsi="Times New Roman" w:cs="Times New Roman"/>
      <w:sz w:val="24"/>
      <w:szCs w:val="24"/>
    </w:rPr>
  </w:style>
  <w:style w:type="paragraph" w:customStyle="1" w:styleId="font5">
    <w:name w:val="font5"/>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8A5F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8A5F76"/>
    <w:pPr>
      <w:spacing w:before="100" w:beforeAutospacing="1" w:after="100" w:afterAutospacing="1" w:line="240" w:lineRule="auto"/>
    </w:pPr>
    <w:rPr>
      <w:rFonts w:ascii="Times New Roman" w:eastAsia="Times New Roman" w:hAnsi="Times New Roman" w:cs="Times New Roman"/>
      <w:b/>
      <w:bCs/>
      <w:color w:val="0066CC"/>
      <w:sz w:val="24"/>
      <w:szCs w:val="24"/>
    </w:rPr>
  </w:style>
  <w:style w:type="paragraph" w:customStyle="1" w:styleId="xl67">
    <w:name w:val="xl67"/>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8A5F76"/>
    <w:pP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a"/>
    <w:rsid w:val="008A5F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
    <w:rsid w:val="008A5F76"/>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xl71">
    <w:name w:val="xl71"/>
    <w:basedOn w:val="a"/>
    <w:rsid w:val="008A5F76"/>
    <w:pPr>
      <w:spacing w:before="100" w:beforeAutospacing="1" w:after="100" w:afterAutospacing="1" w:line="240" w:lineRule="auto"/>
    </w:pPr>
    <w:rPr>
      <w:rFonts w:ascii="Times New Roman" w:eastAsia="Times New Roman" w:hAnsi="Times New Roman" w:cs="Times New Roman"/>
      <w:b/>
      <w:bCs/>
    </w:rPr>
  </w:style>
  <w:style w:type="paragraph" w:customStyle="1" w:styleId="xl72">
    <w:name w:val="xl72"/>
    <w:basedOn w:val="a"/>
    <w:rsid w:val="008A5F76"/>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73">
    <w:name w:val="xl73"/>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A5F76"/>
    <w:pPr>
      <w:spacing w:before="100" w:beforeAutospacing="1" w:after="100" w:afterAutospacing="1" w:line="240" w:lineRule="auto"/>
    </w:pPr>
    <w:rPr>
      <w:rFonts w:ascii="Times New Roman" w:eastAsia="Times New Roman" w:hAnsi="Times New Roman" w:cs="Times New Roman"/>
      <w:i/>
      <w:iCs/>
    </w:rPr>
  </w:style>
  <w:style w:type="paragraph" w:customStyle="1" w:styleId="xl75">
    <w:name w:val="xl75"/>
    <w:basedOn w:val="a"/>
    <w:rsid w:val="008A5F76"/>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rsid w:val="008A5F76"/>
    <w:pP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7">
    <w:name w:val="xl77"/>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8A5F76"/>
    <w:pPr>
      <w:shd w:val="clear" w:color="000000" w:fill="FFFFFF"/>
      <w:spacing w:before="100" w:beforeAutospacing="1" w:after="100" w:afterAutospacing="1" w:line="240" w:lineRule="auto"/>
    </w:pPr>
    <w:rPr>
      <w:rFonts w:ascii="Times New Roman" w:eastAsia="Times New Roman" w:hAnsi="Times New Roman" w:cs="Times New Roman"/>
      <w:i/>
      <w:iCs/>
    </w:rPr>
  </w:style>
  <w:style w:type="paragraph" w:customStyle="1" w:styleId="xl79">
    <w:name w:val="xl7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1">
    <w:name w:val="xl8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2">
    <w:name w:val="xl8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3">
    <w:name w:val="xl8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
    <w:name w:val="xl8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5">
    <w:name w:val="xl8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rPr>
  </w:style>
  <w:style w:type="paragraph" w:customStyle="1" w:styleId="xl88">
    <w:name w:val="xl8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9">
    <w:name w:val="xl8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90">
    <w:name w:val="xl90"/>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8A5F76"/>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9">
    <w:name w:val="xl9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0">
    <w:name w:val="xl10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02">
    <w:name w:val="xl10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03">
    <w:name w:val="xl10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04">
    <w:name w:val="xl10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11">
    <w:name w:val="xl11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3">
    <w:name w:val="xl11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15">
    <w:name w:val="xl1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7">
    <w:name w:val="xl11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9">
    <w:name w:val="xl11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0">
    <w:name w:val="xl12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5">
    <w:name w:val="xl1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7">
    <w:name w:val="xl12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8">
    <w:name w:val="xl1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9">
    <w:name w:val="xl12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32">
    <w:name w:val="xl1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3">
    <w:name w:val="xl13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34">
    <w:name w:val="xl13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6">
    <w:name w:val="xl13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2">
    <w:name w:val="xl14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43">
    <w:name w:val="xl14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6282F"/>
      <w:sz w:val="24"/>
      <w:szCs w:val="24"/>
    </w:rPr>
  </w:style>
  <w:style w:type="paragraph" w:customStyle="1" w:styleId="xl144">
    <w:name w:val="xl14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48">
    <w:name w:val="xl14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56">
    <w:name w:val="xl1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161">
    <w:name w:val="xl1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3">
    <w:name w:val="xl16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4">
    <w:name w:val="xl1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75">
    <w:name w:val="xl17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6">
    <w:name w:val="xl17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3">
    <w:name w:val="xl18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84">
    <w:name w:val="xl18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5">
    <w:name w:val="xl18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i/>
      <w:iCs/>
      <w:sz w:val="24"/>
      <w:szCs w:val="24"/>
    </w:rPr>
  </w:style>
  <w:style w:type="paragraph" w:customStyle="1" w:styleId="xl198">
    <w:name w:val="xl1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9">
    <w:name w:val="xl19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0">
    <w:name w:val="xl20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FF"/>
      <w:sz w:val="24"/>
      <w:szCs w:val="24"/>
    </w:rPr>
  </w:style>
  <w:style w:type="paragraph" w:customStyle="1" w:styleId="xl201">
    <w:name w:val="xl20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2">
    <w:name w:val="xl20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4">
    <w:name w:val="xl20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05">
    <w:name w:val="xl2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FF"/>
      <w:sz w:val="24"/>
      <w:szCs w:val="24"/>
    </w:rPr>
  </w:style>
  <w:style w:type="paragraph" w:customStyle="1" w:styleId="xl207">
    <w:name w:val="xl207"/>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209">
    <w:name w:val="xl20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
    <w:name w:val="text"/>
    <w:basedOn w:val="a"/>
    <w:uiPriority w:val="99"/>
    <w:rsid w:val="008A5F76"/>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uiPriority w:val="99"/>
    <w:rsid w:val="008A5F76"/>
    <w:pPr>
      <w:spacing w:after="0" w:line="240" w:lineRule="auto"/>
      <w:ind w:firstLine="567"/>
      <w:jc w:val="both"/>
    </w:pPr>
    <w:rPr>
      <w:rFonts w:ascii="Arial" w:eastAsia="Times New Roman" w:hAnsi="Arial" w:cs="Arial"/>
      <w:sz w:val="26"/>
      <w:szCs w:val="26"/>
    </w:rPr>
  </w:style>
  <w:style w:type="character" w:customStyle="1" w:styleId="39">
    <w:name w:val="Основной текст (3) + Не курсив"/>
    <w:rsid w:val="008A5F7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rsid w:val="008A5F7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12pt">
    <w:name w:val="Основной текст (3) + 12 pt;Не курсив"/>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rsid w:val="008A5F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a">
    <w:name w:val="Основной текст (3) + Полужирный"/>
    <w:rsid w:val="008A5F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0">
    <w:name w:val="Заголовок статьи"/>
    <w:basedOn w:val="a"/>
    <w:next w:val="a"/>
    <w:rsid w:val="008A5F7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310">
    <w:name w:val="Основной текст с отступом 31"/>
    <w:basedOn w:val="a"/>
    <w:rsid w:val="008A5F76"/>
    <w:pPr>
      <w:widowControl w:val="0"/>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fff1">
    <w:name w:val="Основной текст_"/>
    <w:link w:val="2f0"/>
    <w:rsid w:val="008A5F76"/>
    <w:rPr>
      <w:sz w:val="25"/>
      <w:szCs w:val="25"/>
      <w:shd w:val="clear" w:color="auto" w:fill="FFFFFF"/>
    </w:rPr>
  </w:style>
  <w:style w:type="paragraph" w:customStyle="1" w:styleId="2f0">
    <w:name w:val="Основной текст2"/>
    <w:basedOn w:val="a"/>
    <w:link w:val="afff1"/>
    <w:rsid w:val="008A5F76"/>
    <w:pPr>
      <w:shd w:val="clear" w:color="auto" w:fill="FFFFFF"/>
      <w:spacing w:after="0" w:line="379" w:lineRule="exact"/>
      <w:jc w:val="both"/>
    </w:pPr>
    <w:rPr>
      <w:sz w:val="25"/>
      <w:szCs w:val="25"/>
    </w:rPr>
  </w:style>
  <w:style w:type="paragraph" w:customStyle="1" w:styleId="xl210">
    <w:name w:val="xl210"/>
    <w:basedOn w:val="a"/>
    <w:rsid w:val="008A5F76"/>
    <w:pPr>
      <w:pBdr>
        <w:left w:val="single" w:sz="4"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11">
    <w:name w:val="xl211"/>
    <w:basedOn w:val="a"/>
    <w:rsid w:val="008A5F7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a"/>
    <w:rsid w:val="008A5F7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13">
    <w:name w:val="xl213"/>
    <w:basedOn w:val="a"/>
    <w:rsid w:val="008A5F76"/>
    <w:pP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214">
    <w:name w:val="xl214"/>
    <w:basedOn w:val="a"/>
    <w:rsid w:val="008A5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5">
    <w:name w:val="xl2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6">
    <w:name w:val="xl21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
    <w:name w:val="xl21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18">
    <w:name w:val="xl21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0">
    <w:name w:val="xl22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1">
    <w:name w:val="xl22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2">
    <w:name w:val="xl2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4">
    <w:name w:val="xl2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5">
    <w:name w:val="xl2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26">
    <w:name w:val="xl2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7">
    <w:name w:val="xl22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9">
    <w:name w:val="xl22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0">
    <w:name w:val="xl2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31">
    <w:name w:val="xl2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32">
    <w:name w:val="xl2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34">
    <w:name w:val="xl23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6">
    <w:name w:val="xl23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
    <w:name w:val="xl23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
    <w:name w:val="xl23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39">
    <w:name w:val="xl23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1">
    <w:name w:val="xl24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43">
    <w:name w:val="xl24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46">
    <w:name w:val="xl2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8">
    <w:name w:val="xl248"/>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49">
    <w:name w:val="xl2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50">
    <w:name w:val="xl25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3">
    <w:name w:val="xl2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a"/>
    <w:rsid w:val="008A5F7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61">
    <w:name w:val="xl2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2">
    <w:name w:val="xl262"/>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63">
    <w:name w:val="xl263"/>
    <w:basedOn w:val="a"/>
    <w:rsid w:val="008A5F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64">
    <w:name w:val="xl2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265">
    <w:name w:val="xl2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66">
    <w:name w:val="xl26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7">
    <w:name w:val="xl26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9">
    <w:name w:val="xl269"/>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0">
    <w:name w:val="xl270"/>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71">
    <w:name w:val="xl271"/>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2">
    <w:name w:val="xl272"/>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73">
    <w:name w:val="xl273"/>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5">
    <w:name w:val="xl275"/>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6">
    <w:name w:val="xl276"/>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WW-TableContents123">
    <w:name w:val="WW-Table Contents123"/>
    <w:basedOn w:val="a"/>
    <w:rsid w:val="000C64A6"/>
    <w:pPr>
      <w:suppressAutoHyphens/>
      <w:spacing w:after="0" w:line="240" w:lineRule="auto"/>
    </w:pPr>
    <w:rPr>
      <w:rFonts w:ascii="Times New Roman" w:eastAsia="Times New Roman" w:hAnsi="Times New Roman" w:cs="Times New Roman"/>
      <w:sz w:val="28"/>
      <w:szCs w:val="28"/>
      <w:lang w:eastAsia="ar-SA"/>
    </w:rPr>
  </w:style>
  <w:style w:type="paragraph" w:customStyle="1" w:styleId="1a">
    <w:name w:val="Обычный (веб)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00">
    <w:name w:val="30"/>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juscontext">
    <w:name w:val="jus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33720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2">
    <w:name w:val="Основной текст с отступом 22"/>
    <w:basedOn w:val="a"/>
    <w:rsid w:val="00337209"/>
    <w:pPr>
      <w:suppressAutoHyphens/>
      <w:spacing w:after="120" w:line="480" w:lineRule="auto"/>
      <w:ind w:left="283"/>
    </w:pPr>
    <w:rPr>
      <w:rFonts w:ascii="Times New Roman" w:eastAsia="Times New Roman" w:hAnsi="Times New Roman" w:cs="Times New Roman"/>
      <w:sz w:val="24"/>
      <w:szCs w:val="24"/>
      <w:lang w:eastAsia="ar-SA"/>
    </w:rPr>
  </w:style>
  <w:style w:type="table" w:styleId="afff2">
    <w:name w:val="Table Grid"/>
    <w:basedOn w:val="a1"/>
    <w:rsid w:val="00775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аголовок"/>
    <w:basedOn w:val="a"/>
    <w:next w:val="aa"/>
    <w:rsid w:val="00C6261C"/>
    <w:pPr>
      <w:keepNext/>
      <w:widowControl w:val="0"/>
      <w:suppressAutoHyphens/>
      <w:spacing w:before="240" w:after="120" w:line="240" w:lineRule="auto"/>
    </w:pPr>
    <w:rPr>
      <w:rFonts w:ascii="Arial" w:eastAsia="MS Mincho" w:hAnsi="Arial" w:cs="Tahoma"/>
      <w:kern w:val="1"/>
      <w:sz w:val="28"/>
      <w:szCs w:val="28"/>
    </w:rPr>
  </w:style>
  <w:style w:type="paragraph" w:styleId="afff4">
    <w:name w:val="List"/>
    <w:basedOn w:val="aa"/>
    <w:rsid w:val="00C6261C"/>
    <w:pPr>
      <w:widowControl w:val="0"/>
      <w:suppressAutoHyphens/>
      <w:spacing w:after="120"/>
      <w:jc w:val="left"/>
    </w:pPr>
    <w:rPr>
      <w:rFonts w:ascii="Arial" w:eastAsia="Lucida Sans Unicode" w:hAnsi="Arial" w:cs="Tahoma"/>
      <w:b w:val="0"/>
      <w:kern w:val="1"/>
      <w:sz w:val="20"/>
      <w:szCs w:val="24"/>
    </w:rPr>
  </w:style>
  <w:style w:type="paragraph" w:customStyle="1" w:styleId="1c">
    <w:name w:val="Название1"/>
    <w:basedOn w:val="a"/>
    <w:rsid w:val="00C6261C"/>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d">
    <w:name w:val="Указатель1"/>
    <w:basedOn w:val="a"/>
    <w:rsid w:val="00C6261C"/>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ff5">
    <w:name w:val="Заголовок таблицы"/>
    <w:basedOn w:val="af6"/>
    <w:rsid w:val="00C6261C"/>
    <w:pPr>
      <w:jc w:val="center"/>
    </w:pPr>
    <w:rPr>
      <w:rFonts w:eastAsia="Lucida Sans Unicode"/>
      <w:b/>
      <w:bCs/>
    </w:rPr>
  </w:style>
  <w:style w:type="character" w:customStyle="1" w:styleId="WW-Absatz-Standardschriftart">
    <w:name w:val="WW-Absatz-Standardschriftart"/>
    <w:rsid w:val="000741E6"/>
  </w:style>
  <w:style w:type="character" w:customStyle="1" w:styleId="afff6">
    <w:name w:val="Öâåòîâîå âûäåëåíèå"/>
    <w:rsid w:val="000741E6"/>
    <w:rPr>
      <w:b/>
      <w:bCs/>
      <w:color w:val="000080"/>
    </w:rPr>
  </w:style>
  <w:style w:type="paragraph" w:customStyle="1" w:styleId="11">
    <w:name w:val="Заголовок 11"/>
    <w:basedOn w:val="a"/>
    <w:next w:val="a"/>
    <w:rsid w:val="000741E6"/>
    <w:pPr>
      <w:numPr>
        <w:numId w:val="1"/>
      </w:numPr>
      <w:suppressAutoHyphens/>
      <w:spacing w:before="108" w:after="108" w:line="240" w:lineRule="auto"/>
      <w:jc w:val="center"/>
      <w:outlineLvl w:val="0"/>
    </w:pPr>
    <w:rPr>
      <w:rFonts w:ascii="Times New Roman" w:eastAsia="Times New Roman" w:hAnsi="Times New Roman" w:cs="Times New Roman"/>
      <w:b/>
      <w:bCs/>
      <w:color w:val="00008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2452">
      <w:bodyDiv w:val="1"/>
      <w:marLeft w:val="0"/>
      <w:marRight w:val="0"/>
      <w:marTop w:val="0"/>
      <w:marBottom w:val="0"/>
      <w:divBdr>
        <w:top w:val="none" w:sz="0" w:space="0" w:color="auto"/>
        <w:left w:val="none" w:sz="0" w:space="0" w:color="auto"/>
        <w:bottom w:val="none" w:sz="0" w:space="0" w:color="auto"/>
        <w:right w:val="none" w:sz="0" w:space="0" w:color="auto"/>
      </w:divBdr>
    </w:div>
    <w:div w:id="16832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21202660.0" TargetMode="External"/><Relationship Id="rId18" Type="http://schemas.openxmlformats.org/officeDocument/2006/relationships/hyperlink" Target="garantf1://21202660.0" TargetMode="External"/><Relationship Id="rId26" Type="http://schemas.openxmlformats.org/officeDocument/2006/relationships/hyperlink" Target="garantf1://21207881.1000" TargetMode="External"/><Relationship Id="rId3" Type="http://schemas.openxmlformats.org/officeDocument/2006/relationships/settings" Target="settings.xml"/><Relationship Id="rId21" Type="http://schemas.openxmlformats.org/officeDocument/2006/relationships/hyperlink" Target="garantf1://10080093.0"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12075589.0" TargetMode="External"/><Relationship Id="rId17" Type="http://schemas.openxmlformats.org/officeDocument/2006/relationships/hyperlink" Target="garantf1://12025505.0" TargetMode="External"/><Relationship Id="rId25" Type="http://schemas.openxmlformats.org/officeDocument/2006/relationships/hyperlink" Target="garantf1://21207881.10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86367.50" TargetMode="External"/><Relationship Id="rId29" Type="http://schemas.openxmlformats.org/officeDocument/2006/relationships/hyperlink" Target="garantf1://1204851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0157.0" TargetMode="External"/><Relationship Id="rId24" Type="http://schemas.openxmlformats.org/officeDocument/2006/relationships/hyperlink" Target="garantf1://12025505.0" TargetMode="External"/><Relationship Id="rId32" Type="http://schemas.openxmlformats.org/officeDocument/2006/relationships/hyperlink" Target="garantf1://12048517.0" TargetMode="External"/><Relationship Id="rId5" Type="http://schemas.openxmlformats.org/officeDocument/2006/relationships/footnotes" Target="footnotes.xml"/><Relationship Id="rId15" Type="http://schemas.openxmlformats.org/officeDocument/2006/relationships/hyperlink" Target="garantf1://10064072.0" TargetMode="External"/><Relationship Id="rId23" Type="http://schemas.openxmlformats.org/officeDocument/2006/relationships/hyperlink" Target="garantf1://12041175.0" TargetMode="External"/><Relationship Id="rId28" Type="http://schemas.openxmlformats.org/officeDocument/2006/relationships/hyperlink" Target="garantf1://12048517.0" TargetMode="External"/><Relationship Id="rId10" Type="http://schemas.openxmlformats.org/officeDocument/2006/relationships/hyperlink" Target="garantf1://10005879.0" TargetMode="External"/><Relationship Id="rId19" Type="http://schemas.openxmlformats.org/officeDocument/2006/relationships/hyperlink" Target="garantf1://86367.50" TargetMode="External"/><Relationship Id="rId31" Type="http://schemas.openxmlformats.org/officeDocument/2006/relationships/hyperlink" Target="garantf1://12041176.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0003000.0" TargetMode="External"/><Relationship Id="rId22" Type="http://schemas.openxmlformats.org/officeDocument/2006/relationships/hyperlink" Target="garantf1://10064072.22602" TargetMode="External"/><Relationship Id="rId27" Type="http://schemas.openxmlformats.org/officeDocument/2006/relationships/hyperlink" Target="garantf1://12061610.0" TargetMode="External"/><Relationship Id="rId30" Type="http://schemas.openxmlformats.org/officeDocument/2006/relationships/hyperlink" Target="garantf1://120485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34</Pages>
  <Words>11998</Words>
  <Characters>68393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Администрация</cp:lastModifiedBy>
  <cp:revision>8</cp:revision>
  <cp:lastPrinted>2021-11-24T07:14:00Z</cp:lastPrinted>
  <dcterms:created xsi:type="dcterms:W3CDTF">2021-11-24T06:44:00Z</dcterms:created>
  <dcterms:modified xsi:type="dcterms:W3CDTF">2021-11-26T09:52:00Z</dcterms:modified>
</cp:coreProperties>
</file>